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C91" w:rsidRDefault="00611C91" w:rsidP="003C3BCB">
      <w:pPr>
        <w:bidi w:val="0"/>
        <w:rPr>
          <w:rFonts w:asciiTheme="minorHAnsi" w:hAnsiTheme="minorHAnsi" w:cs="Arial"/>
          <w:szCs w:val="24"/>
        </w:rPr>
      </w:pPr>
      <w:r>
        <w:rPr>
          <w:noProof/>
        </w:rPr>
        <w:drawing>
          <wp:anchor distT="0" distB="0" distL="114300" distR="114300" simplePos="0" relativeHeight="251658240" behindDoc="0" locked="0" layoutInCell="1" allowOverlap="1">
            <wp:simplePos x="0" y="0"/>
            <wp:positionH relativeFrom="column">
              <wp:posOffset>1334770</wp:posOffset>
            </wp:positionH>
            <wp:positionV relativeFrom="paragraph">
              <wp:posOffset>-599081</wp:posOffset>
            </wp:positionV>
            <wp:extent cx="2577465" cy="741680"/>
            <wp:effectExtent l="0" t="0" r="0" b="0"/>
            <wp:wrapNone/>
            <wp:docPr id="1" name="תמונה 1" descr="איגוד לשכות המסחר באנג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איגוד לשכות המסחר באנגלי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7465" cy="741680"/>
                    </a:xfrm>
                    <a:prstGeom prst="rect">
                      <a:avLst/>
                    </a:prstGeom>
                    <a:noFill/>
                  </pic:spPr>
                </pic:pic>
              </a:graphicData>
            </a:graphic>
            <wp14:sizeRelH relativeFrom="page">
              <wp14:pctWidth>0</wp14:pctWidth>
            </wp14:sizeRelH>
            <wp14:sizeRelV relativeFrom="page">
              <wp14:pctHeight>0</wp14:pctHeight>
            </wp14:sizeRelV>
          </wp:anchor>
        </w:drawing>
      </w:r>
      <w:r w:rsidR="00F715CE">
        <w:rPr>
          <w:rFonts w:asciiTheme="minorHAnsi" w:hAnsiTheme="minorHAnsi" w:cs="Arial"/>
          <w:szCs w:val="24"/>
        </w:rPr>
        <w:tab/>
      </w:r>
    </w:p>
    <w:p w:rsidR="00611C91" w:rsidRDefault="00164EF7" w:rsidP="003C3BCB">
      <w:pPr>
        <w:bidi w:val="0"/>
        <w:rPr>
          <w:rFonts w:asciiTheme="minorHAnsi" w:hAnsiTheme="minorHAnsi" w:cs="Arial"/>
          <w:szCs w:val="24"/>
        </w:rPr>
      </w:pPr>
      <w:r>
        <w:rPr>
          <w:rFonts w:asciiTheme="minorHAnsi" w:hAnsiTheme="minorHAnsi" w:cs="Arial"/>
          <w:szCs w:val="24"/>
        </w:rPr>
        <w:t xml:space="preserve">      </w:t>
      </w:r>
      <w:r w:rsidR="00611C91">
        <w:rPr>
          <w:rFonts w:asciiTheme="minorHAnsi" w:hAnsiTheme="minorHAnsi" w:cs="Arial"/>
          <w:szCs w:val="24"/>
        </w:rPr>
        <w:tab/>
      </w:r>
    </w:p>
    <w:p w:rsidR="00611C91" w:rsidRDefault="00611C91" w:rsidP="003C3BCB">
      <w:pPr>
        <w:bidi w:val="0"/>
        <w:jc w:val="center"/>
        <w:rPr>
          <w:rFonts w:asciiTheme="minorHAnsi" w:hAnsiTheme="minorHAnsi" w:cs="Arial"/>
          <w:szCs w:val="24"/>
        </w:rPr>
      </w:pPr>
      <w:r>
        <w:rPr>
          <w:rFonts w:asciiTheme="minorHAnsi" w:hAnsiTheme="minorHAnsi" w:cs="Arial"/>
          <w:szCs w:val="24"/>
        </w:rPr>
        <w:t>84 Hahashmonaim St. Tel-Aviv 67132, Israel</w:t>
      </w:r>
    </w:p>
    <w:p w:rsidR="00611C91" w:rsidRDefault="00611C91" w:rsidP="003C3BCB">
      <w:pPr>
        <w:bidi w:val="0"/>
        <w:jc w:val="center"/>
        <w:rPr>
          <w:rFonts w:asciiTheme="minorHAnsi" w:hAnsiTheme="minorHAnsi" w:cs="Arial"/>
          <w:szCs w:val="24"/>
        </w:rPr>
      </w:pPr>
      <w:r>
        <w:rPr>
          <w:rFonts w:asciiTheme="minorHAnsi" w:hAnsiTheme="minorHAnsi" w:cs="Arial"/>
          <w:szCs w:val="24"/>
        </w:rPr>
        <w:t>Tel:  972-3-563 1020, Fax:  972-3-561 9027</w:t>
      </w:r>
    </w:p>
    <w:p w:rsidR="00611C91" w:rsidRDefault="007073C5" w:rsidP="003C3BCB">
      <w:pPr>
        <w:bidi w:val="0"/>
        <w:jc w:val="center"/>
        <w:rPr>
          <w:rFonts w:asciiTheme="minorHAnsi" w:hAnsiTheme="minorHAnsi" w:cs="Arial"/>
          <w:szCs w:val="24"/>
          <w:rtl/>
        </w:rPr>
      </w:pPr>
      <w:hyperlink r:id="rId9" w:history="1">
        <w:r w:rsidR="00611C91">
          <w:rPr>
            <w:rStyle w:val="Hyperlink"/>
            <w:rFonts w:asciiTheme="minorHAnsi" w:hAnsiTheme="minorHAnsi" w:cs="Arial"/>
            <w:szCs w:val="24"/>
          </w:rPr>
          <w:t>chamber@chamber.org.il</w:t>
        </w:r>
      </w:hyperlink>
      <w:r w:rsidR="00611C91">
        <w:rPr>
          <w:rFonts w:asciiTheme="minorHAnsi" w:hAnsiTheme="minorHAnsi" w:cs="Arial"/>
          <w:szCs w:val="24"/>
        </w:rPr>
        <w:t xml:space="preserve">      </w:t>
      </w:r>
      <w:r w:rsidR="00611C91">
        <w:rPr>
          <w:rFonts w:asciiTheme="minorHAnsi" w:hAnsiTheme="minorHAnsi"/>
          <w:szCs w:val="24"/>
        </w:rPr>
        <w:t xml:space="preserve"> </w:t>
      </w:r>
      <w:hyperlink r:id="rId10" w:history="1">
        <w:r w:rsidR="00611C91">
          <w:rPr>
            <w:rStyle w:val="Hyperlink"/>
            <w:rFonts w:asciiTheme="minorHAnsi" w:hAnsiTheme="minorHAnsi" w:cs="Arial"/>
            <w:szCs w:val="24"/>
          </w:rPr>
          <w:t>www.chamber.org.il</w:t>
        </w:r>
      </w:hyperlink>
    </w:p>
    <w:p w:rsidR="00611C91" w:rsidRPr="00904BC6" w:rsidRDefault="00611C91" w:rsidP="003C3BCB">
      <w:pPr>
        <w:bidi w:val="0"/>
        <w:jc w:val="center"/>
        <w:rPr>
          <w:rFonts w:asciiTheme="minorHAnsi" w:hAnsiTheme="minorHAnsi" w:cs="Arial"/>
          <w:sz w:val="10"/>
          <w:szCs w:val="10"/>
        </w:rPr>
      </w:pPr>
    </w:p>
    <w:p w:rsidR="00611C91" w:rsidRDefault="00611C91" w:rsidP="009B2B1A">
      <w:pPr>
        <w:bidi w:val="0"/>
        <w:rPr>
          <w:rFonts w:asciiTheme="minorHAnsi" w:hAnsiTheme="minorHAnsi" w:cs="Arial"/>
          <w:szCs w:val="24"/>
        </w:rPr>
      </w:pPr>
      <w:r>
        <w:rPr>
          <w:rFonts w:asciiTheme="minorHAnsi" w:hAnsiTheme="minorHAnsi" w:cs="Arial"/>
          <w:szCs w:val="24"/>
        </w:rPr>
        <w:t xml:space="preserve">Ref: </w:t>
      </w:r>
      <w:r w:rsidR="008C65C4">
        <w:rPr>
          <w:rFonts w:asciiTheme="minorHAnsi" w:hAnsiTheme="minorHAnsi" w:cs="Arial"/>
          <w:szCs w:val="24"/>
        </w:rPr>
        <w:t>1</w:t>
      </w:r>
      <w:r w:rsidR="007433F5">
        <w:rPr>
          <w:rFonts w:asciiTheme="minorHAnsi" w:hAnsiTheme="minorHAnsi" w:cs="Arial"/>
          <w:szCs w:val="24"/>
        </w:rPr>
        <w:t>5</w:t>
      </w:r>
      <w:r w:rsidR="009B2B1A">
        <w:rPr>
          <w:rFonts w:asciiTheme="minorHAnsi" w:hAnsiTheme="minorHAnsi" w:cs="Arial"/>
          <w:szCs w:val="24"/>
        </w:rPr>
        <w:t>12773</w:t>
      </w:r>
    </w:p>
    <w:p w:rsidR="009650DF" w:rsidRPr="00B67635" w:rsidRDefault="009650DF" w:rsidP="003C3BCB">
      <w:pPr>
        <w:bidi w:val="0"/>
        <w:jc w:val="center"/>
        <w:rPr>
          <w:rFonts w:asciiTheme="minorHAnsi" w:hAnsiTheme="minorHAnsi" w:cs="Arial"/>
          <w:sz w:val="20"/>
          <w:szCs w:val="20"/>
        </w:rPr>
      </w:pPr>
    </w:p>
    <w:p w:rsidR="009650DF" w:rsidRPr="00B7759D" w:rsidRDefault="009650DF" w:rsidP="003C3BCB">
      <w:pPr>
        <w:bidi w:val="0"/>
        <w:jc w:val="center"/>
        <w:rPr>
          <w:rFonts w:asciiTheme="minorHAnsi" w:hAnsiTheme="minorHAnsi" w:cs="Arial"/>
          <w:b/>
          <w:bCs/>
          <w:i/>
          <w:iCs/>
          <w:sz w:val="12"/>
          <w:szCs w:val="12"/>
        </w:rPr>
      </w:pPr>
    </w:p>
    <w:p w:rsidR="009650DF" w:rsidRPr="00127033" w:rsidRDefault="009650DF" w:rsidP="003C3BCB">
      <w:pPr>
        <w:bidi w:val="0"/>
        <w:jc w:val="center"/>
        <w:rPr>
          <w:rFonts w:asciiTheme="minorHAnsi" w:hAnsiTheme="minorHAnsi" w:cs="Arial"/>
          <w:b/>
          <w:bCs/>
          <w:i/>
          <w:iCs/>
          <w:sz w:val="36"/>
          <w:szCs w:val="36"/>
        </w:rPr>
      </w:pPr>
      <w:r w:rsidRPr="00127033">
        <w:rPr>
          <w:rFonts w:asciiTheme="minorHAnsi" w:hAnsiTheme="minorHAnsi" w:cs="Arial"/>
          <w:b/>
          <w:bCs/>
          <w:i/>
          <w:iCs/>
          <w:sz w:val="36"/>
          <w:szCs w:val="36"/>
        </w:rPr>
        <w:t>BUSINESS OPPORTUNITIES FROM ISRAEL</w:t>
      </w:r>
    </w:p>
    <w:p w:rsidR="009650DF" w:rsidRPr="00904BC6" w:rsidRDefault="009650DF" w:rsidP="003C3BCB">
      <w:pPr>
        <w:bidi w:val="0"/>
        <w:jc w:val="center"/>
        <w:rPr>
          <w:rFonts w:asciiTheme="minorHAnsi" w:hAnsiTheme="minorHAnsi" w:cs="Arial"/>
          <w:b/>
          <w:bCs/>
          <w:i/>
          <w:iCs/>
          <w:sz w:val="6"/>
          <w:szCs w:val="6"/>
        </w:rPr>
      </w:pPr>
    </w:p>
    <w:p w:rsidR="009650DF" w:rsidRDefault="009B2B1A" w:rsidP="00852613">
      <w:pPr>
        <w:bidi w:val="0"/>
        <w:jc w:val="center"/>
        <w:rPr>
          <w:rFonts w:asciiTheme="minorHAnsi" w:hAnsiTheme="minorHAnsi" w:cs="Arial"/>
          <w:b/>
          <w:bCs/>
          <w:i/>
          <w:iCs/>
          <w:sz w:val="32"/>
          <w:szCs w:val="32"/>
          <w:u w:val="single"/>
        </w:rPr>
      </w:pPr>
      <w:r>
        <w:rPr>
          <w:rFonts w:asciiTheme="minorHAnsi" w:hAnsiTheme="minorHAnsi" w:cs="Arial"/>
          <w:b/>
          <w:bCs/>
          <w:i/>
          <w:iCs/>
          <w:sz w:val="32"/>
          <w:szCs w:val="32"/>
          <w:u w:val="single"/>
        </w:rPr>
        <w:t>September</w:t>
      </w:r>
      <w:r w:rsidR="009650DF">
        <w:rPr>
          <w:rFonts w:asciiTheme="minorHAnsi" w:hAnsiTheme="minorHAnsi" w:cs="Arial"/>
          <w:b/>
          <w:bCs/>
          <w:i/>
          <w:iCs/>
          <w:sz w:val="32"/>
          <w:szCs w:val="32"/>
          <w:u w:val="single"/>
        </w:rPr>
        <w:t xml:space="preserve"> </w:t>
      </w:r>
      <w:r w:rsidR="009650DF" w:rsidRPr="00127033">
        <w:rPr>
          <w:rFonts w:asciiTheme="minorHAnsi" w:hAnsiTheme="minorHAnsi" w:cs="Arial"/>
          <w:b/>
          <w:bCs/>
          <w:i/>
          <w:iCs/>
          <w:sz w:val="32"/>
          <w:szCs w:val="32"/>
          <w:u w:val="single"/>
        </w:rPr>
        <w:t>202</w:t>
      </w:r>
      <w:r w:rsidR="009B1117">
        <w:rPr>
          <w:rFonts w:asciiTheme="minorHAnsi" w:hAnsiTheme="minorHAnsi" w:cs="Arial"/>
          <w:b/>
          <w:bCs/>
          <w:i/>
          <w:iCs/>
          <w:sz w:val="32"/>
          <w:szCs w:val="32"/>
          <w:u w:val="single"/>
        </w:rPr>
        <w:t>3</w:t>
      </w:r>
    </w:p>
    <w:p w:rsidR="008955C7" w:rsidRPr="00751E32" w:rsidRDefault="008955C7" w:rsidP="003C3BCB">
      <w:pPr>
        <w:bidi w:val="0"/>
        <w:jc w:val="center"/>
        <w:rPr>
          <w:rFonts w:asciiTheme="minorHAnsi" w:hAnsiTheme="minorHAnsi" w:cs="Arial"/>
          <w:b/>
          <w:bCs/>
          <w:i/>
          <w:iCs/>
          <w:sz w:val="12"/>
          <w:szCs w:val="12"/>
          <w:u w:val="single"/>
        </w:rPr>
      </w:pPr>
    </w:p>
    <w:p w:rsidR="009650DF" w:rsidRPr="00382989" w:rsidRDefault="009650DF" w:rsidP="003C3BCB">
      <w:pPr>
        <w:autoSpaceDE/>
        <w:autoSpaceDN/>
        <w:bidi w:val="0"/>
        <w:jc w:val="center"/>
        <w:rPr>
          <w:rFonts w:asciiTheme="minorHAnsi" w:hAnsiTheme="minorHAnsi" w:cstheme="minorHAnsi"/>
          <w:color w:val="0E101A"/>
          <w:sz w:val="28"/>
          <w:szCs w:val="28"/>
        </w:rPr>
      </w:pPr>
      <w:r w:rsidRPr="00382989">
        <w:rPr>
          <w:rFonts w:asciiTheme="minorHAnsi" w:hAnsiTheme="minorHAnsi" w:cstheme="minorHAnsi"/>
          <w:b/>
          <w:bCs/>
          <w:color w:val="0E101A"/>
          <w:sz w:val="28"/>
          <w:szCs w:val="28"/>
        </w:rPr>
        <w:t>Greetings from the Federation of Israeli Chambers of Commerce!</w:t>
      </w:r>
    </w:p>
    <w:p w:rsidR="009650DF" w:rsidRPr="00196DD7" w:rsidRDefault="009650DF" w:rsidP="003C3BCB">
      <w:pPr>
        <w:autoSpaceDE/>
        <w:autoSpaceDN/>
        <w:bidi w:val="0"/>
        <w:rPr>
          <w:rFonts w:asciiTheme="minorHAnsi" w:hAnsiTheme="minorHAnsi" w:cstheme="minorHAnsi"/>
          <w:color w:val="0E101A"/>
          <w:sz w:val="12"/>
          <w:szCs w:val="12"/>
        </w:rPr>
      </w:pPr>
    </w:p>
    <w:p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As part of our efforts to promote business matchmaking for Israeli companies, we give you this monthly edition of our members' business offers. All are looking for new business partners, distributors, representation or suppliers.</w:t>
      </w:r>
    </w:p>
    <w:p w:rsidR="009650DF" w:rsidRPr="00196DD7" w:rsidRDefault="009650DF" w:rsidP="003C3BCB">
      <w:pPr>
        <w:autoSpaceDE/>
        <w:autoSpaceDN/>
        <w:bidi w:val="0"/>
        <w:rPr>
          <w:rFonts w:asciiTheme="minorHAnsi" w:hAnsiTheme="minorHAnsi" w:cstheme="minorHAnsi"/>
          <w:color w:val="0E101A"/>
          <w:sz w:val="12"/>
          <w:szCs w:val="12"/>
        </w:rPr>
      </w:pPr>
    </w:p>
    <w:p w:rsidR="009650DF" w:rsidRPr="00382989" w:rsidRDefault="009650DF" w:rsidP="003C3BCB">
      <w:pPr>
        <w:autoSpaceDE/>
        <w:autoSpaceDN/>
        <w:bidi w:val="0"/>
        <w:rPr>
          <w:rFonts w:asciiTheme="minorHAnsi" w:hAnsiTheme="minorHAnsi" w:cstheme="minorHAnsi"/>
          <w:b/>
          <w:bCs/>
          <w:color w:val="0E101A"/>
          <w:szCs w:val="24"/>
        </w:rPr>
      </w:pPr>
      <w:r w:rsidRPr="00382989">
        <w:rPr>
          <w:rFonts w:asciiTheme="minorHAnsi" w:hAnsiTheme="minorHAnsi" w:cstheme="minorHAnsi"/>
          <w:b/>
          <w:bCs/>
          <w:color w:val="0E101A"/>
          <w:szCs w:val="24"/>
        </w:rPr>
        <w:t>Companies who find these offers relevant to them may contact us directly and approach Ms. Yonat Keren: </w:t>
      </w:r>
      <w:hyperlink r:id="rId11" w:history="1">
        <w:r w:rsidRPr="00382989">
          <w:rPr>
            <w:rStyle w:val="Hyperlink"/>
            <w:rFonts w:asciiTheme="minorHAnsi" w:hAnsiTheme="minorHAnsi" w:cstheme="minorHAnsi"/>
            <w:b/>
            <w:bCs/>
            <w:szCs w:val="24"/>
          </w:rPr>
          <w:t>chamber@chamber.org.il</w:t>
        </w:r>
      </w:hyperlink>
    </w:p>
    <w:p w:rsidR="009650DF" w:rsidRPr="00196DD7" w:rsidRDefault="009650DF" w:rsidP="003C3BCB">
      <w:pPr>
        <w:autoSpaceDE/>
        <w:autoSpaceDN/>
        <w:bidi w:val="0"/>
        <w:rPr>
          <w:rFonts w:asciiTheme="minorHAnsi" w:hAnsiTheme="minorHAnsi" w:cstheme="minorHAnsi"/>
          <w:b/>
          <w:bCs/>
          <w:color w:val="0E101A"/>
          <w:sz w:val="12"/>
          <w:szCs w:val="12"/>
        </w:rPr>
      </w:pPr>
    </w:p>
    <w:p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We invite you and your members to send us business offers to publish them on our website business opportunity system.</w:t>
      </w:r>
    </w:p>
    <w:p w:rsidR="009650DF" w:rsidRPr="007D3164" w:rsidRDefault="009650DF" w:rsidP="003C3BCB">
      <w:pPr>
        <w:autoSpaceDE/>
        <w:autoSpaceDN/>
        <w:bidi w:val="0"/>
        <w:rPr>
          <w:rFonts w:asciiTheme="minorHAnsi" w:hAnsiTheme="minorHAnsi" w:cstheme="minorHAnsi"/>
          <w:color w:val="0E101A"/>
          <w:sz w:val="14"/>
          <w:szCs w:val="14"/>
        </w:rPr>
      </w:pPr>
    </w:p>
    <w:p w:rsidR="009650DF" w:rsidRPr="00382989" w:rsidRDefault="009650DF" w:rsidP="003C3BCB">
      <w:pPr>
        <w:autoSpaceDE/>
        <w:autoSpaceDN/>
        <w:bidi w:val="0"/>
        <w:rPr>
          <w:rFonts w:asciiTheme="minorHAnsi" w:hAnsiTheme="minorHAnsi" w:cstheme="minorHAnsi"/>
          <w:color w:val="0E101A"/>
          <w:szCs w:val="24"/>
        </w:rPr>
      </w:pPr>
      <w:r w:rsidRPr="00382989">
        <w:rPr>
          <w:rFonts w:asciiTheme="minorHAnsi" w:hAnsiTheme="minorHAnsi" w:cstheme="minorHAnsi"/>
          <w:color w:val="0E101A"/>
          <w:szCs w:val="24"/>
        </w:rPr>
        <w:t xml:space="preserve">To post an offer, please </w:t>
      </w:r>
      <w:hyperlink r:id="rId12" w:history="1">
        <w:r w:rsidRPr="00382989">
          <w:rPr>
            <w:rStyle w:val="Hyperlink"/>
            <w:rFonts w:asciiTheme="minorHAnsi" w:hAnsiTheme="minorHAnsi" w:cstheme="minorHAnsi"/>
            <w:b/>
            <w:bCs/>
            <w:szCs w:val="24"/>
          </w:rPr>
          <w:t>click here</w:t>
        </w:r>
      </w:hyperlink>
      <w:r w:rsidRPr="00382989">
        <w:rPr>
          <w:rFonts w:asciiTheme="minorHAnsi" w:hAnsiTheme="minorHAnsi" w:cstheme="minorHAnsi"/>
          <w:color w:val="0E101A"/>
          <w:szCs w:val="24"/>
        </w:rPr>
        <w:t> </w:t>
      </w:r>
    </w:p>
    <w:p w:rsidR="009650DF" w:rsidRPr="007D3164" w:rsidRDefault="009650DF" w:rsidP="003C3BCB">
      <w:pPr>
        <w:autoSpaceDE/>
        <w:autoSpaceDN/>
        <w:bidi w:val="0"/>
        <w:rPr>
          <w:rFonts w:asciiTheme="minorHAnsi" w:hAnsiTheme="minorHAnsi" w:cstheme="minorHAnsi"/>
          <w:color w:val="0E101A"/>
          <w:sz w:val="12"/>
          <w:szCs w:val="12"/>
        </w:rPr>
      </w:pPr>
    </w:p>
    <w:p w:rsidR="009650DF" w:rsidRDefault="009650DF" w:rsidP="003C3BCB">
      <w:pPr>
        <w:autoSpaceDE/>
        <w:autoSpaceDN/>
        <w:bidi w:val="0"/>
        <w:rPr>
          <w:rFonts w:ascii="Calibri" w:hAnsi="Calibri" w:cs="Calibri"/>
          <w:szCs w:val="24"/>
        </w:rPr>
      </w:pPr>
      <w:r w:rsidRPr="00382989">
        <w:rPr>
          <w:rFonts w:asciiTheme="minorHAnsi" w:hAnsiTheme="minorHAnsi" w:cstheme="minorHAnsi"/>
          <w:color w:val="0E101A"/>
          <w:szCs w:val="24"/>
        </w:rPr>
        <w:t>Thank you in advance for your cooperation</w:t>
      </w:r>
      <w:r w:rsidRPr="00FF0D07">
        <w:rPr>
          <w:rFonts w:ascii="Calibri" w:hAnsi="Calibri" w:cs="Calibri"/>
          <w:szCs w:val="24"/>
        </w:rPr>
        <w:t>.</w:t>
      </w:r>
    </w:p>
    <w:p w:rsidR="009650DF" w:rsidRDefault="009650DF" w:rsidP="003C3BCB">
      <w:pPr>
        <w:autoSpaceDE/>
        <w:autoSpaceDN/>
        <w:bidi w:val="0"/>
        <w:rPr>
          <w:rFonts w:ascii="Calibri" w:hAnsi="Calibri" w:cs="Calibri"/>
          <w:szCs w:val="24"/>
        </w:rPr>
      </w:pPr>
    </w:p>
    <w:tbl>
      <w:tblPr>
        <w:tblStyle w:val="a9"/>
        <w:tblW w:w="8755" w:type="dxa"/>
        <w:tblLayout w:type="fixed"/>
        <w:tblLook w:val="04A0" w:firstRow="1" w:lastRow="0" w:firstColumn="1" w:lastColumn="0" w:noHBand="0" w:noVBand="1"/>
      </w:tblPr>
      <w:tblGrid>
        <w:gridCol w:w="1101"/>
        <w:gridCol w:w="2573"/>
        <w:gridCol w:w="5081"/>
      </w:tblGrid>
      <w:tr w:rsidR="009650DF" w:rsidTr="00B67635">
        <w:trPr>
          <w:trHeight w:val="379"/>
        </w:trPr>
        <w:tc>
          <w:tcPr>
            <w:tcW w:w="1101" w:type="dxa"/>
            <w:shd w:val="clear" w:color="auto" w:fill="D9D9D9" w:themeFill="background1" w:themeFillShade="D9"/>
          </w:tcPr>
          <w:p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Offer No.</w:t>
            </w:r>
          </w:p>
        </w:tc>
        <w:tc>
          <w:tcPr>
            <w:tcW w:w="2573" w:type="dxa"/>
            <w:shd w:val="clear" w:color="auto" w:fill="D9D9D9" w:themeFill="background1" w:themeFillShade="D9"/>
          </w:tcPr>
          <w:p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Interested in</w:t>
            </w:r>
          </w:p>
        </w:tc>
        <w:tc>
          <w:tcPr>
            <w:tcW w:w="5081" w:type="dxa"/>
            <w:shd w:val="clear" w:color="auto" w:fill="D9D9D9" w:themeFill="background1" w:themeFillShade="D9"/>
          </w:tcPr>
          <w:p w:rsidR="009650DF" w:rsidRPr="004D5DB0" w:rsidRDefault="009650DF" w:rsidP="004D5DB0">
            <w:pPr>
              <w:autoSpaceDE/>
              <w:autoSpaceDN/>
              <w:bidi w:val="0"/>
              <w:jc w:val="center"/>
              <w:rPr>
                <w:rFonts w:ascii="Calibri" w:hAnsi="Calibri" w:cs="Calibri"/>
                <w:b/>
                <w:bCs/>
                <w:i/>
                <w:iCs/>
                <w:szCs w:val="24"/>
              </w:rPr>
            </w:pPr>
            <w:r w:rsidRPr="004D5DB0">
              <w:rPr>
                <w:rFonts w:ascii="Calibri" w:hAnsi="Calibri" w:cs="Calibri"/>
                <w:b/>
                <w:bCs/>
                <w:i/>
                <w:iCs/>
                <w:szCs w:val="24"/>
              </w:rPr>
              <w:t>Subject</w:t>
            </w:r>
          </w:p>
        </w:tc>
      </w:tr>
      <w:tr w:rsidR="00E534E3" w:rsidTr="00B67635">
        <w:trPr>
          <w:trHeight w:val="647"/>
        </w:trPr>
        <w:tc>
          <w:tcPr>
            <w:tcW w:w="1101" w:type="dxa"/>
            <w:vAlign w:val="center"/>
          </w:tcPr>
          <w:p w:rsidR="00E534E3" w:rsidRPr="009B2B1A" w:rsidRDefault="005F1FAE" w:rsidP="00E534E3">
            <w:pPr>
              <w:autoSpaceDE/>
              <w:autoSpaceDN/>
              <w:bidi w:val="0"/>
              <w:rPr>
                <w:rFonts w:ascii="Calibri" w:hAnsi="Calibri" w:cs="Calibri"/>
                <w:i/>
                <w:iCs/>
                <w:szCs w:val="24"/>
                <w:highlight w:val="yellow"/>
              </w:rPr>
            </w:pPr>
            <w:r w:rsidRPr="005F1FAE">
              <w:rPr>
                <w:rFonts w:ascii="Calibri" w:hAnsi="Calibri" w:cs="Calibri"/>
                <w:i/>
                <w:iCs/>
                <w:szCs w:val="24"/>
                <w:rtl/>
              </w:rPr>
              <w:t>143737</w:t>
            </w:r>
          </w:p>
        </w:tc>
        <w:tc>
          <w:tcPr>
            <w:tcW w:w="2573" w:type="dxa"/>
            <w:vAlign w:val="center"/>
          </w:tcPr>
          <w:p w:rsidR="00E534E3" w:rsidRPr="00573EBC" w:rsidRDefault="00E534E3" w:rsidP="00E534E3">
            <w:pPr>
              <w:autoSpaceDE/>
              <w:autoSpaceDN/>
              <w:bidi w:val="0"/>
              <w:rPr>
                <w:rFonts w:ascii="Calibri" w:hAnsi="Calibri" w:cs="Calibri"/>
                <w:i/>
                <w:iCs/>
                <w:szCs w:val="24"/>
              </w:rPr>
            </w:pPr>
            <w:r w:rsidRPr="00573EBC">
              <w:rPr>
                <w:rFonts w:ascii="Calibri" w:hAnsi="Calibri" w:cs="Calibri"/>
                <w:i/>
                <w:iCs/>
                <w:szCs w:val="24"/>
              </w:rPr>
              <w:t>Export</w:t>
            </w:r>
          </w:p>
        </w:tc>
        <w:tc>
          <w:tcPr>
            <w:tcW w:w="5081" w:type="dxa"/>
            <w:vAlign w:val="center"/>
          </w:tcPr>
          <w:p w:rsidR="00E534E3" w:rsidRPr="00573EBC" w:rsidRDefault="009B2B1A" w:rsidP="00E534E3">
            <w:pPr>
              <w:autoSpaceDE/>
              <w:autoSpaceDN/>
              <w:bidi w:val="0"/>
              <w:rPr>
                <w:rFonts w:ascii="Calibri" w:hAnsi="Calibri" w:cs="Calibri"/>
                <w:b/>
                <w:bCs/>
                <w:i/>
                <w:iCs/>
                <w:szCs w:val="24"/>
              </w:rPr>
            </w:pPr>
            <w:r w:rsidRPr="009B2B1A">
              <w:rPr>
                <w:rFonts w:ascii="Calibri" w:hAnsi="Calibri" w:cs="Calibri"/>
                <w:b/>
                <w:bCs/>
                <w:i/>
                <w:iCs/>
                <w:szCs w:val="24"/>
              </w:rPr>
              <w:t>Complex and Precise Parts for Various Industries</w:t>
            </w:r>
          </w:p>
        </w:tc>
      </w:tr>
      <w:tr w:rsidR="00E9697C" w:rsidTr="00B67635">
        <w:trPr>
          <w:trHeight w:val="652"/>
        </w:trPr>
        <w:tc>
          <w:tcPr>
            <w:tcW w:w="1101" w:type="dxa"/>
            <w:vAlign w:val="center"/>
          </w:tcPr>
          <w:p w:rsidR="00E9697C" w:rsidRPr="009B2B1A" w:rsidRDefault="00E9697C" w:rsidP="00E9697C">
            <w:pPr>
              <w:autoSpaceDE/>
              <w:autoSpaceDN/>
              <w:bidi w:val="0"/>
              <w:rPr>
                <w:rFonts w:ascii="Calibri" w:hAnsi="Calibri" w:cs="Calibri"/>
                <w:i/>
                <w:iCs/>
                <w:szCs w:val="24"/>
                <w:highlight w:val="yellow"/>
              </w:rPr>
            </w:pPr>
            <w:r w:rsidRPr="005F1FAE">
              <w:rPr>
                <w:rFonts w:ascii="Calibri" w:hAnsi="Calibri" w:cs="Calibri"/>
                <w:i/>
                <w:iCs/>
                <w:szCs w:val="24"/>
              </w:rPr>
              <w:t>143739</w:t>
            </w:r>
          </w:p>
        </w:tc>
        <w:tc>
          <w:tcPr>
            <w:tcW w:w="2573" w:type="dxa"/>
            <w:vAlign w:val="center"/>
          </w:tcPr>
          <w:p w:rsidR="00E9697C" w:rsidRPr="00573EBC" w:rsidRDefault="00E9697C" w:rsidP="00E9697C">
            <w:pPr>
              <w:autoSpaceDE/>
              <w:autoSpaceDN/>
              <w:bidi w:val="0"/>
              <w:rPr>
                <w:rFonts w:ascii="Calibri" w:hAnsi="Calibri" w:cs="Calibri"/>
                <w:i/>
                <w:iCs/>
                <w:szCs w:val="24"/>
              </w:rPr>
            </w:pPr>
            <w:r>
              <w:rPr>
                <w:rFonts w:ascii="Calibri" w:hAnsi="Calibri" w:cs="Calibri"/>
                <w:i/>
                <w:iCs/>
                <w:szCs w:val="24"/>
              </w:rPr>
              <w:t>Export</w:t>
            </w:r>
          </w:p>
        </w:tc>
        <w:tc>
          <w:tcPr>
            <w:tcW w:w="5081" w:type="dxa"/>
            <w:vAlign w:val="center"/>
          </w:tcPr>
          <w:p w:rsidR="00E9697C" w:rsidRPr="009B2B1A" w:rsidRDefault="00E9697C" w:rsidP="00E9697C">
            <w:pPr>
              <w:autoSpaceDE/>
              <w:autoSpaceDN/>
              <w:bidi w:val="0"/>
              <w:rPr>
                <w:rFonts w:ascii="Calibri" w:hAnsi="Calibri" w:cs="Calibri"/>
                <w:b/>
                <w:bCs/>
                <w:i/>
                <w:iCs/>
                <w:szCs w:val="24"/>
                <w:rtl/>
              </w:rPr>
            </w:pPr>
            <w:r w:rsidRPr="009B2B1A">
              <w:rPr>
                <w:rFonts w:ascii="Calibri" w:hAnsi="Calibri" w:cs="Calibri"/>
                <w:b/>
                <w:bCs/>
                <w:i/>
                <w:iCs/>
                <w:szCs w:val="24"/>
              </w:rPr>
              <w:t>Fire Detection Products</w:t>
            </w:r>
          </w:p>
          <w:p w:rsidR="00E9697C" w:rsidRPr="00573EBC" w:rsidRDefault="00E9697C" w:rsidP="00E9697C">
            <w:pPr>
              <w:autoSpaceDE/>
              <w:autoSpaceDN/>
              <w:bidi w:val="0"/>
              <w:rPr>
                <w:rFonts w:ascii="Calibri" w:hAnsi="Calibri" w:cs="Calibri"/>
                <w:b/>
                <w:bCs/>
                <w:i/>
                <w:iCs/>
                <w:szCs w:val="24"/>
              </w:rPr>
            </w:pPr>
            <w:r w:rsidRPr="009B2B1A">
              <w:rPr>
                <w:rFonts w:ascii="Calibri" w:hAnsi="Calibri" w:cs="Calibri"/>
                <w:b/>
                <w:bCs/>
                <w:i/>
                <w:iCs/>
                <w:szCs w:val="24"/>
              </w:rPr>
              <w:t>Monitoring and Control Software for Smart Buildings</w:t>
            </w:r>
          </w:p>
        </w:tc>
      </w:tr>
      <w:tr w:rsidR="00E9697C" w:rsidTr="00B67635">
        <w:trPr>
          <w:trHeight w:val="652"/>
        </w:trPr>
        <w:tc>
          <w:tcPr>
            <w:tcW w:w="1101" w:type="dxa"/>
            <w:vAlign w:val="center"/>
          </w:tcPr>
          <w:p w:rsidR="00E9697C" w:rsidRPr="009B2B1A" w:rsidRDefault="00E9697C" w:rsidP="00E9697C">
            <w:pPr>
              <w:autoSpaceDE/>
              <w:autoSpaceDN/>
              <w:bidi w:val="0"/>
              <w:rPr>
                <w:rFonts w:ascii="Calibri" w:hAnsi="Calibri" w:cs="Calibri"/>
                <w:i/>
                <w:iCs/>
                <w:szCs w:val="24"/>
                <w:highlight w:val="yellow"/>
              </w:rPr>
            </w:pPr>
            <w:r w:rsidRPr="005F1FAE">
              <w:rPr>
                <w:rFonts w:ascii="Calibri" w:hAnsi="Calibri" w:cs="Calibri"/>
                <w:i/>
                <w:iCs/>
                <w:szCs w:val="24"/>
              </w:rPr>
              <w:t>143738</w:t>
            </w:r>
          </w:p>
        </w:tc>
        <w:tc>
          <w:tcPr>
            <w:tcW w:w="2573" w:type="dxa"/>
            <w:vAlign w:val="center"/>
          </w:tcPr>
          <w:p w:rsidR="00E9697C" w:rsidRPr="00573EBC" w:rsidRDefault="00E9697C" w:rsidP="00E9697C">
            <w:pPr>
              <w:autoSpaceDE/>
              <w:autoSpaceDN/>
              <w:bidi w:val="0"/>
              <w:rPr>
                <w:rFonts w:ascii="Calibri" w:hAnsi="Calibri" w:cs="Calibri"/>
                <w:i/>
                <w:iCs/>
                <w:szCs w:val="24"/>
              </w:rPr>
            </w:pPr>
            <w:r w:rsidRPr="00573EBC">
              <w:rPr>
                <w:rFonts w:ascii="Calibri" w:hAnsi="Calibri" w:cs="Calibri"/>
                <w:i/>
                <w:iCs/>
                <w:szCs w:val="24"/>
              </w:rPr>
              <w:t>Export</w:t>
            </w:r>
          </w:p>
        </w:tc>
        <w:tc>
          <w:tcPr>
            <w:tcW w:w="5081" w:type="dxa"/>
            <w:vAlign w:val="center"/>
          </w:tcPr>
          <w:p w:rsidR="00E9697C" w:rsidRPr="00573EBC" w:rsidRDefault="00E9697C" w:rsidP="00E9697C">
            <w:pPr>
              <w:autoSpaceDE/>
              <w:autoSpaceDN/>
              <w:bidi w:val="0"/>
              <w:rPr>
                <w:rFonts w:ascii="Calibri" w:hAnsi="Calibri" w:cs="Calibri"/>
                <w:b/>
                <w:bCs/>
                <w:i/>
                <w:iCs/>
                <w:szCs w:val="24"/>
              </w:rPr>
            </w:pPr>
            <w:r w:rsidRPr="009B2B1A">
              <w:rPr>
                <w:rFonts w:ascii="Calibri" w:hAnsi="Calibri" w:cs="Calibri"/>
                <w:b/>
                <w:bCs/>
                <w:i/>
                <w:iCs/>
                <w:szCs w:val="24"/>
              </w:rPr>
              <w:t>Food Supplements and Cosmetic Products</w:t>
            </w:r>
            <w:r w:rsidRPr="00573EBC">
              <w:rPr>
                <w:rFonts w:ascii="Calibri" w:hAnsi="Calibri" w:cs="Calibri"/>
                <w:b/>
                <w:bCs/>
                <w:i/>
                <w:iCs/>
                <w:szCs w:val="24"/>
              </w:rPr>
              <w:t xml:space="preserve"> </w:t>
            </w:r>
          </w:p>
        </w:tc>
      </w:tr>
      <w:tr w:rsidR="00E9697C" w:rsidTr="00B67635">
        <w:trPr>
          <w:trHeight w:val="629"/>
        </w:trPr>
        <w:tc>
          <w:tcPr>
            <w:tcW w:w="1101" w:type="dxa"/>
            <w:vAlign w:val="center"/>
          </w:tcPr>
          <w:p w:rsidR="00E9697C" w:rsidRPr="005F1FAE" w:rsidRDefault="00E9697C" w:rsidP="00E9697C">
            <w:pPr>
              <w:autoSpaceDE/>
              <w:autoSpaceDN/>
              <w:bidi w:val="0"/>
              <w:rPr>
                <w:rFonts w:ascii="Calibri" w:hAnsi="Calibri" w:cs="Calibri"/>
                <w:i/>
                <w:iCs/>
                <w:szCs w:val="24"/>
              </w:rPr>
            </w:pPr>
            <w:r w:rsidRPr="0079642C">
              <w:rPr>
                <w:rFonts w:asciiTheme="minorHAnsi" w:hAnsiTheme="minorHAnsi" w:cs="Arial"/>
                <w:i/>
                <w:iCs/>
                <w:szCs w:val="24"/>
              </w:rPr>
              <w:t>143922</w:t>
            </w:r>
          </w:p>
        </w:tc>
        <w:tc>
          <w:tcPr>
            <w:tcW w:w="2573" w:type="dxa"/>
            <w:vAlign w:val="center"/>
          </w:tcPr>
          <w:p w:rsidR="00E9697C" w:rsidRDefault="00E9697C" w:rsidP="00E9697C">
            <w:pPr>
              <w:autoSpaceDE/>
              <w:autoSpaceDN/>
              <w:bidi w:val="0"/>
              <w:rPr>
                <w:rFonts w:ascii="Calibri" w:hAnsi="Calibri" w:cs="Calibri"/>
                <w:i/>
                <w:iCs/>
                <w:szCs w:val="24"/>
              </w:rPr>
            </w:pPr>
            <w:r>
              <w:rPr>
                <w:rFonts w:ascii="Calibri" w:hAnsi="Calibri" w:cs="Calibri"/>
                <w:i/>
                <w:iCs/>
                <w:szCs w:val="24"/>
              </w:rPr>
              <w:t>Export</w:t>
            </w:r>
          </w:p>
        </w:tc>
        <w:tc>
          <w:tcPr>
            <w:tcW w:w="5081" w:type="dxa"/>
            <w:vAlign w:val="center"/>
          </w:tcPr>
          <w:p w:rsidR="00E9697C" w:rsidRPr="009B2B1A" w:rsidRDefault="00E9697C" w:rsidP="00E9697C">
            <w:pPr>
              <w:autoSpaceDE/>
              <w:autoSpaceDN/>
              <w:bidi w:val="0"/>
              <w:rPr>
                <w:rFonts w:ascii="Calibri" w:hAnsi="Calibri" w:cs="Calibri"/>
                <w:b/>
                <w:bCs/>
                <w:i/>
                <w:iCs/>
                <w:szCs w:val="24"/>
              </w:rPr>
            </w:pPr>
            <w:r w:rsidRPr="0079642C">
              <w:rPr>
                <w:rFonts w:ascii="Calibri" w:hAnsi="Calibri" w:cs="Calibri"/>
                <w:b/>
                <w:bCs/>
                <w:i/>
                <w:iCs/>
                <w:szCs w:val="24"/>
              </w:rPr>
              <w:t>Food Supplements for Memory and Cognition</w:t>
            </w:r>
          </w:p>
        </w:tc>
      </w:tr>
      <w:tr w:rsidR="00E9697C" w:rsidTr="00B67635">
        <w:trPr>
          <w:trHeight w:val="629"/>
        </w:trPr>
        <w:tc>
          <w:tcPr>
            <w:tcW w:w="1101" w:type="dxa"/>
            <w:vAlign w:val="center"/>
          </w:tcPr>
          <w:p w:rsidR="00E9697C" w:rsidRPr="005F1FAE" w:rsidRDefault="00E9697C" w:rsidP="00E9697C">
            <w:pPr>
              <w:autoSpaceDE/>
              <w:autoSpaceDN/>
              <w:bidi w:val="0"/>
              <w:rPr>
                <w:rFonts w:ascii="Calibri" w:hAnsi="Calibri" w:cs="Calibri"/>
                <w:i/>
                <w:iCs/>
                <w:szCs w:val="24"/>
              </w:rPr>
            </w:pPr>
            <w:r w:rsidRPr="00B26103">
              <w:rPr>
                <w:rFonts w:asciiTheme="minorHAnsi" w:hAnsiTheme="minorHAnsi" w:cs="Arial"/>
                <w:i/>
                <w:iCs/>
                <w:szCs w:val="24"/>
              </w:rPr>
              <w:t>143924</w:t>
            </w:r>
          </w:p>
        </w:tc>
        <w:tc>
          <w:tcPr>
            <w:tcW w:w="2573" w:type="dxa"/>
            <w:vAlign w:val="center"/>
          </w:tcPr>
          <w:p w:rsidR="00E9697C" w:rsidRDefault="00E9697C" w:rsidP="00E9697C">
            <w:pPr>
              <w:autoSpaceDE/>
              <w:autoSpaceDN/>
              <w:bidi w:val="0"/>
              <w:rPr>
                <w:rFonts w:ascii="Calibri" w:hAnsi="Calibri" w:cs="Calibri"/>
                <w:i/>
                <w:iCs/>
                <w:szCs w:val="24"/>
              </w:rPr>
            </w:pPr>
            <w:r>
              <w:rPr>
                <w:rFonts w:ascii="Calibri" w:hAnsi="Calibri" w:cs="Calibri"/>
                <w:i/>
                <w:iCs/>
                <w:szCs w:val="24"/>
              </w:rPr>
              <w:t>Import &amp; Export</w:t>
            </w:r>
          </w:p>
        </w:tc>
        <w:tc>
          <w:tcPr>
            <w:tcW w:w="5081" w:type="dxa"/>
            <w:vAlign w:val="center"/>
          </w:tcPr>
          <w:p w:rsidR="00E9697C" w:rsidRPr="007B1DDA" w:rsidRDefault="00E9697C" w:rsidP="00E9697C">
            <w:pPr>
              <w:bidi w:val="0"/>
              <w:spacing w:before="120" w:after="120"/>
              <w:rPr>
                <w:rFonts w:ascii="Calibri" w:hAnsi="Calibri" w:cs="Calibri"/>
                <w:b/>
                <w:bCs/>
                <w:i/>
                <w:iCs/>
                <w:szCs w:val="24"/>
              </w:rPr>
            </w:pPr>
            <w:r w:rsidRPr="007B1DDA">
              <w:rPr>
                <w:rFonts w:ascii="Calibri" w:hAnsi="Calibri" w:cs="Calibri"/>
                <w:b/>
                <w:bCs/>
                <w:i/>
                <w:iCs/>
                <w:szCs w:val="24"/>
              </w:rPr>
              <w:t>Export: Food and Beverage Extracts, Personal Care Ex</w:t>
            </w:r>
            <w:r>
              <w:rPr>
                <w:rFonts w:ascii="Calibri" w:hAnsi="Calibri" w:cs="Calibri"/>
                <w:b/>
                <w:bCs/>
                <w:i/>
                <w:iCs/>
                <w:szCs w:val="24"/>
              </w:rPr>
              <w:t>tracts, Jojoba Oil, Citrus Oils</w:t>
            </w:r>
          </w:p>
          <w:p w:rsidR="00E9697C" w:rsidRPr="00B50D1B" w:rsidRDefault="00E9697C" w:rsidP="00E9697C">
            <w:pPr>
              <w:bidi w:val="0"/>
              <w:spacing w:before="120" w:after="120"/>
              <w:rPr>
                <w:rFonts w:ascii="Calibri" w:hAnsi="Calibri"/>
              </w:rPr>
            </w:pPr>
            <w:r w:rsidRPr="007B1DDA">
              <w:rPr>
                <w:rFonts w:ascii="Calibri" w:hAnsi="Calibri" w:cs="Calibri"/>
                <w:b/>
                <w:bCs/>
                <w:i/>
                <w:iCs/>
                <w:szCs w:val="24"/>
              </w:rPr>
              <w:t>Import:  Raw Food Ingredients (Sesame Seeds, Frozen Fruit, Preserves, Plant-based Food Alternatives, etc.)</w:t>
            </w:r>
          </w:p>
        </w:tc>
      </w:tr>
      <w:tr w:rsidR="00766925" w:rsidTr="00B67635">
        <w:trPr>
          <w:trHeight w:val="629"/>
        </w:trPr>
        <w:tc>
          <w:tcPr>
            <w:tcW w:w="1101" w:type="dxa"/>
            <w:vAlign w:val="center"/>
          </w:tcPr>
          <w:p w:rsidR="00766925" w:rsidRPr="005F1FAE" w:rsidRDefault="00766925" w:rsidP="00295905">
            <w:pPr>
              <w:autoSpaceDE/>
              <w:autoSpaceDN/>
              <w:bidi w:val="0"/>
              <w:rPr>
                <w:rFonts w:ascii="Calibri" w:hAnsi="Calibri" w:cs="Calibri"/>
                <w:i/>
                <w:iCs/>
                <w:szCs w:val="24"/>
              </w:rPr>
            </w:pPr>
            <w:r w:rsidRPr="00B26103">
              <w:rPr>
                <w:rFonts w:asciiTheme="minorHAnsi" w:hAnsiTheme="minorHAnsi" w:cs="Arial"/>
                <w:i/>
                <w:iCs/>
                <w:szCs w:val="24"/>
              </w:rPr>
              <w:t>1439</w:t>
            </w:r>
            <w:r w:rsidR="00295905">
              <w:rPr>
                <w:rFonts w:ascii="Calibri" w:hAnsi="Calibri" w:cs="Calibri"/>
                <w:i/>
                <w:iCs/>
                <w:szCs w:val="24"/>
              </w:rPr>
              <w:t>56</w:t>
            </w:r>
          </w:p>
        </w:tc>
        <w:tc>
          <w:tcPr>
            <w:tcW w:w="2573" w:type="dxa"/>
            <w:vAlign w:val="center"/>
          </w:tcPr>
          <w:p w:rsidR="00766925" w:rsidRDefault="00766925" w:rsidP="00BB224C">
            <w:pPr>
              <w:autoSpaceDE/>
              <w:autoSpaceDN/>
              <w:bidi w:val="0"/>
              <w:rPr>
                <w:rFonts w:ascii="Calibri" w:hAnsi="Calibri" w:cs="Calibri"/>
                <w:i/>
                <w:iCs/>
                <w:szCs w:val="24"/>
              </w:rPr>
            </w:pPr>
            <w:r>
              <w:rPr>
                <w:rFonts w:ascii="Calibri" w:hAnsi="Calibri" w:cs="Calibri"/>
                <w:i/>
                <w:iCs/>
                <w:szCs w:val="24"/>
              </w:rPr>
              <w:t xml:space="preserve">Import &amp; </w:t>
            </w:r>
            <w:r w:rsidR="00BB224C">
              <w:rPr>
                <w:rFonts w:ascii="Calibri" w:hAnsi="Calibri" w:cs="Calibri"/>
                <w:i/>
                <w:iCs/>
                <w:szCs w:val="24"/>
              </w:rPr>
              <w:t>Export</w:t>
            </w:r>
            <w:bookmarkStart w:id="0" w:name="_GoBack"/>
            <w:bookmarkEnd w:id="0"/>
          </w:p>
        </w:tc>
        <w:tc>
          <w:tcPr>
            <w:tcW w:w="5081" w:type="dxa"/>
            <w:vAlign w:val="center"/>
          </w:tcPr>
          <w:p w:rsidR="00B67635" w:rsidRDefault="00B67635" w:rsidP="00B67635">
            <w:pPr>
              <w:bidi w:val="0"/>
              <w:spacing w:before="120" w:after="120"/>
              <w:rPr>
                <w:rFonts w:ascii="Calibri" w:hAnsi="Calibri" w:cs="Calibri"/>
                <w:b/>
                <w:bCs/>
                <w:i/>
                <w:iCs/>
                <w:szCs w:val="24"/>
              </w:rPr>
            </w:pPr>
            <w:r>
              <w:rPr>
                <w:rFonts w:ascii="Calibri" w:hAnsi="Calibri" w:cs="Calibri"/>
                <w:b/>
                <w:bCs/>
                <w:i/>
                <w:iCs/>
                <w:szCs w:val="24"/>
              </w:rPr>
              <w:t xml:space="preserve">Import: </w:t>
            </w:r>
            <w:r w:rsidR="00295905" w:rsidRPr="00295905">
              <w:rPr>
                <w:rFonts w:ascii="Calibri" w:hAnsi="Calibri" w:cs="Calibri"/>
                <w:b/>
                <w:bCs/>
                <w:i/>
                <w:iCs/>
                <w:szCs w:val="24"/>
              </w:rPr>
              <w:t>Mobile Accessories, Electronics, Home Appliances</w:t>
            </w:r>
          </w:p>
          <w:p w:rsidR="00766925" w:rsidRPr="00295905" w:rsidRDefault="001906C1" w:rsidP="00B67635">
            <w:pPr>
              <w:bidi w:val="0"/>
              <w:spacing w:before="120" w:after="120"/>
              <w:rPr>
                <w:rFonts w:ascii="Calibri" w:hAnsi="Calibri" w:cs="Calibri"/>
                <w:b/>
                <w:bCs/>
                <w:i/>
                <w:iCs/>
                <w:szCs w:val="24"/>
              </w:rPr>
            </w:pPr>
            <w:r>
              <w:rPr>
                <w:rFonts w:ascii="Calibri" w:hAnsi="Calibri" w:cs="Calibri"/>
                <w:b/>
                <w:bCs/>
                <w:i/>
                <w:iCs/>
                <w:szCs w:val="24"/>
              </w:rPr>
              <w:t>Export (</w:t>
            </w:r>
            <w:r w:rsidR="00B67635">
              <w:rPr>
                <w:rFonts w:ascii="Calibri" w:hAnsi="Calibri" w:cs="Calibri"/>
                <w:b/>
                <w:bCs/>
                <w:i/>
                <w:iCs/>
                <w:szCs w:val="24"/>
              </w:rPr>
              <w:t>Services</w:t>
            </w:r>
            <w:r>
              <w:rPr>
                <w:rFonts w:ascii="Calibri" w:hAnsi="Calibri" w:cs="Calibri"/>
                <w:b/>
                <w:bCs/>
                <w:i/>
                <w:iCs/>
                <w:szCs w:val="24"/>
              </w:rPr>
              <w:t>)</w:t>
            </w:r>
            <w:r w:rsidR="00B67635">
              <w:rPr>
                <w:rFonts w:ascii="Calibri" w:hAnsi="Calibri" w:cs="Calibri"/>
                <w:b/>
                <w:bCs/>
                <w:i/>
                <w:iCs/>
                <w:szCs w:val="24"/>
              </w:rPr>
              <w:t>:</w:t>
            </w:r>
            <w:r w:rsidR="00295905" w:rsidRPr="00295905">
              <w:rPr>
                <w:rFonts w:ascii="Calibri" w:hAnsi="Calibri" w:cs="Calibri"/>
                <w:b/>
                <w:bCs/>
                <w:i/>
                <w:iCs/>
                <w:szCs w:val="24"/>
              </w:rPr>
              <w:t xml:space="preserve"> Development and Production</w:t>
            </w:r>
          </w:p>
        </w:tc>
      </w:tr>
      <w:tr w:rsidR="00766925" w:rsidTr="00B67635">
        <w:trPr>
          <w:trHeight w:val="629"/>
        </w:trPr>
        <w:tc>
          <w:tcPr>
            <w:tcW w:w="1101" w:type="dxa"/>
            <w:vAlign w:val="center"/>
          </w:tcPr>
          <w:p w:rsidR="00766925" w:rsidRPr="00573EBC" w:rsidRDefault="00766925" w:rsidP="00766925">
            <w:pPr>
              <w:autoSpaceDE/>
              <w:autoSpaceDN/>
              <w:bidi w:val="0"/>
              <w:rPr>
                <w:rFonts w:ascii="Calibri" w:hAnsi="Calibri" w:cs="Calibri"/>
                <w:i/>
                <w:iCs/>
                <w:szCs w:val="24"/>
              </w:rPr>
            </w:pPr>
            <w:r w:rsidRPr="005F1FAE">
              <w:rPr>
                <w:rFonts w:ascii="Calibri" w:hAnsi="Calibri" w:cs="Calibri"/>
                <w:i/>
                <w:iCs/>
                <w:szCs w:val="24"/>
              </w:rPr>
              <w:t>143740</w:t>
            </w:r>
          </w:p>
        </w:tc>
        <w:tc>
          <w:tcPr>
            <w:tcW w:w="2573" w:type="dxa"/>
            <w:vAlign w:val="center"/>
          </w:tcPr>
          <w:p w:rsidR="00766925" w:rsidRPr="00573EBC" w:rsidRDefault="00766925" w:rsidP="00766925">
            <w:pPr>
              <w:autoSpaceDE/>
              <w:autoSpaceDN/>
              <w:bidi w:val="0"/>
              <w:rPr>
                <w:rFonts w:ascii="Calibri" w:hAnsi="Calibri" w:cs="Calibri"/>
                <w:i/>
                <w:iCs/>
                <w:szCs w:val="24"/>
              </w:rPr>
            </w:pPr>
            <w:r>
              <w:rPr>
                <w:rFonts w:ascii="Calibri" w:hAnsi="Calibri" w:cs="Calibri"/>
                <w:i/>
                <w:iCs/>
                <w:szCs w:val="24"/>
              </w:rPr>
              <w:t>Import</w:t>
            </w:r>
          </w:p>
        </w:tc>
        <w:tc>
          <w:tcPr>
            <w:tcW w:w="5081" w:type="dxa"/>
            <w:vAlign w:val="center"/>
          </w:tcPr>
          <w:p w:rsidR="00766925" w:rsidRPr="00573EBC" w:rsidRDefault="00766925" w:rsidP="00766925">
            <w:pPr>
              <w:autoSpaceDE/>
              <w:autoSpaceDN/>
              <w:bidi w:val="0"/>
              <w:rPr>
                <w:rFonts w:ascii="Calibri" w:hAnsi="Calibri" w:cs="Calibri"/>
                <w:b/>
                <w:bCs/>
                <w:i/>
                <w:iCs/>
                <w:szCs w:val="24"/>
              </w:rPr>
            </w:pPr>
            <w:r w:rsidRPr="009B2B1A">
              <w:rPr>
                <w:rFonts w:ascii="Calibri" w:hAnsi="Calibri" w:cs="Calibri"/>
                <w:b/>
                <w:bCs/>
                <w:i/>
                <w:iCs/>
                <w:szCs w:val="24"/>
              </w:rPr>
              <w:t xml:space="preserve">Pharmaceuticals, </w:t>
            </w:r>
            <w:r>
              <w:rPr>
                <w:rFonts w:ascii="Calibri" w:hAnsi="Calibri" w:cs="Calibri"/>
                <w:b/>
                <w:bCs/>
                <w:i/>
                <w:iCs/>
                <w:szCs w:val="24"/>
              </w:rPr>
              <w:t>M</w:t>
            </w:r>
            <w:r w:rsidRPr="009B2B1A">
              <w:rPr>
                <w:rFonts w:ascii="Calibri" w:hAnsi="Calibri" w:cs="Calibri"/>
                <w:b/>
                <w:bCs/>
                <w:i/>
                <w:iCs/>
                <w:szCs w:val="24"/>
              </w:rPr>
              <w:t xml:space="preserve">edical </w:t>
            </w:r>
            <w:r>
              <w:rPr>
                <w:rFonts w:ascii="Calibri" w:hAnsi="Calibri" w:cs="Calibri"/>
                <w:b/>
                <w:bCs/>
                <w:i/>
                <w:iCs/>
                <w:szCs w:val="24"/>
              </w:rPr>
              <w:t>D</w:t>
            </w:r>
            <w:r w:rsidRPr="009B2B1A">
              <w:rPr>
                <w:rFonts w:ascii="Calibri" w:hAnsi="Calibri" w:cs="Calibri"/>
                <w:b/>
                <w:bCs/>
                <w:i/>
                <w:iCs/>
                <w:szCs w:val="24"/>
              </w:rPr>
              <w:t xml:space="preserve">evices, </w:t>
            </w:r>
            <w:r>
              <w:rPr>
                <w:rFonts w:ascii="Calibri" w:hAnsi="Calibri" w:cs="Calibri"/>
                <w:b/>
                <w:bCs/>
                <w:i/>
                <w:iCs/>
                <w:szCs w:val="24"/>
              </w:rPr>
              <w:t>M</w:t>
            </w:r>
            <w:r w:rsidRPr="009B2B1A">
              <w:rPr>
                <w:rFonts w:ascii="Calibri" w:hAnsi="Calibri" w:cs="Calibri"/>
                <w:b/>
                <w:bCs/>
                <w:i/>
                <w:iCs/>
                <w:szCs w:val="24"/>
              </w:rPr>
              <w:t xml:space="preserve">edical </w:t>
            </w:r>
            <w:r>
              <w:rPr>
                <w:rFonts w:ascii="Calibri" w:hAnsi="Calibri" w:cs="Calibri"/>
                <w:b/>
                <w:bCs/>
                <w:i/>
                <w:iCs/>
                <w:szCs w:val="24"/>
              </w:rPr>
              <w:t>N</w:t>
            </w:r>
            <w:r w:rsidRPr="009B2B1A">
              <w:rPr>
                <w:rFonts w:ascii="Calibri" w:hAnsi="Calibri" w:cs="Calibri"/>
                <w:b/>
                <w:bCs/>
                <w:i/>
                <w:iCs/>
                <w:szCs w:val="24"/>
              </w:rPr>
              <w:t xml:space="preserve">utrition, </w:t>
            </w:r>
            <w:r>
              <w:rPr>
                <w:rFonts w:ascii="Calibri" w:hAnsi="Calibri" w:cs="Calibri"/>
                <w:b/>
                <w:bCs/>
                <w:i/>
                <w:iCs/>
                <w:szCs w:val="24"/>
              </w:rPr>
              <w:t>I</w:t>
            </w:r>
            <w:r w:rsidRPr="009B2B1A">
              <w:rPr>
                <w:rFonts w:ascii="Calibri" w:hAnsi="Calibri" w:cs="Calibri"/>
                <w:b/>
                <w:bCs/>
                <w:i/>
                <w:iCs/>
                <w:szCs w:val="24"/>
              </w:rPr>
              <w:t xml:space="preserve">nfant </w:t>
            </w:r>
            <w:r>
              <w:rPr>
                <w:rFonts w:ascii="Calibri" w:hAnsi="Calibri" w:cs="Calibri"/>
                <w:b/>
                <w:bCs/>
                <w:i/>
                <w:iCs/>
                <w:szCs w:val="24"/>
              </w:rPr>
              <w:t>N</w:t>
            </w:r>
            <w:r w:rsidRPr="009B2B1A">
              <w:rPr>
                <w:rFonts w:ascii="Calibri" w:hAnsi="Calibri" w:cs="Calibri"/>
                <w:b/>
                <w:bCs/>
                <w:i/>
                <w:iCs/>
                <w:szCs w:val="24"/>
              </w:rPr>
              <w:t>utrition</w:t>
            </w:r>
          </w:p>
        </w:tc>
      </w:tr>
    </w:tbl>
    <w:p w:rsidR="009650DF" w:rsidRDefault="009650DF" w:rsidP="009B2B1A">
      <w:pPr>
        <w:autoSpaceDE/>
        <w:autoSpaceDN/>
        <w:bidi w:val="0"/>
        <w:spacing w:after="200" w:line="276" w:lineRule="auto"/>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EXPORT</w:t>
      </w:r>
      <w:r w:rsidR="005E02D2">
        <w:rPr>
          <w:rFonts w:asciiTheme="minorHAnsi" w:hAnsiTheme="minorHAnsi" w:cs="Arial"/>
          <w:b/>
          <w:bCs/>
          <w:sz w:val="32"/>
          <w:szCs w:val="32"/>
          <w:u w:val="single"/>
        </w:rPr>
        <w:t xml:space="preserve"> &amp; TECH. INQUIRIES</w:t>
      </w:r>
    </w:p>
    <w:tbl>
      <w:tblPr>
        <w:tblStyle w:val="a9"/>
        <w:tblW w:w="8974" w:type="dxa"/>
        <w:tblLayout w:type="fixed"/>
        <w:tblLook w:val="04A0" w:firstRow="1" w:lastRow="0" w:firstColumn="1" w:lastColumn="0" w:noHBand="0" w:noVBand="1"/>
      </w:tblPr>
      <w:tblGrid>
        <w:gridCol w:w="2429"/>
        <w:gridCol w:w="6545"/>
      </w:tblGrid>
      <w:tr w:rsidR="00213EC4" w:rsidRPr="00F76D1C"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szCs w:val="24"/>
                <w:rtl/>
              </w:rPr>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F76D1C" w:rsidRDefault="007073C5" w:rsidP="005F1FAE">
            <w:pPr>
              <w:autoSpaceDE/>
              <w:bidi w:val="0"/>
              <w:spacing w:before="120" w:after="120"/>
              <w:rPr>
                <w:rStyle w:val="a7"/>
                <w:rFonts w:asciiTheme="minorHAnsi" w:hAnsiTheme="minorHAnsi" w:cs="Arial"/>
                <w:b w:val="0"/>
                <w:bCs w:val="0"/>
              </w:rPr>
            </w:pPr>
            <w:hyperlink r:id="rId13" w:history="1">
              <w:r w:rsidR="00C9323C">
                <w:rPr>
                  <w:rStyle w:val="Hyperlink"/>
                  <w:rFonts w:ascii="Calibri" w:hAnsi="Calibri"/>
                  <w:b/>
                  <w:bCs/>
                  <w:lang w:val="pl-PL"/>
                </w:rPr>
                <w:t>Chemograf</w:t>
              </w:r>
              <w:r w:rsidR="00213EC4" w:rsidRPr="00593A5E">
                <w:rPr>
                  <w:rStyle w:val="Hyperlink"/>
                  <w:rFonts w:ascii="Calibri" w:hAnsi="Calibri"/>
                  <w:b/>
                  <w:bCs/>
                  <w:lang w:val="pl-PL"/>
                </w:rPr>
                <w:t xml:space="preserve"> Ltd.</w:t>
              </w:r>
            </w:hyperlink>
            <w:r w:rsidR="00213EC4">
              <w:rPr>
                <w:rFonts w:ascii="Calibri" w:hAnsi="Calibri"/>
                <w:b/>
                <w:bCs/>
                <w:lang w:val="pl-PL"/>
              </w:rPr>
              <w:t xml:space="preserve"> </w:t>
            </w:r>
            <w:r w:rsidR="005F1FAE">
              <w:rPr>
                <w:rFonts w:ascii="Calibri" w:hAnsi="Calibri"/>
                <w:lang w:val="pl-PL"/>
              </w:rPr>
              <w:t>(34207</w:t>
            </w:r>
            <w:r w:rsidR="00213EC4" w:rsidRPr="00593A5E">
              <w:rPr>
                <w:rFonts w:ascii="Calibri" w:hAnsi="Calibri"/>
                <w:lang w:val="pl-PL"/>
              </w:rPr>
              <w:t>)</w:t>
            </w:r>
          </w:p>
        </w:tc>
      </w:tr>
      <w:tr w:rsidR="00213EC4" w:rsidTr="0011702B">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11702B">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213EC4" w:rsidRDefault="00213EC4" w:rsidP="0011702B">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rsidR="00213EC4" w:rsidRDefault="00213EC4" w:rsidP="0011702B">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4" w:history="1">
              <w:r w:rsidRPr="000E77CB">
                <w:rPr>
                  <w:rStyle w:val="Hyperlink"/>
                  <w:rFonts w:asciiTheme="minorHAnsi" w:hAnsiTheme="minorHAnsi" w:cs="Arial"/>
                </w:rPr>
                <w:t>chamber@chamber.org.il</w:t>
              </w:r>
            </w:hyperlink>
          </w:p>
        </w:tc>
      </w:tr>
      <w:tr w:rsidR="00213EC4"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7073C5" w:rsidP="0011702B">
            <w:pPr>
              <w:tabs>
                <w:tab w:val="left" w:pos="311"/>
              </w:tabs>
              <w:bidi w:val="0"/>
              <w:jc w:val="both"/>
              <w:rPr>
                <w:rFonts w:asciiTheme="minorHAnsi" w:hAnsiTheme="minorHAnsi" w:cs="Arial"/>
                <w:color w:val="000000"/>
                <w:szCs w:val="24"/>
                <w:rtl/>
              </w:rPr>
            </w:pPr>
            <w:hyperlink r:id="rId15" w:history="1">
              <w:r w:rsidR="00C9323C" w:rsidRPr="00107659">
                <w:rPr>
                  <w:rStyle w:val="Hyperlink"/>
                  <w:rFonts w:ascii="Calibri" w:hAnsi="Calibri"/>
                </w:rPr>
                <w:t>www.chemograf.com</w:t>
              </w:r>
            </w:hyperlink>
            <w:r w:rsidR="00C9323C">
              <w:rPr>
                <w:rFonts w:asciiTheme="minorHAnsi" w:hAnsiTheme="minorHAnsi" w:cs="Arial"/>
                <w:color w:val="000000"/>
                <w:szCs w:val="24"/>
              </w:rPr>
              <w:t xml:space="preserve"> </w:t>
            </w:r>
          </w:p>
        </w:tc>
      </w:tr>
      <w:tr w:rsidR="00213EC4" w:rsidRPr="00041A33" w:rsidTr="0011702B">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41A33" w:rsidRDefault="00C9323C" w:rsidP="0011702B">
            <w:pPr>
              <w:tabs>
                <w:tab w:val="left" w:pos="311"/>
              </w:tabs>
              <w:bidi w:val="0"/>
              <w:jc w:val="both"/>
              <w:rPr>
                <w:rFonts w:asciiTheme="minorHAnsi" w:hAnsiTheme="minorHAnsi" w:cs="Arial"/>
                <w:szCs w:val="24"/>
                <w:rtl/>
              </w:rPr>
            </w:pPr>
            <w:r>
              <w:rPr>
                <w:rFonts w:asciiTheme="minorHAnsi" w:hAnsiTheme="minorHAnsi" w:cs="Arial"/>
                <w:szCs w:val="24"/>
              </w:rPr>
              <w:t>1983</w:t>
            </w:r>
          </w:p>
        </w:tc>
      </w:tr>
      <w:tr w:rsidR="00213EC4"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C9323C" w:rsidP="0011702B">
            <w:pPr>
              <w:tabs>
                <w:tab w:val="left" w:pos="311"/>
              </w:tabs>
              <w:bidi w:val="0"/>
              <w:jc w:val="both"/>
              <w:rPr>
                <w:rFonts w:asciiTheme="minorHAnsi" w:hAnsiTheme="minorHAnsi" w:cs="Arial"/>
                <w:szCs w:val="24"/>
              </w:rPr>
            </w:pPr>
            <w:r>
              <w:rPr>
                <w:rFonts w:asciiTheme="minorHAnsi" w:hAnsiTheme="minorHAnsi" w:cs="Arial"/>
                <w:szCs w:val="24"/>
              </w:rPr>
              <w:t>7</w:t>
            </w:r>
            <w:r w:rsidR="00213EC4">
              <w:rPr>
                <w:rFonts w:asciiTheme="minorHAnsi" w:hAnsiTheme="minorHAnsi" w:cs="Arial"/>
                <w:szCs w:val="24"/>
              </w:rPr>
              <w:t>0</w:t>
            </w:r>
          </w:p>
        </w:tc>
      </w:tr>
      <w:tr w:rsidR="00213EC4"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5F1FAE" w:rsidP="0011702B">
            <w:pPr>
              <w:tabs>
                <w:tab w:val="left" w:pos="311"/>
              </w:tabs>
              <w:bidi w:val="0"/>
              <w:jc w:val="both"/>
              <w:rPr>
                <w:rFonts w:asciiTheme="minorHAnsi" w:hAnsiTheme="minorHAnsi" w:cs="Arial"/>
                <w:i/>
                <w:iCs/>
                <w:szCs w:val="24"/>
              </w:rPr>
            </w:pPr>
            <w:r w:rsidRPr="005F1FAE">
              <w:rPr>
                <w:rFonts w:asciiTheme="minorHAnsi" w:hAnsiTheme="minorHAnsi" w:cs="Arial"/>
                <w:i/>
                <w:iCs/>
                <w:szCs w:val="24"/>
              </w:rPr>
              <w:t>143737</w:t>
            </w:r>
          </w:p>
        </w:tc>
      </w:tr>
      <w:tr w:rsidR="00213EC4" w:rsidRPr="00A064FD"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A064FD" w:rsidRDefault="00213EC4" w:rsidP="0011702B">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p>
        </w:tc>
      </w:tr>
      <w:tr w:rsidR="00213EC4" w:rsidRPr="0009006E" w:rsidTr="0011702B">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9006E" w:rsidRDefault="00720DC4" w:rsidP="0011702B">
            <w:pPr>
              <w:bidi w:val="0"/>
              <w:spacing w:before="120" w:after="120"/>
              <w:rPr>
                <w:rFonts w:asciiTheme="minorHAnsi" w:hAnsiTheme="minorHAnsi" w:cs="Arial"/>
                <w:b/>
                <w:bCs/>
                <w:i/>
                <w:iCs/>
                <w:color w:val="000000"/>
                <w:szCs w:val="24"/>
              </w:rPr>
            </w:pPr>
            <w:r w:rsidRPr="009B2B1A">
              <w:rPr>
                <w:rFonts w:ascii="Calibri" w:hAnsi="Calibri" w:cs="Calibri"/>
                <w:b/>
                <w:bCs/>
                <w:i/>
                <w:iCs/>
                <w:szCs w:val="24"/>
              </w:rPr>
              <w:t>Complex and Precise Parts for Various Industries</w:t>
            </w:r>
          </w:p>
        </w:tc>
      </w:tr>
      <w:tr w:rsidR="00213EC4" w:rsidRPr="009159DA" w:rsidTr="0011702B">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11702B">
            <w:pPr>
              <w:bidi w:val="0"/>
              <w:rPr>
                <w:rFonts w:ascii="Calibri" w:hAnsi="Calibri"/>
                <w:szCs w:val="24"/>
                <w:lang w:eastAsia="en-GB" w:bidi="ar-SA"/>
              </w:rPr>
            </w:pPr>
          </w:p>
          <w:p w:rsidR="00213EC4" w:rsidRDefault="00213EC4" w:rsidP="0011702B">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rsidR="00720DC4" w:rsidRPr="00C80F18" w:rsidRDefault="00720DC4" w:rsidP="00720DC4">
            <w:pPr>
              <w:autoSpaceDE/>
              <w:autoSpaceDN/>
              <w:bidi w:val="0"/>
              <w:spacing w:before="100" w:beforeAutospacing="1" w:after="100" w:afterAutospacing="1"/>
              <w:rPr>
                <w:rFonts w:ascii="Calibri" w:hAnsi="Calibri"/>
              </w:rPr>
            </w:pPr>
            <w:r>
              <w:rPr>
                <w:rFonts w:ascii="Calibri" w:hAnsi="Calibri"/>
              </w:rPr>
              <w:t>We are a</w:t>
            </w:r>
            <w:r w:rsidRPr="00C80F18">
              <w:rPr>
                <w:rFonts w:ascii="Calibri" w:hAnsi="Calibri"/>
              </w:rPr>
              <w:t xml:space="preserve"> lead</w:t>
            </w:r>
            <w:r>
              <w:rPr>
                <w:rFonts w:ascii="Calibri" w:hAnsi="Calibri"/>
              </w:rPr>
              <w:t>ing</w:t>
            </w:r>
            <w:r w:rsidRPr="00C80F18">
              <w:rPr>
                <w:rFonts w:ascii="Calibri" w:hAnsi="Calibri"/>
              </w:rPr>
              <w:t xml:space="preserve"> </w:t>
            </w:r>
            <w:r>
              <w:rPr>
                <w:rFonts w:ascii="Calibri" w:hAnsi="Calibri"/>
              </w:rPr>
              <w:t xml:space="preserve">global </w:t>
            </w:r>
            <w:r w:rsidRPr="00C80F18">
              <w:rPr>
                <w:rFonts w:ascii="Calibri" w:hAnsi="Calibri"/>
              </w:rPr>
              <w:t>company specializ</w:t>
            </w:r>
            <w:r>
              <w:rPr>
                <w:rFonts w:ascii="Calibri" w:hAnsi="Calibri"/>
              </w:rPr>
              <w:t>ing</w:t>
            </w:r>
            <w:r w:rsidRPr="00C80F18">
              <w:rPr>
                <w:rFonts w:ascii="Calibri" w:hAnsi="Calibri"/>
              </w:rPr>
              <w:t xml:space="preserve"> in creating complex and precise parts for various industries such as</w:t>
            </w:r>
            <w:r>
              <w:rPr>
                <w:rFonts w:ascii="Calibri" w:hAnsi="Calibri"/>
              </w:rPr>
              <w:t>:</w:t>
            </w:r>
            <w:r w:rsidRPr="00C80F18">
              <w:rPr>
                <w:rFonts w:ascii="Calibri" w:hAnsi="Calibri"/>
              </w:rPr>
              <w:t xml:space="preserve"> Medical and Surgical, Telecom, Automotive, Electronic, Defense, Aerospace, and Homeland Security.</w:t>
            </w:r>
          </w:p>
          <w:p w:rsidR="00720DC4" w:rsidRPr="00C80F18" w:rsidRDefault="00720DC4" w:rsidP="00720DC4">
            <w:pPr>
              <w:bidi w:val="0"/>
              <w:rPr>
                <w:rFonts w:ascii="Calibri" w:hAnsi="Calibri"/>
              </w:rPr>
            </w:pPr>
            <w:r w:rsidRPr="00C80F18">
              <w:rPr>
                <w:rFonts w:ascii="Calibri" w:hAnsi="Calibri"/>
              </w:rPr>
              <w:t>Our company is a "ONE</w:t>
            </w:r>
            <w:r>
              <w:rPr>
                <w:rFonts w:ascii="Calibri" w:hAnsi="Calibri"/>
              </w:rPr>
              <w:t>-</w:t>
            </w:r>
            <w:r w:rsidRPr="00C80F18">
              <w:rPr>
                <w:rFonts w:ascii="Calibri" w:hAnsi="Calibri"/>
              </w:rPr>
              <w:t xml:space="preserve">STOP SHOP" - we provide solutions for a wide range of technologies that can be integrated into the production of </w:t>
            </w:r>
            <w:r>
              <w:rPr>
                <w:rFonts w:ascii="Calibri" w:hAnsi="Calibri"/>
              </w:rPr>
              <w:t>a single</w:t>
            </w:r>
            <w:r w:rsidRPr="00C80F18">
              <w:rPr>
                <w:rFonts w:ascii="Calibri" w:hAnsi="Calibri"/>
              </w:rPr>
              <w:t xml:space="preserve"> item.</w:t>
            </w:r>
          </w:p>
          <w:p w:rsidR="00720DC4" w:rsidRPr="00C80F18" w:rsidRDefault="00720DC4" w:rsidP="00720DC4">
            <w:pPr>
              <w:bidi w:val="0"/>
              <w:rPr>
                <w:rFonts w:ascii="Calibri" w:hAnsi="Calibri"/>
              </w:rPr>
            </w:pPr>
          </w:p>
          <w:p w:rsidR="00720DC4" w:rsidRPr="00C80F18" w:rsidRDefault="00720DC4" w:rsidP="00720DC4">
            <w:pPr>
              <w:bidi w:val="0"/>
              <w:rPr>
                <w:rFonts w:ascii="Calibri" w:hAnsi="Calibri"/>
              </w:rPr>
            </w:pPr>
            <w:r w:rsidRPr="00C80F18">
              <w:rPr>
                <w:rFonts w:ascii="Calibri" w:hAnsi="Calibri"/>
              </w:rPr>
              <w:t>Our company is an expert in a wide range of technologies:</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Photo Chemical Machining (PCM)</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Micro-Laser Cutting</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Laser Welding</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Micro High-Speed CNC Milling</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Bending &amp; Stamping Technologies</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Die Cutting</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Deep drawing</w:t>
            </w:r>
          </w:p>
          <w:p w:rsidR="00720DC4" w:rsidRPr="00C80F18" w:rsidRDefault="00720DC4" w:rsidP="00720DC4">
            <w:pPr>
              <w:bidi w:val="0"/>
              <w:rPr>
                <w:rFonts w:ascii="Calibri" w:hAnsi="Calibri"/>
              </w:rPr>
            </w:pPr>
            <w:r w:rsidRPr="00C80F18">
              <w:rPr>
                <w:rFonts w:ascii="Calibri" w:hAnsi="Calibri"/>
              </w:rPr>
              <w:t>•</w:t>
            </w:r>
            <w:r w:rsidRPr="00C80F18">
              <w:rPr>
                <w:rFonts w:ascii="Calibri" w:hAnsi="Calibri"/>
              </w:rPr>
              <w:tab/>
              <w:t>CNC Bending</w:t>
            </w:r>
          </w:p>
          <w:p w:rsidR="00720DC4" w:rsidRPr="00C80F18" w:rsidRDefault="00720DC4" w:rsidP="00720DC4">
            <w:pPr>
              <w:bidi w:val="0"/>
              <w:rPr>
                <w:rFonts w:ascii="Calibri" w:hAnsi="Calibri"/>
              </w:rPr>
            </w:pPr>
          </w:p>
          <w:p w:rsidR="00213EC4" w:rsidRPr="003F78F9" w:rsidRDefault="00720DC4" w:rsidP="00720DC4">
            <w:pPr>
              <w:bidi w:val="0"/>
              <w:rPr>
                <w:rFonts w:ascii="Calibri" w:eastAsia="Calibri" w:hAnsi="Calibri" w:cs="Calibri"/>
              </w:rPr>
            </w:pPr>
            <w:r w:rsidRPr="00C80F18">
              <w:rPr>
                <w:rFonts w:ascii="Calibri" w:hAnsi="Calibri"/>
              </w:rPr>
              <w:t>All products are designed and manufactured in accordance with client and leading international standards</w:t>
            </w:r>
            <w:r>
              <w:rPr>
                <w:rFonts w:ascii="Calibri" w:hAnsi="Calibri"/>
              </w:rPr>
              <w:t xml:space="preserve"> </w:t>
            </w:r>
            <w:r w:rsidRPr="00C80F18">
              <w:rPr>
                <w:rFonts w:ascii="Calibri" w:hAnsi="Calibri"/>
              </w:rPr>
              <w:t>(ISO 9001:2015, AS 9100, ISO 13485:2016)</w:t>
            </w:r>
            <w:r>
              <w:rPr>
                <w:rFonts w:ascii="Calibri" w:hAnsi="Calibri"/>
              </w:rPr>
              <w:t>.</w:t>
            </w:r>
          </w:p>
          <w:p w:rsidR="00213EC4" w:rsidRPr="009159DA" w:rsidRDefault="00213EC4" w:rsidP="0011702B">
            <w:pPr>
              <w:bidi w:val="0"/>
              <w:rPr>
                <w:rFonts w:ascii="Calibri" w:hAnsi="Calibri"/>
                <w:szCs w:val="24"/>
                <w:lang w:eastAsia="en-GB" w:bidi="ar-SA"/>
              </w:rPr>
            </w:pPr>
          </w:p>
        </w:tc>
      </w:tr>
      <w:tr w:rsidR="00213EC4" w:rsidRPr="009A7EF3" w:rsidTr="00213EC4">
        <w:trPr>
          <w:trHeight w:val="10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9A7EF3" w:rsidRDefault="00213EC4" w:rsidP="00720DC4">
            <w:pPr>
              <w:bidi w:val="0"/>
              <w:rPr>
                <w:rFonts w:ascii="Calibri" w:eastAsia="Calibri" w:hAnsi="Calibri" w:cs="Calibri"/>
              </w:rPr>
            </w:pPr>
            <w:r>
              <w:rPr>
                <w:rFonts w:asciiTheme="minorHAnsi" w:hAnsiTheme="minorHAnsi" w:cs="Arial"/>
                <w:color w:val="000000"/>
              </w:rPr>
              <w:br/>
            </w:r>
            <w:r w:rsidR="00720DC4">
              <w:rPr>
                <w:rFonts w:ascii="Calibri" w:hAnsi="Calibri"/>
              </w:rPr>
              <w:t>OEM</w:t>
            </w:r>
            <w:r w:rsidR="00435A0A">
              <w:rPr>
                <w:rFonts w:ascii="Calibri" w:hAnsi="Calibri"/>
              </w:rPr>
              <w:t>s and d</w:t>
            </w:r>
            <w:r w:rsidR="00720DC4">
              <w:rPr>
                <w:rFonts w:ascii="Calibri" w:hAnsi="Calibri"/>
              </w:rPr>
              <w:t>istributors</w:t>
            </w:r>
          </w:p>
        </w:tc>
      </w:tr>
      <w:tr w:rsidR="00213EC4" w:rsidTr="00213EC4">
        <w:trPr>
          <w:trHeight w:val="98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720DC4" w:rsidP="0011702B">
            <w:pPr>
              <w:bidi w:val="0"/>
              <w:rPr>
                <w:rFonts w:asciiTheme="minorHAnsi" w:hAnsiTheme="minorHAnsi"/>
                <w:color w:val="000000"/>
                <w:szCs w:val="24"/>
              </w:rPr>
            </w:pPr>
            <w:r>
              <w:rPr>
                <w:rFonts w:ascii="Calibri" w:hAnsi="Calibri"/>
              </w:rPr>
              <w:t xml:space="preserve">Europe, </w:t>
            </w:r>
            <w:r w:rsidR="00213EC4">
              <w:rPr>
                <w:rFonts w:ascii="Calibri" w:hAnsi="Calibri"/>
              </w:rPr>
              <w:t>USA</w:t>
            </w:r>
            <w:r w:rsidR="00213EC4">
              <w:rPr>
                <w:rFonts w:ascii="Calibri" w:hAnsi="Calibri"/>
              </w:rPr>
              <w:br/>
            </w:r>
            <w:r w:rsidR="00213EC4" w:rsidRPr="00CB093D">
              <w:rPr>
                <w:rFonts w:ascii="Calibri" w:hAnsi="Calibri"/>
              </w:rPr>
              <w:t>  </w:t>
            </w:r>
          </w:p>
        </w:tc>
      </w:tr>
    </w:tbl>
    <w:p w:rsidR="00213EC4" w:rsidRDefault="00213EC4" w:rsidP="00213EC4">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E9697C" w:rsidRPr="00F76D1C"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jc w:val="both"/>
              <w:rPr>
                <w:rFonts w:asciiTheme="minorHAnsi" w:hAnsiTheme="minorHAnsi" w:cs="Arial"/>
                <w:color w:val="000000"/>
                <w:szCs w:val="24"/>
              </w:rPr>
            </w:pPr>
            <w:r>
              <w:rPr>
                <w:rFonts w:asciiTheme="minorHAnsi" w:hAnsiTheme="minorHAnsi"/>
                <w:szCs w:val="24"/>
                <w:rtl/>
              </w:rPr>
              <w:lastRenderedPageBreak/>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F76D1C" w:rsidRDefault="007073C5" w:rsidP="00046367">
            <w:pPr>
              <w:autoSpaceDE/>
              <w:bidi w:val="0"/>
              <w:spacing w:before="120" w:after="120"/>
              <w:rPr>
                <w:rStyle w:val="a7"/>
                <w:rFonts w:asciiTheme="minorHAnsi" w:hAnsiTheme="minorHAnsi" w:cs="Arial"/>
                <w:b w:val="0"/>
                <w:bCs w:val="0"/>
              </w:rPr>
            </w:pPr>
            <w:hyperlink r:id="rId16" w:history="1">
              <w:r w:rsidR="00E9697C">
                <w:rPr>
                  <w:rStyle w:val="Hyperlink"/>
                  <w:rFonts w:ascii="Calibri" w:hAnsi="Calibri"/>
                  <w:b/>
                  <w:bCs/>
                  <w:lang w:val="pl-PL"/>
                </w:rPr>
                <w:t>Telefire</w:t>
              </w:r>
            </w:hyperlink>
            <w:r w:rsidR="00E9697C">
              <w:rPr>
                <w:rFonts w:ascii="Calibri" w:hAnsi="Calibri"/>
                <w:lang w:val="pl-PL"/>
              </w:rPr>
              <w:t xml:space="preserve"> (19865)</w:t>
            </w:r>
          </w:p>
        </w:tc>
      </w:tr>
      <w:tr w:rsidR="00E9697C" w:rsidTr="00046367">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046367">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E9697C" w:rsidRDefault="00E9697C" w:rsidP="00046367">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rsidR="00E9697C" w:rsidRDefault="00E9697C" w:rsidP="00046367">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17" w:history="1">
              <w:r w:rsidRPr="000E77CB">
                <w:rPr>
                  <w:rStyle w:val="Hyperlink"/>
                  <w:rFonts w:asciiTheme="minorHAnsi" w:hAnsiTheme="minorHAnsi" w:cs="Arial"/>
                </w:rPr>
                <w:t>chamber@chamber.org.il</w:t>
              </w:r>
            </w:hyperlink>
          </w:p>
        </w:tc>
      </w:tr>
      <w:tr w:rsidR="00E9697C"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7073C5" w:rsidP="00046367">
            <w:pPr>
              <w:tabs>
                <w:tab w:val="left" w:pos="311"/>
              </w:tabs>
              <w:bidi w:val="0"/>
              <w:jc w:val="both"/>
              <w:rPr>
                <w:rFonts w:asciiTheme="minorHAnsi" w:hAnsiTheme="minorHAnsi" w:cs="Arial"/>
                <w:color w:val="000000"/>
                <w:szCs w:val="24"/>
                <w:rtl/>
              </w:rPr>
            </w:pPr>
            <w:hyperlink r:id="rId18" w:history="1">
              <w:r w:rsidR="00E9697C" w:rsidRPr="00107659">
                <w:rPr>
                  <w:rStyle w:val="Hyperlink"/>
                  <w:rFonts w:ascii="Calibri" w:hAnsi="Calibri"/>
                </w:rPr>
                <w:t>www.telefire.com</w:t>
              </w:r>
            </w:hyperlink>
            <w:r w:rsidR="00E9697C">
              <w:rPr>
                <w:rFonts w:asciiTheme="minorHAnsi" w:hAnsiTheme="minorHAnsi" w:cs="Arial"/>
                <w:color w:val="000000"/>
                <w:szCs w:val="24"/>
              </w:rPr>
              <w:t xml:space="preserve"> </w:t>
            </w:r>
          </w:p>
        </w:tc>
      </w:tr>
      <w:tr w:rsidR="00E9697C"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041A33" w:rsidRDefault="00E9697C" w:rsidP="00046367">
            <w:pPr>
              <w:tabs>
                <w:tab w:val="left" w:pos="311"/>
              </w:tabs>
              <w:bidi w:val="0"/>
              <w:jc w:val="both"/>
              <w:rPr>
                <w:rFonts w:asciiTheme="minorHAnsi" w:hAnsiTheme="minorHAnsi" w:cs="Arial"/>
                <w:szCs w:val="24"/>
                <w:rtl/>
              </w:rPr>
            </w:pPr>
            <w:r>
              <w:rPr>
                <w:rFonts w:asciiTheme="minorHAnsi" w:hAnsiTheme="minorHAnsi" w:cs="Arial"/>
                <w:szCs w:val="24"/>
              </w:rPr>
              <w:t>1979</w:t>
            </w:r>
          </w:p>
        </w:tc>
      </w:tr>
      <w:tr w:rsidR="00E9697C"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046367">
            <w:pPr>
              <w:tabs>
                <w:tab w:val="left" w:pos="311"/>
              </w:tabs>
              <w:bidi w:val="0"/>
              <w:jc w:val="both"/>
              <w:rPr>
                <w:rFonts w:asciiTheme="minorHAnsi" w:hAnsiTheme="minorHAnsi" w:cs="Arial"/>
                <w:szCs w:val="24"/>
              </w:rPr>
            </w:pPr>
            <w:r>
              <w:rPr>
                <w:rFonts w:asciiTheme="minorHAnsi" w:hAnsiTheme="minorHAnsi" w:cs="Arial"/>
                <w:szCs w:val="24"/>
              </w:rPr>
              <w:t>150</w:t>
            </w:r>
          </w:p>
        </w:tc>
      </w:tr>
      <w:tr w:rsidR="00E9697C"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046367">
            <w:pPr>
              <w:tabs>
                <w:tab w:val="left" w:pos="311"/>
              </w:tabs>
              <w:bidi w:val="0"/>
              <w:jc w:val="both"/>
              <w:rPr>
                <w:rFonts w:asciiTheme="minorHAnsi" w:hAnsiTheme="minorHAnsi" w:cs="Arial"/>
                <w:i/>
                <w:iCs/>
                <w:szCs w:val="24"/>
              </w:rPr>
            </w:pPr>
            <w:r w:rsidRPr="005F1FAE">
              <w:rPr>
                <w:rFonts w:asciiTheme="minorHAnsi" w:hAnsiTheme="minorHAnsi" w:cs="Arial"/>
                <w:i/>
                <w:iCs/>
                <w:szCs w:val="24"/>
              </w:rPr>
              <w:t>143739</w:t>
            </w:r>
          </w:p>
        </w:tc>
      </w:tr>
      <w:tr w:rsidR="00E9697C"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A064FD" w:rsidRDefault="00E9697C" w:rsidP="00046367">
            <w:pPr>
              <w:tabs>
                <w:tab w:val="left" w:pos="311"/>
              </w:tabs>
              <w:bidi w:val="0"/>
              <w:rPr>
                <w:rFonts w:asciiTheme="minorHAnsi" w:hAnsiTheme="minorHAnsi" w:cs="Arial"/>
                <w:b/>
                <w:bCs/>
                <w:i/>
                <w:iCs/>
                <w:szCs w:val="24"/>
                <w:rtl/>
              </w:rPr>
            </w:pPr>
            <w:r>
              <w:rPr>
                <w:rFonts w:ascii="Calibri" w:hAnsi="Calibri" w:cs="Calibri"/>
                <w:b/>
                <w:bCs/>
                <w:i/>
                <w:iCs/>
                <w:szCs w:val="24"/>
              </w:rPr>
              <w:t>Export</w:t>
            </w:r>
          </w:p>
        </w:tc>
      </w:tr>
      <w:tr w:rsidR="00E9697C" w:rsidRPr="0009006E" w:rsidTr="00046367">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Pr="009B2B1A" w:rsidRDefault="00E9697C" w:rsidP="00046367">
            <w:pPr>
              <w:autoSpaceDE/>
              <w:autoSpaceDN/>
              <w:bidi w:val="0"/>
              <w:rPr>
                <w:rFonts w:ascii="Calibri" w:hAnsi="Calibri" w:cs="Calibri"/>
                <w:b/>
                <w:bCs/>
                <w:i/>
                <w:iCs/>
                <w:szCs w:val="24"/>
                <w:rtl/>
              </w:rPr>
            </w:pPr>
            <w:r w:rsidRPr="009B2B1A">
              <w:rPr>
                <w:rFonts w:ascii="Calibri" w:hAnsi="Calibri" w:cs="Calibri"/>
                <w:b/>
                <w:bCs/>
                <w:i/>
                <w:iCs/>
                <w:szCs w:val="24"/>
              </w:rPr>
              <w:t>Fire Detection Products</w:t>
            </w:r>
          </w:p>
          <w:p w:rsidR="00E9697C" w:rsidRPr="00B66C7A" w:rsidRDefault="00E9697C" w:rsidP="00046367">
            <w:pPr>
              <w:bidi w:val="0"/>
              <w:spacing w:before="120" w:after="120"/>
              <w:rPr>
                <w:rFonts w:asciiTheme="minorHAnsi" w:hAnsiTheme="minorHAnsi" w:cs="Arial"/>
                <w:i/>
                <w:iCs/>
                <w:color w:val="000000"/>
                <w:szCs w:val="24"/>
              </w:rPr>
            </w:pPr>
            <w:r w:rsidRPr="009B2B1A">
              <w:rPr>
                <w:rFonts w:ascii="Calibri" w:hAnsi="Calibri" w:cs="Calibri"/>
                <w:b/>
                <w:bCs/>
                <w:i/>
                <w:iCs/>
                <w:szCs w:val="24"/>
              </w:rPr>
              <w:t>Monitoring and Control Software for Smart Buildings</w:t>
            </w:r>
          </w:p>
        </w:tc>
      </w:tr>
      <w:tr w:rsidR="00E9697C" w:rsidRPr="009159DA" w:rsidTr="00046367">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046367">
            <w:pPr>
              <w:bidi w:val="0"/>
              <w:rPr>
                <w:rFonts w:ascii="Calibri" w:hAnsi="Calibri"/>
                <w:szCs w:val="24"/>
                <w:lang w:eastAsia="en-GB" w:bidi="ar-SA"/>
              </w:rPr>
            </w:pPr>
          </w:p>
          <w:p w:rsidR="00E9697C" w:rsidRDefault="00E9697C" w:rsidP="00046367">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rsidR="00E9697C" w:rsidRDefault="00E9697C" w:rsidP="00046367">
            <w:pPr>
              <w:bidi w:val="0"/>
              <w:rPr>
                <w:rFonts w:ascii="Calibri" w:hAnsi="Calibri"/>
                <w:b/>
                <w:bCs/>
                <w:szCs w:val="24"/>
                <w:u w:val="single"/>
                <w:lang w:val="en-GB" w:eastAsia="en-GB" w:bidi="ar-SA"/>
              </w:rPr>
            </w:pPr>
          </w:p>
          <w:p w:rsidR="00E9697C" w:rsidRPr="00AD6739" w:rsidRDefault="00E9697C" w:rsidP="00046367">
            <w:pPr>
              <w:bidi w:val="0"/>
              <w:rPr>
                <w:rFonts w:ascii="Calibri" w:hAnsi="Calibri"/>
              </w:rPr>
            </w:pPr>
            <w:r>
              <w:rPr>
                <w:rFonts w:ascii="Calibri" w:eastAsia="Calibri" w:hAnsi="Calibri" w:cs="Calibri"/>
              </w:rPr>
              <w:t>W</w:t>
            </w:r>
            <w:r w:rsidRPr="00AD6739">
              <w:rPr>
                <w:rFonts w:ascii="Calibri" w:hAnsi="Calibri"/>
              </w:rPr>
              <w:t>e offer our customers centralized building control and monitoring technologies, including Fire Safety, Building Management Systems (BMS)</w:t>
            </w:r>
            <w:r>
              <w:rPr>
                <w:rFonts w:ascii="Calibri" w:hAnsi="Calibri"/>
              </w:rPr>
              <w:t>,</w:t>
            </w:r>
            <w:r w:rsidRPr="00AD6739">
              <w:rPr>
                <w:rFonts w:ascii="Calibri" w:hAnsi="Calibri"/>
              </w:rPr>
              <w:t xml:space="preserve"> and Security, providing a safe, secured, and comfortable environment in a sustainable world.</w:t>
            </w:r>
          </w:p>
          <w:p w:rsidR="00E9697C" w:rsidRPr="00AD6739" w:rsidRDefault="00E9697C" w:rsidP="00046367">
            <w:pPr>
              <w:bidi w:val="0"/>
              <w:rPr>
                <w:rFonts w:ascii="Calibri" w:hAnsi="Calibri"/>
              </w:rPr>
            </w:pPr>
          </w:p>
          <w:p w:rsidR="00E9697C" w:rsidRPr="00AD6739" w:rsidRDefault="00E9697C" w:rsidP="00046367">
            <w:pPr>
              <w:bidi w:val="0"/>
              <w:rPr>
                <w:rFonts w:ascii="Calibri" w:hAnsi="Calibri"/>
              </w:rPr>
            </w:pPr>
            <w:r w:rsidRPr="00AD6739">
              <w:rPr>
                <w:rFonts w:ascii="Calibri" w:hAnsi="Calibri"/>
              </w:rPr>
              <w:t>With our uncompromising professionalism, combined with unparalleled innovation and robust technology, our company maintains the highest standards of quality and services</w:t>
            </w:r>
            <w:r>
              <w:rPr>
                <w:rFonts w:ascii="Calibri" w:hAnsi="Calibri"/>
              </w:rPr>
              <w:t xml:space="preserve"> to</w:t>
            </w:r>
            <w:r w:rsidRPr="00AD6739">
              <w:rPr>
                <w:rFonts w:ascii="Calibri" w:hAnsi="Calibri"/>
              </w:rPr>
              <w:t xml:space="preserve"> ensur</w:t>
            </w:r>
            <w:r>
              <w:rPr>
                <w:rFonts w:ascii="Calibri" w:hAnsi="Calibri"/>
              </w:rPr>
              <w:t>e</w:t>
            </w:r>
            <w:r w:rsidRPr="00AD6739">
              <w:rPr>
                <w:rFonts w:ascii="Calibri" w:hAnsi="Calibri"/>
              </w:rPr>
              <w:t xml:space="preserve"> customer satisfaction. </w:t>
            </w:r>
          </w:p>
          <w:p w:rsidR="00E9697C" w:rsidRPr="00AD6739" w:rsidRDefault="00E9697C" w:rsidP="00046367">
            <w:pPr>
              <w:bidi w:val="0"/>
              <w:rPr>
                <w:rFonts w:ascii="Calibri" w:hAnsi="Calibri"/>
              </w:rPr>
            </w:pPr>
          </w:p>
          <w:p w:rsidR="00E9697C" w:rsidRPr="00AD6739" w:rsidRDefault="00E9697C" w:rsidP="00046367">
            <w:pPr>
              <w:bidi w:val="0"/>
              <w:rPr>
                <w:rFonts w:ascii="Calibri" w:hAnsi="Calibri"/>
              </w:rPr>
            </w:pPr>
            <w:r w:rsidRPr="00AD6739">
              <w:rPr>
                <w:rFonts w:ascii="Calibri" w:hAnsi="Calibri"/>
              </w:rPr>
              <w:t xml:space="preserve">Our products are fully certified and compliant with Israel Standard Institutions, EN-54, UL, and UL-2900 </w:t>
            </w:r>
            <w:r>
              <w:rPr>
                <w:rFonts w:ascii="Calibri" w:hAnsi="Calibri"/>
              </w:rPr>
              <w:t>c</w:t>
            </w:r>
            <w:r w:rsidRPr="00AD6739">
              <w:rPr>
                <w:rFonts w:ascii="Calibri" w:hAnsi="Calibri"/>
              </w:rPr>
              <w:t xml:space="preserve">yber security standards. </w:t>
            </w:r>
          </w:p>
          <w:p w:rsidR="00E9697C" w:rsidRPr="00AD6739" w:rsidRDefault="00E9697C" w:rsidP="00046367">
            <w:pPr>
              <w:bidi w:val="0"/>
              <w:rPr>
                <w:rFonts w:ascii="Calibri" w:hAnsi="Calibri"/>
              </w:rPr>
            </w:pPr>
          </w:p>
          <w:p w:rsidR="00E9697C" w:rsidRPr="00AD6739" w:rsidRDefault="00E9697C" w:rsidP="00046367">
            <w:pPr>
              <w:bidi w:val="0"/>
              <w:rPr>
                <w:rFonts w:ascii="Calibri" w:hAnsi="Calibri"/>
              </w:rPr>
            </w:pPr>
            <w:r>
              <w:rPr>
                <w:rFonts w:ascii="Calibri" w:hAnsi="Calibri"/>
              </w:rPr>
              <w:t>The</w:t>
            </w:r>
            <w:r w:rsidRPr="00AD6739">
              <w:rPr>
                <w:rFonts w:ascii="Calibri" w:hAnsi="Calibri"/>
              </w:rPr>
              <w:t xml:space="preserve"> company complies with ISO 9001: 2015 quality standard, ISO 27001 cyber security standard, and UL-2900 </w:t>
            </w:r>
            <w:r>
              <w:rPr>
                <w:rFonts w:ascii="Calibri" w:hAnsi="Calibri"/>
              </w:rPr>
              <w:t>c</w:t>
            </w:r>
            <w:r w:rsidRPr="00AD6739">
              <w:rPr>
                <w:rFonts w:ascii="Calibri" w:hAnsi="Calibri"/>
              </w:rPr>
              <w:t xml:space="preserve">yber security standards. </w:t>
            </w:r>
          </w:p>
          <w:p w:rsidR="00E9697C" w:rsidRPr="00AD6739" w:rsidRDefault="00E9697C" w:rsidP="00046367">
            <w:pPr>
              <w:bidi w:val="0"/>
              <w:rPr>
                <w:rFonts w:ascii="Calibri" w:hAnsi="Calibri"/>
              </w:rPr>
            </w:pPr>
          </w:p>
          <w:p w:rsidR="00E9697C" w:rsidRPr="003F78F9" w:rsidRDefault="00E9697C" w:rsidP="00046367">
            <w:pPr>
              <w:bidi w:val="0"/>
              <w:rPr>
                <w:rFonts w:ascii="Calibri" w:eastAsia="Calibri" w:hAnsi="Calibri" w:cs="Calibri"/>
              </w:rPr>
            </w:pPr>
            <w:r>
              <w:rPr>
                <w:rFonts w:ascii="Calibri" w:hAnsi="Calibri"/>
              </w:rPr>
              <w:t>Our</w:t>
            </w:r>
            <w:r w:rsidRPr="00AD6739">
              <w:rPr>
                <w:rFonts w:ascii="Calibri" w:hAnsi="Calibri"/>
              </w:rPr>
              <w:t xml:space="preserve"> company is a National Fire Protection Association (NFPA-IL) member.</w:t>
            </w:r>
          </w:p>
          <w:p w:rsidR="00E9697C" w:rsidRDefault="00E9697C" w:rsidP="00046367">
            <w:pPr>
              <w:bidi w:val="0"/>
              <w:rPr>
                <w:rFonts w:ascii="Calibri" w:hAnsi="Calibri"/>
                <w:szCs w:val="24"/>
                <w:lang w:eastAsia="en-GB" w:bidi="ar-SA"/>
              </w:rPr>
            </w:pPr>
          </w:p>
          <w:p w:rsidR="00E9697C" w:rsidRPr="009159DA" w:rsidRDefault="00E9697C" w:rsidP="00046367">
            <w:pPr>
              <w:bidi w:val="0"/>
              <w:rPr>
                <w:rFonts w:ascii="Calibri" w:hAnsi="Calibri"/>
                <w:szCs w:val="24"/>
                <w:lang w:eastAsia="en-GB" w:bidi="ar-SA"/>
              </w:rPr>
            </w:pPr>
          </w:p>
        </w:tc>
      </w:tr>
      <w:tr w:rsidR="00E9697C" w:rsidTr="00046367">
        <w:trPr>
          <w:trHeight w:val="1093"/>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046367">
            <w:pPr>
              <w:pStyle w:val="NormalWeb"/>
              <w:rPr>
                <w:rFonts w:asciiTheme="minorHAnsi" w:hAnsiTheme="minorHAnsi" w:cs="Arial"/>
                <w:color w:val="000000"/>
              </w:rPr>
            </w:pPr>
            <w:r>
              <w:rPr>
                <w:rFonts w:ascii="Calibri" w:hAnsi="Calibri"/>
              </w:rPr>
              <w:t>D</w:t>
            </w:r>
            <w:r w:rsidRPr="000A7A00">
              <w:rPr>
                <w:rFonts w:ascii="Calibri" w:hAnsi="Calibri"/>
              </w:rPr>
              <w:t>istributors and integrators of fire detection equ</w:t>
            </w:r>
            <w:r>
              <w:rPr>
                <w:rFonts w:ascii="Calibri" w:hAnsi="Calibri"/>
              </w:rPr>
              <w:t>ipment and building technology s</w:t>
            </w:r>
            <w:r w:rsidRPr="000A7A00">
              <w:rPr>
                <w:rFonts w:ascii="Calibri" w:hAnsi="Calibri"/>
              </w:rPr>
              <w:t>oftware (BMS and Security</w:t>
            </w:r>
            <w:r>
              <w:rPr>
                <w:rFonts w:ascii="Calibri" w:hAnsi="Calibri"/>
              </w:rPr>
              <w:t xml:space="preserve">, </w:t>
            </w:r>
            <w:r w:rsidRPr="000A7A00">
              <w:rPr>
                <w:rFonts w:ascii="Calibri" w:hAnsi="Calibri"/>
              </w:rPr>
              <w:t>PSIM)</w:t>
            </w:r>
            <w:r>
              <w:rPr>
                <w:rFonts w:asciiTheme="minorHAnsi" w:hAnsiTheme="minorHAnsi" w:cs="Arial"/>
                <w:color w:val="000000"/>
              </w:rPr>
              <w:br/>
            </w:r>
          </w:p>
        </w:tc>
      </w:tr>
      <w:tr w:rsidR="00E9697C" w:rsidTr="00046367">
        <w:trPr>
          <w:trHeight w:val="1137"/>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E9697C" w:rsidRDefault="00E9697C" w:rsidP="00046367">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E9697C" w:rsidRDefault="00E9697C" w:rsidP="00046367">
            <w:pPr>
              <w:bidi w:val="0"/>
              <w:rPr>
                <w:rFonts w:asciiTheme="minorHAnsi" w:hAnsiTheme="minorHAnsi"/>
                <w:color w:val="000000"/>
                <w:szCs w:val="24"/>
              </w:rPr>
            </w:pPr>
            <w:r>
              <w:rPr>
                <w:rFonts w:ascii="Calibri" w:hAnsi="Calibri"/>
              </w:rPr>
              <w:t>Worldwide</w:t>
            </w:r>
            <w:r w:rsidRPr="001F5816">
              <w:rPr>
                <w:rFonts w:ascii="Calibri" w:hAnsi="Calibri"/>
              </w:rPr>
              <w:t xml:space="preserve"> </w:t>
            </w:r>
            <w:r w:rsidRPr="00CB093D">
              <w:rPr>
                <w:rFonts w:ascii="Calibri" w:hAnsi="Calibri"/>
              </w:rPr>
              <w:t> </w:t>
            </w:r>
            <w:r>
              <w:rPr>
                <w:rFonts w:ascii="Calibri" w:hAnsi="Calibri"/>
              </w:rPr>
              <w:br/>
            </w:r>
            <w:r w:rsidRPr="00CB093D">
              <w:rPr>
                <w:rFonts w:ascii="Calibri" w:hAnsi="Calibri"/>
              </w:rPr>
              <w:t>  </w:t>
            </w:r>
          </w:p>
        </w:tc>
      </w:tr>
    </w:tbl>
    <w:p w:rsidR="00E9697C" w:rsidRDefault="00E9697C" w:rsidP="00E9697C">
      <w:pPr>
        <w:bidi w:val="0"/>
        <w:jc w:val="center"/>
        <w:rPr>
          <w:rFonts w:asciiTheme="minorHAnsi" w:hAnsiTheme="minorHAnsi" w:cs="Arial"/>
          <w:b/>
          <w:bCs/>
          <w:sz w:val="32"/>
          <w:szCs w:val="32"/>
          <w:u w:val="single"/>
        </w:rPr>
      </w:pPr>
    </w:p>
    <w:p w:rsidR="00E9697C" w:rsidRDefault="00E9697C" w:rsidP="00E9697C">
      <w:pPr>
        <w:bidi w:val="0"/>
        <w:jc w:val="center"/>
        <w:rPr>
          <w:rFonts w:asciiTheme="minorHAnsi" w:hAnsiTheme="minorHAnsi" w:cs="Arial"/>
          <w:b/>
          <w:bCs/>
          <w:sz w:val="32"/>
          <w:szCs w:val="32"/>
          <w:u w:val="single"/>
        </w:rPr>
      </w:pPr>
    </w:p>
    <w:p w:rsidR="00E9697C" w:rsidRDefault="00E9697C" w:rsidP="00E9697C">
      <w:pPr>
        <w:bidi w:val="0"/>
        <w:jc w:val="center"/>
        <w:rPr>
          <w:rFonts w:asciiTheme="minorHAnsi" w:hAnsiTheme="minorHAnsi" w:cs="Arial"/>
          <w:b/>
          <w:bCs/>
          <w:sz w:val="32"/>
          <w:szCs w:val="32"/>
          <w:u w:val="single"/>
        </w:rPr>
      </w:pPr>
    </w:p>
    <w:p w:rsidR="00BC5B84" w:rsidRDefault="00BC5B84" w:rsidP="00BC5B84">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213EC4" w:rsidRPr="00F76D1C"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szCs w:val="24"/>
                <w:rtl/>
              </w:rPr>
              <w:lastRenderedPageBreak/>
              <w:br w:type="page"/>
            </w: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F76D1C" w:rsidRDefault="007073C5" w:rsidP="005F1FAE">
            <w:pPr>
              <w:autoSpaceDE/>
              <w:bidi w:val="0"/>
              <w:spacing w:before="120" w:after="120"/>
              <w:rPr>
                <w:rStyle w:val="a7"/>
                <w:rFonts w:asciiTheme="minorHAnsi" w:hAnsiTheme="minorHAnsi" w:cs="Arial"/>
                <w:b w:val="0"/>
                <w:bCs w:val="0"/>
              </w:rPr>
            </w:pPr>
            <w:hyperlink r:id="rId19" w:history="1">
              <w:r w:rsidR="00720DC4" w:rsidRPr="005F1FAE">
                <w:rPr>
                  <w:rStyle w:val="Hyperlink"/>
                  <w:rFonts w:ascii="Calibri" w:hAnsi="Calibri"/>
                  <w:b/>
                  <w:bCs/>
                </w:rPr>
                <w:t>Marshal Natural Products Ltd.</w:t>
              </w:r>
            </w:hyperlink>
            <w:r w:rsidR="00720DC4" w:rsidRPr="00720DC4">
              <w:rPr>
                <w:rStyle w:val="Hyperlink"/>
                <w:rFonts w:ascii="Calibri" w:hAnsi="Calibri"/>
                <w:b/>
                <w:bCs/>
                <w:u w:val="none"/>
              </w:rPr>
              <w:t xml:space="preserve"> </w:t>
            </w:r>
            <w:r w:rsidR="00213EC4">
              <w:rPr>
                <w:rFonts w:ascii="Calibri" w:hAnsi="Calibri"/>
                <w:lang w:val="pl-PL"/>
              </w:rPr>
              <w:t>(</w:t>
            </w:r>
            <w:r w:rsidR="005F1FAE">
              <w:rPr>
                <w:rFonts w:ascii="Calibri" w:hAnsi="Calibri"/>
                <w:lang w:val="pl-PL"/>
              </w:rPr>
              <w:t>24514</w:t>
            </w:r>
            <w:r w:rsidR="00213EC4" w:rsidRPr="00F1555E">
              <w:rPr>
                <w:rFonts w:ascii="Calibri" w:hAnsi="Calibri"/>
                <w:lang w:val="pl-PL"/>
              </w:rPr>
              <w:cr/>
            </w:r>
            <w:r w:rsidR="00213EC4">
              <w:rPr>
                <w:rFonts w:ascii="Calibri" w:hAnsi="Calibri"/>
                <w:lang w:val="pl-PL"/>
              </w:rPr>
              <w:t>)</w:t>
            </w:r>
          </w:p>
        </w:tc>
      </w:tr>
      <w:tr w:rsidR="00213EC4" w:rsidTr="0011702B">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11702B">
            <w:pPr>
              <w:bidi w:val="0"/>
              <w:jc w:val="both"/>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213EC4" w:rsidRDefault="00213EC4" w:rsidP="0011702B">
            <w:pPr>
              <w:bidi w:val="0"/>
              <w:jc w:val="both"/>
              <w:rPr>
                <w:rFonts w:asciiTheme="minorHAnsi" w:hAnsiTheme="minorHAnsi" w:cs="Arial"/>
                <w:color w:val="000000"/>
                <w:szCs w:val="24"/>
              </w:rPr>
            </w:pPr>
            <w:r>
              <w:rPr>
                <w:rFonts w:asciiTheme="minorHAnsi" w:hAnsiTheme="minorHAnsi" w:cs="Arial"/>
                <w:color w:val="000000"/>
                <w:szCs w:val="24"/>
              </w:rPr>
              <w:t>International Relations Division</w:t>
            </w:r>
          </w:p>
          <w:p w:rsidR="00213EC4" w:rsidRDefault="00213EC4" w:rsidP="0011702B">
            <w:pPr>
              <w:bidi w:val="0"/>
              <w:jc w:val="both"/>
              <w:rPr>
                <w:rFonts w:asciiTheme="minorHAnsi" w:hAnsiTheme="minorHAnsi" w:cs="Arial"/>
                <w:color w:val="000000"/>
                <w:sz w:val="26"/>
              </w:rPr>
            </w:pPr>
            <w:r>
              <w:rPr>
                <w:rFonts w:asciiTheme="minorHAnsi" w:hAnsiTheme="minorHAnsi" w:cs="Arial"/>
                <w:color w:val="000000"/>
                <w:szCs w:val="24"/>
              </w:rPr>
              <w:t xml:space="preserve">Email: </w:t>
            </w:r>
            <w:hyperlink r:id="rId20" w:history="1">
              <w:r w:rsidRPr="000E77CB">
                <w:rPr>
                  <w:rStyle w:val="Hyperlink"/>
                  <w:rFonts w:asciiTheme="minorHAnsi" w:hAnsiTheme="minorHAnsi" w:cs="Arial"/>
                </w:rPr>
                <w:t>chamber@chamber.org.il</w:t>
              </w:r>
            </w:hyperlink>
          </w:p>
        </w:tc>
      </w:tr>
      <w:tr w:rsidR="00213EC4"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7073C5" w:rsidP="0011702B">
            <w:pPr>
              <w:tabs>
                <w:tab w:val="left" w:pos="311"/>
              </w:tabs>
              <w:bidi w:val="0"/>
              <w:jc w:val="both"/>
              <w:rPr>
                <w:rFonts w:asciiTheme="minorHAnsi" w:hAnsiTheme="minorHAnsi" w:cs="Arial"/>
                <w:color w:val="000000"/>
                <w:szCs w:val="24"/>
                <w:rtl/>
              </w:rPr>
            </w:pPr>
            <w:hyperlink r:id="rId21" w:history="1">
              <w:r w:rsidR="00720DC4" w:rsidRPr="00107659">
                <w:rPr>
                  <w:rStyle w:val="Hyperlink"/>
                  <w:rFonts w:ascii="Calibri" w:hAnsi="Calibri"/>
                </w:rPr>
                <w:t>www.marshal.co.il</w:t>
              </w:r>
            </w:hyperlink>
            <w:r w:rsidR="00720DC4">
              <w:rPr>
                <w:rFonts w:ascii="Calibri" w:hAnsi="Calibri"/>
              </w:rPr>
              <w:t xml:space="preserve"> </w:t>
            </w:r>
          </w:p>
        </w:tc>
      </w:tr>
      <w:tr w:rsidR="00213EC4" w:rsidRPr="00041A33" w:rsidTr="0011702B">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41A33" w:rsidRDefault="00720DC4" w:rsidP="00720DC4">
            <w:pPr>
              <w:tabs>
                <w:tab w:val="left" w:pos="311"/>
              </w:tabs>
              <w:bidi w:val="0"/>
              <w:jc w:val="both"/>
              <w:rPr>
                <w:rFonts w:asciiTheme="minorHAnsi" w:hAnsiTheme="minorHAnsi" w:cs="Arial"/>
                <w:szCs w:val="24"/>
                <w:rtl/>
              </w:rPr>
            </w:pPr>
            <w:r>
              <w:rPr>
                <w:rFonts w:asciiTheme="minorHAnsi" w:hAnsiTheme="minorHAnsi" w:cs="Arial"/>
                <w:szCs w:val="24"/>
              </w:rPr>
              <w:t>1996</w:t>
            </w:r>
          </w:p>
        </w:tc>
      </w:tr>
      <w:tr w:rsidR="00213EC4"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720DC4" w:rsidP="0011702B">
            <w:pPr>
              <w:tabs>
                <w:tab w:val="left" w:pos="311"/>
              </w:tabs>
              <w:bidi w:val="0"/>
              <w:jc w:val="both"/>
              <w:rPr>
                <w:rFonts w:asciiTheme="minorHAnsi" w:hAnsiTheme="minorHAnsi" w:cs="Arial"/>
                <w:szCs w:val="24"/>
              </w:rPr>
            </w:pPr>
            <w:r>
              <w:rPr>
                <w:rFonts w:asciiTheme="minorHAnsi" w:hAnsiTheme="minorHAnsi" w:cs="Arial"/>
                <w:szCs w:val="24"/>
              </w:rPr>
              <w:t>32</w:t>
            </w:r>
          </w:p>
        </w:tc>
      </w:tr>
      <w:tr w:rsidR="00213EC4"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5F1FAE" w:rsidP="0011702B">
            <w:pPr>
              <w:tabs>
                <w:tab w:val="left" w:pos="311"/>
              </w:tabs>
              <w:bidi w:val="0"/>
              <w:jc w:val="both"/>
              <w:rPr>
                <w:rFonts w:asciiTheme="minorHAnsi" w:hAnsiTheme="minorHAnsi" w:cs="Arial"/>
                <w:i/>
                <w:iCs/>
                <w:szCs w:val="24"/>
              </w:rPr>
            </w:pPr>
            <w:r w:rsidRPr="005F1FAE">
              <w:rPr>
                <w:rFonts w:asciiTheme="minorHAnsi" w:hAnsiTheme="minorHAnsi" w:cs="Arial"/>
                <w:i/>
                <w:iCs/>
                <w:szCs w:val="24"/>
              </w:rPr>
              <w:t>143738</w:t>
            </w:r>
          </w:p>
        </w:tc>
      </w:tr>
      <w:tr w:rsidR="00213EC4" w:rsidRPr="00A064FD" w:rsidTr="0011702B">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A064FD" w:rsidRDefault="00213EC4" w:rsidP="0011702B">
            <w:pPr>
              <w:tabs>
                <w:tab w:val="left" w:pos="311"/>
              </w:tabs>
              <w:bidi w:val="0"/>
              <w:rPr>
                <w:rFonts w:asciiTheme="minorHAnsi" w:hAnsiTheme="minorHAnsi" w:cs="Arial"/>
                <w:b/>
                <w:bCs/>
                <w:i/>
                <w:iCs/>
                <w:szCs w:val="24"/>
                <w:rtl/>
              </w:rPr>
            </w:pPr>
            <w:r w:rsidRPr="004471D3">
              <w:rPr>
                <w:rFonts w:ascii="Calibri" w:hAnsi="Calibri" w:cs="Calibri"/>
                <w:b/>
                <w:bCs/>
                <w:i/>
                <w:iCs/>
                <w:szCs w:val="24"/>
              </w:rPr>
              <w:t>Export</w:t>
            </w:r>
          </w:p>
        </w:tc>
      </w:tr>
      <w:tr w:rsidR="00213EC4" w:rsidRPr="0009006E" w:rsidTr="0011702B">
        <w:trPr>
          <w:trHeight w:val="55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spacing w:line="360" w:lineRule="auto"/>
              <w:jc w:val="both"/>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09006E" w:rsidRDefault="00720DC4" w:rsidP="0011702B">
            <w:pPr>
              <w:bidi w:val="0"/>
              <w:spacing w:before="120" w:after="120"/>
              <w:rPr>
                <w:rFonts w:asciiTheme="minorHAnsi" w:hAnsiTheme="minorHAnsi" w:cs="Arial"/>
                <w:b/>
                <w:bCs/>
                <w:i/>
                <w:iCs/>
                <w:color w:val="000000"/>
                <w:szCs w:val="24"/>
              </w:rPr>
            </w:pPr>
            <w:r w:rsidRPr="009B2B1A">
              <w:rPr>
                <w:rFonts w:ascii="Calibri" w:hAnsi="Calibri" w:cs="Calibri"/>
                <w:b/>
                <w:bCs/>
                <w:i/>
                <w:iCs/>
                <w:szCs w:val="24"/>
              </w:rPr>
              <w:t>Food Supplements and Cosmetic Products</w:t>
            </w:r>
          </w:p>
        </w:tc>
      </w:tr>
      <w:tr w:rsidR="00213EC4" w:rsidRPr="009159DA" w:rsidTr="0011702B">
        <w:trPr>
          <w:trHeight w:val="557"/>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11702B">
            <w:pPr>
              <w:bidi w:val="0"/>
              <w:rPr>
                <w:rFonts w:ascii="Calibri" w:hAnsi="Calibri"/>
                <w:szCs w:val="24"/>
                <w:lang w:eastAsia="en-GB" w:bidi="ar-SA"/>
              </w:rPr>
            </w:pPr>
          </w:p>
          <w:p w:rsidR="00213EC4" w:rsidRDefault="00213EC4" w:rsidP="0011702B">
            <w:pPr>
              <w:bidi w:val="0"/>
              <w:rPr>
                <w:rFonts w:ascii="Calibri" w:hAnsi="Calibri"/>
                <w:b/>
                <w:bCs/>
                <w:szCs w:val="24"/>
                <w:u w:val="single"/>
                <w:lang w:val="en-GB" w:eastAsia="en-GB" w:bidi="ar-SA"/>
              </w:rPr>
            </w:pPr>
            <w:r>
              <w:rPr>
                <w:rFonts w:ascii="Calibri" w:hAnsi="Calibri"/>
                <w:b/>
                <w:bCs/>
                <w:szCs w:val="24"/>
                <w:u w:val="single"/>
                <w:lang w:val="en-GB" w:eastAsia="en-GB" w:bidi="ar-SA"/>
              </w:rPr>
              <w:t>Description of Offer</w:t>
            </w:r>
          </w:p>
          <w:p w:rsidR="00213EC4" w:rsidRDefault="00213EC4" w:rsidP="00720DC4">
            <w:pPr>
              <w:bidi w:val="0"/>
              <w:rPr>
                <w:rFonts w:ascii="Calibri" w:hAnsi="Calibri"/>
                <w:b/>
                <w:bCs/>
                <w:szCs w:val="24"/>
                <w:u w:val="single"/>
                <w:lang w:val="en-GB" w:eastAsia="en-GB" w:bidi="ar-SA"/>
              </w:rPr>
            </w:pPr>
          </w:p>
          <w:p w:rsidR="00720DC4" w:rsidRPr="005A6ACD" w:rsidRDefault="00720DC4" w:rsidP="00720DC4">
            <w:pPr>
              <w:bidi w:val="0"/>
              <w:rPr>
                <w:rFonts w:ascii="Calibri" w:hAnsi="Calibri"/>
              </w:rPr>
            </w:pPr>
            <w:r>
              <w:rPr>
                <w:rFonts w:ascii="Calibri" w:hAnsi="Calibri"/>
              </w:rPr>
              <w:t>Our first product was released in 1996. Since then, o</w:t>
            </w:r>
            <w:r w:rsidRPr="005A6ACD">
              <w:rPr>
                <w:rFonts w:ascii="Calibri" w:hAnsi="Calibri"/>
              </w:rPr>
              <w:t xml:space="preserve">ur company has </w:t>
            </w:r>
            <w:r>
              <w:rPr>
                <w:rFonts w:ascii="Calibri" w:hAnsi="Calibri"/>
              </w:rPr>
              <w:t>accumulated extensive</w:t>
            </w:r>
            <w:r w:rsidRPr="005A6ACD">
              <w:rPr>
                <w:rFonts w:ascii="Calibri" w:hAnsi="Calibri"/>
              </w:rPr>
              <w:t xml:space="preserve"> experience</w:t>
            </w:r>
            <w:r>
              <w:rPr>
                <w:rFonts w:ascii="Calibri" w:hAnsi="Calibri"/>
              </w:rPr>
              <w:t xml:space="preserve"> and has released over</w:t>
            </w:r>
            <w:r w:rsidRPr="005A6ACD">
              <w:rPr>
                <w:rFonts w:ascii="Calibri" w:hAnsi="Calibri"/>
              </w:rPr>
              <w:t xml:space="preserve"> 200 products, mostly </w:t>
            </w:r>
            <w:r>
              <w:rPr>
                <w:rFonts w:ascii="Calibri" w:hAnsi="Calibri"/>
              </w:rPr>
              <w:t xml:space="preserve">in the area of </w:t>
            </w:r>
            <w:r w:rsidRPr="005A6ACD">
              <w:rPr>
                <w:rFonts w:ascii="Calibri" w:hAnsi="Calibri"/>
              </w:rPr>
              <w:t>food supplements and cosmetic products.</w:t>
            </w:r>
          </w:p>
          <w:p w:rsidR="00720DC4" w:rsidRPr="005A6ACD" w:rsidRDefault="00720DC4" w:rsidP="00720DC4">
            <w:pPr>
              <w:bidi w:val="0"/>
              <w:rPr>
                <w:rFonts w:ascii="Calibri" w:hAnsi="Calibri"/>
              </w:rPr>
            </w:pPr>
          </w:p>
          <w:p w:rsidR="00720DC4" w:rsidRPr="005A6ACD" w:rsidRDefault="00720DC4" w:rsidP="00720DC4">
            <w:pPr>
              <w:bidi w:val="0"/>
              <w:rPr>
                <w:rFonts w:ascii="Calibri" w:hAnsi="Calibri"/>
              </w:rPr>
            </w:pPr>
            <w:r w:rsidRPr="005A6ACD">
              <w:rPr>
                <w:rFonts w:ascii="Calibri" w:hAnsi="Calibri"/>
              </w:rPr>
              <w:t>We have unique products for various conditions such as depression, sleep disorders, obesity, relaxation, non-alcohol fatty liver, endometriosis, renal dysfunction, libido, short-term memory, Alzheimer, sug</w:t>
            </w:r>
            <w:r>
              <w:rPr>
                <w:rFonts w:ascii="Calibri" w:hAnsi="Calibri"/>
              </w:rPr>
              <w:t>a</w:t>
            </w:r>
            <w:r w:rsidRPr="005A6ACD">
              <w:rPr>
                <w:rFonts w:ascii="Calibri" w:hAnsi="Calibri"/>
              </w:rPr>
              <w:t xml:space="preserve">r's blood </w:t>
            </w:r>
            <w:r>
              <w:rPr>
                <w:rFonts w:ascii="Calibri" w:hAnsi="Calibri"/>
              </w:rPr>
              <w:t>pressure</w:t>
            </w:r>
            <w:r w:rsidRPr="005A6ACD">
              <w:rPr>
                <w:rFonts w:ascii="Calibri" w:hAnsi="Calibri"/>
              </w:rPr>
              <w:t xml:space="preserve">, vision, etc. </w:t>
            </w:r>
          </w:p>
          <w:p w:rsidR="00720DC4" w:rsidRPr="005A6ACD" w:rsidRDefault="00720DC4" w:rsidP="00720DC4">
            <w:pPr>
              <w:bidi w:val="0"/>
              <w:rPr>
                <w:rFonts w:ascii="Calibri" w:hAnsi="Calibri"/>
              </w:rPr>
            </w:pPr>
          </w:p>
          <w:p w:rsidR="00213EC4" w:rsidRPr="009A7EF3" w:rsidRDefault="00720DC4" w:rsidP="00720DC4">
            <w:pPr>
              <w:bidi w:val="0"/>
              <w:rPr>
                <w:rFonts w:ascii="Calibri" w:eastAsia="Calibri" w:hAnsi="Calibri" w:cs="Calibri"/>
              </w:rPr>
            </w:pPr>
            <w:r w:rsidRPr="005A6ACD">
              <w:rPr>
                <w:rFonts w:ascii="Calibri" w:hAnsi="Calibri"/>
              </w:rPr>
              <w:t>We use patented nanoparticle raw material in collaboration with Capsoil Israel. We have our own production site with GMP ISO and HACCP.</w:t>
            </w:r>
          </w:p>
          <w:p w:rsidR="00213EC4" w:rsidRDefault="00213EC4" w:rsidP="00720DC4">
            <w:pPr>
              <w:bidi w:val="0"/>
              <w:rPr>
                <w:rFonts w:ascii="Calibri" w:eastAsia="Calibri" w:hAnsi="Calibri" w:cs="Calibri"/>
              </w:rPr>
            </w:pPr>
          </w:p>
          <w:p w:rsidR="00213EC4" w:rsidRPr="009159DA" w:rsidRDefault="00213EC4" w:rsidP="0011702B">
            <w:pPr>
              <w:bidi w:val="0"/>
              <w:rPr>
                <w:rFonts w:ascii="Calibri" w:hAnsi="Calibri"/>
                <w:szCs w:val="24"/>
                <w:lang w:eastAsia="en-GB" w:bidi="ar-SA"/>
              </w:rPr>
            </w:pPr>
          </w:p>
        </w:tc>
      </w:tr>
      <w:tr w:rsidR="00213EC4" w:rsidTr="00213EC4">
        <w:trPr>
          <w:trHeight w:val="1035"/>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jc w:val="both"/>
              <w:rPr>
                <w:rFonts w:asciiTheme="minorHAnsi" w:hAnsiTheme="minorHAnsi" w:cs="Arial"/>
                <w:color w:val="000000"/>
                <w:szCs w:val="24"/>
              </w:rPr>
            </w:pPr>
            <w:r w:rsidRPr="00AD1ABD">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Pr="009A7EF3" w:rsidRDefault="00720DC4" w:rsidP="00435A0A">
            <w:pPr>
              <w:bidi w:val="0"/>
              <w:rPr>
                <w:rFonts w:ascii="Calibri" w:eastAsia="Calibri" w:hAnsi="Calibri" w:cs="Calibri"/>
              </w:rPr>
            </w:pPr>
            <w:r>
              <w:rPr>
                <w:rFonts w:ascii="Calibri" w:hAnsi="Calibri"/>
              </w:rPr>
              <w:t>P</w:t>
            </w:r>
            <w:r w:rsidRPr="005A6ACD">
              <w:rPr>
                <w:rFonts w:ascii="Calibri" w:hAnsi="Calibri"/>
              </w:rPr>
              <w:t xml:space="preserve">harmacy </w:t>
            </w:r>
            <w:r w:rsidR="00435A0A">
              <w:rPr>
                <w:rFonts w:ascii="Calibri" w:hAnsi="Calibri"/>
              </w:rPr>
              <w:t>c</w:t>
            </w:r>
            <w:r w:rsidRPr="005A6ACD">
              <w:rPr>
                <w:rFonts w:ascii="Calibri" w:hAnsi="Calibri"/>
              </w:rPr>
              <w:t>hain</w:t>
            </w:r>
            <w:r>
              <w:rPr>
                <w:rFonts w:ascii="Calibri" w:hAnsi="Calibri"/>
              </w:rPr>
              <w:t>s</w:t>
            </w:r>
            <w:r w:rsidRPr="005A6ACD">
              <w:rPr>
                <w:rFonts w:ascii="Calibri" w:hAnsi="Calibri"/>
              </w:rPr>
              <w:t xml:space="preserve">, </w:t>
            </w:r>
            <w:r w:rsidR="00435A0A">
              <w:rPr>
                <w:rFonts w:ascii="Calibri" w:hAnsi="Calibri"/>
              </w:rPr>
              <w:t>d</w:t>
            </w:r>
            <w:r w:rsidRPr="005A6ACD">
              <w:rPr>
                <w:rFonts w:ascii="Calibri" w:hAnsi="Calibri"/>
              </w:rPr>
              <w:t>istribut</w:t>
            </w:r>
            <w:r>
              <w:rPr>
                <w:rFonts w:ascii="Calibri" w:hAnsi="Calibri"/>
              </w:rPr>
              <w:t>o</w:t>
            </w:r>
            <w:r w:rsidRPr="005A6ACD">
              <w:rPr>
                <w:rFonts w:ascii="Calibri" w:hAnsi="Calibri"/>
              </w:rPr>
              <w:t>rs</w:t>
            </w:r>
          </w:p>
        </w:tc>
      </w:tr>
      <w:tr w:rsidR="00213EC4" w:rsidTr="00213EC4">
        <w:trPr>
          <w:trHeight w:val="980"/>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213EC4" w:rsidRDefault="00213EC4" w:rsidP="0011702B">
            <w:pPr>
              <w:bidi w:val="0"/>
              <w:jc w:val="both"/>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13EC4" w:rsidRDefault="00213EC4" w:rsidP="0011702B">
            <w:pPr>
              <w:bidi w:val="0"/>
              <w:rPr>
                <w:rFonts w:asciiTheme="minorHAnsi" w:hAnsiTheme="minorHAnsi"/>
                <w:color w:val="000000"/>
                <w:szCs w:val="24"/>
              </w:rPr>
            </w:pPr>
            <w:r>
              <w:rPr>
                <w:rFonts w:ascii="Calibri" w:hAnsi="Calibri"/>
              </w:rPr>
              <w:t>USA</w:t>
            </w:r>
            <w:r w:rsidR="00720DC4">
              <w:rPr>
                <w:rFonts w:ascii="Calibri" w:hAnsi="Calibri"/>
              </w:rPr>
              <w:t>, UK</w:t>
            </w:r>
            <w:r>
              <w:rPr>
                <w:rFonts w:ascii="Calibri" w:hAnsi="Calibri"/>
              </w:rPr>
              <w:br/>
            </w:r>
            <w:r w:rsidRPr="00CB093D">
              <w:rPr>
                <w:rFonts w:ascii="Calibri" w:hAnsi="Calibri"/>
              </w:rPr>
              <w:t>  </w:t>
            </w:r>
          </w:p>
        </w:tc>
      </w:tr>
    </w:tbl>
    <w:p w:rsidR="00213EC4" w:rsidRDefault="00213EC4" w:rsidP="00213EC4">
      <w:pPr>
        <w:bidi w:val="0"/>
        <w:jc w:val="center"/>
        <w:rPr>
          <w:rFonts w:asciiTheme="minorHAnsi" w:hAnsiTheme="minorHAnsi" w:cs="Arial"/>
          <w:b/>
          <w:bCs/>
          <w:sz w:val="32"/>
          <w:szCs w:val="32"/>
          <w:u w:val="single"/>
        </w:rPr>
      </w:pPr>
    </w:p>
    <w:p w:rsidR="00213EC4" w:rsidRDefault="00213EC4" w:rsidP="00213EC4">
      <w:pPr>
        <w:bidi w:val="0"/>
        <w:jc w:val="center"/>
        <w:rPr>
          <w:rFonts w:asciiTheme="minorHAnsi" w:hAnsiTheme="minorHAnsi" w:cs="Arial"/>
          <w:b/>
          <w:bCs/>
          <w:sz w:val="32"/>
          <w:szCs w:val="32"/>
          <w:u w:val="single"/>
        </w:rPr>
      </w:pPr>
    </w:p>
    <w:p w:rsidR="00213EC4" w:rsidRDefault="00213EC4" w:rsidP="00213EC4">
      <w:pPr>
        <w:bidi w:val="0"/>
        <w:jc w:val="center"/>
        <w:rPr>
          <w:rFonts w:asciiTheme="minorHAnsi" w:hAnsiTheme="minorHAnsi" w:cs="Arial"/>
          <w:b/>
          <w:bCs/>
          <w:sz w:val="32"/>
          <w:szCs w:val="32"/>
          <w:u w:val="single"/>
        </w:rPr>
      </w:pPr>
    </w:p>
    <w:p w:rsidR="00720DC4" w:rsidRDefault="00720DC4" w:rsidP="00720DC4">
      <w:pPr>
        <w:bidi w:val="0"/>
        <w:jc w:val="center"/>
        <w:rPr>
          <w:rFonts w:asciiTheme="minorHAnsi" w:hAnsiTheme="minorHAnsi" w:cs="Arial"/>
          <w:b/>
          <w:bCs/>
          <w:sz w:val="32"/>
          <w:szCs w:val="32"/>
          <w:u w:val="single"/>
        </w:rPr>
      </w:pPr>
    </w:p>
    <w:p w:rsidR="0029710A" w:rsidRDefault="0029710A" w:rsidP="0029710A">
      <w:pPr>
        <w:bidi w:val="0"/>
        <w:jc w:val="center"/>
        <w:rPr>
          <w:rFonts w:asciiTheme="minorHAnsi" w:hAnsiTheme="minorHAnsi" w:cs="Arial"/>
          <w:b/>
          <w:bCs/>
          <w:sz w:val="32"/>
          <w:szCs w:val="32"/>
          <w:u w:val="single"/>
          <w:rtl/>
        </w:rPr>
      </w:pPr>
    </w:p>
    <w:p w:rsidR="000C3AE8" w:rsidRDefault="000C3AE8" w:rsidP="000C3AE8">
      <w:pPr>
        <w:bidi w:val="0"/>
        <w:jc w:val="center"/>
        <w:rPr>
          <w:rFonts w:asciiTheme="minorHAnsi" w:hAnsiTheme="minorHAnsi" w:cs="Arial"/>
          <w:b/>
          <w:bCs/>
          <w:sz w:val="32"/>
          <w:szCs w:val="32"/>
          <w:u w:val="single"/>
        </w:rPr>
      </w:pPr>
    </w:p>
    <w:p w:rsidR="00213EC4" w:rsidRDefault="00213EC4" w:rsidP="00213EC4">
      <w:pPr>
        <w:bidi w:val="0"/>
        <w:jc w:val="center"/>
        <w:rPr>
          <w:rFonts w:asciiTheme="minorHAnsi" w:hAnsiTheme="minorHAnsi" w:cs="Arial"/>
          <w:b/>
          <w:bCs/>
          <w:sz w:val="32"/>
          <w:szCs w:val="32"/>
          <w:u w:val="single"/>
        </w:rPr>
      </w:pPr>
    </w:p>
    <w:p w:rsidR="00213EC4" w:rsidRDefault="00213EC4" w:rsidP="00213EC4">
      <w:pPr>
        <w:bidi w:val="0"/>
        <w:jc w:val="center"/>
        <w:rPr>
          <w:rFonts w:asciiTheme="minorHAnsi" w:hAnsiTheme="minorHAnsi" w:cs="Arial"/>
          <w:b/>
          <w:bCs/>
          <w:sz w:val="32"/>
          <w:szCs w:val="32"/>
          <w:u w:val="single"/>
        </w:rPr>
      </w:pPr>
    </w:p>
    <w:p w:rsidR="00435A0A" w:rsidRDefault="00435A0A" w:rsidP="00435A0A">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4D2121" w:rsidRPr="00951252"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9642C" w:rsidRPr="003A488F" w:rsidRDefault="007073C5" w:rsidP="0079642C">
            <w:pPr>
              <w:bidi w:val="0"/>
              <w:rPr>
                <w:rStyle w:val="a7"/>
                <w:rFonts w:asciiTheme="minorHAnsi" w:hAnsiTheme="minorHAnsi" w:cs="Arial"/>
                <w:b w:val="0"/>
                <w:bCs w:val="0"/>
              </w:rPr>
            </w:pPr>
            <w:hyperlink r:id="rId22" w:history="1">
              <w:r w:rsidR="0079642C" w:rsidRPr="0079642C">
                <w:rPr>
                  <w:rStyle w:val="Hyperlink"/>
                  <w:rFonts w:asciiTheme="minorHAnsi" w:hAnsiTheme="minorHAnsi" w:cs="Arial"/>
                  <w:b/>
                  <w:bCs/>
                </w:rPr>
                <w:t>Granalix Bio Technologies Ltd.</w:t>
              </w:r>
            </w:hyperlink>
            <w:r w:rsidR="0079642C" w:rsidRPr="0079642C">
              <w:rPr>
                <w:rStyle w:val="a7"/>
                <w:rFonts w:asciiTheme="minorHAnsi" w:hAnsiTheme="minorHAnsi" w:cs="Arial"/>
                <w:b w:val="0"/>
                <w:bCs w:val="0"/>
              </w:rPr>
              <w:t xml:space="preserve"> (70131)</w:t>
            </w:r>
          </w:p>
        </w:tc>
      </w:tr>
      <w:tr w:rsidR="004D2121" w:rsidTr="00046367">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4D2121" w:rsidRDefault="004D2121" w:rsidP="00046367">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4D2121" w:rsidRDefault="004D2121" w:rsidP="00046367">
            <w:pPr>
              <w:bidi w:val="0"/>
              <w:rPr>
                <w:rFonts w:asciiTheme="minorHAnsi" w:hAnsiTheme="minorHAnsi" w:cs="Arial"/>
                <w:color w:val="000000"/>
                <w:szCs w:val="24"/>
              </w:rPr>
            </w:pPr>
            <w:r>
              <w:rPr>
                <w:rFonts w:asciiTheme="minorHAnsi" w:hAnsiTheme="minorHAnsi" w:cs="Arial"/>
                <w:color w:val="000000"/>
                <w:szCs w:val="24"/>
              </w:rPr>
              <w:t xml:space="preserve">Email: </w:t>
            </w:r>
            <w:hyperlink r:id="rId23" w:history="1">
              <w:r w:rsidRPr="000E77CB">
                <w:rPr>
                  <w:rStyle w:val="Hyperlink"/>
                  <w:rFonts w:asciiTheme="minorHAnsi" w:hAnsiTheme="minorHAnsi" w:cs="Arial"/>
                </w:rPr>
                <w:t>chamber@chamber.org.il</w:t>
              </w:r>
            </w:hyperlink>
          </w:p>
        </w:tc>
      </w:tr>
      <w:tr w:rsidR="004D2121"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435A0A" w:rsidRDefault="007073C5" w:rsidP="0079642C">
            <w:pPr>
              <w:bidi w:val="0"/>
              <w:rPr>
                <w:rFonts w:asciiTheme="minorHAnsi" w:hAnsiTheme="minorHAnsi" w:cstheme="minorHAnsi"/>
                <w:szCs w:val="24"/>
              </w:rPr>
            </w:pPr>
            <w:hyperlink r:id="rId24" w:history="1">
              <w:r w:rsidR="0079642C" w:rsidRPr="00613593">
                <w:rPr>
                  <w:rStyle w:val="Hyperlink"/>
                  <w:rFonts w:ascii="Calibri" w:hAnsi="Calibri"/>
                </w:rPr>
                <w:t>https://granalix.com/</w:t>
              </w:r>
            </w:hyperlink>
            <w:r w:rsidR="0079642C">
              <w:rPr>
                <w:rFonts w:ascii="Calibri" w:hAnsi="Calibri"/>
              </w:rPr>
              <w:t xml:space="preserve"> </w:t>
            </w:r>
          </w:p>
        </w:tc>
      </w:tr>
      <w:tr w:rsidR="004D2121"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79642C" w:rsidP="00046367">
            <w:pPr>
              <w:bidi w:val="0"/>
              <w:rPr>
                <w:rFonts w:asciiTheme="minorHAnsi" w:hAnsiTheme="minorHAnsi" w:cs="Arial"/>
                <w:szCs w:val="24"/>
                <w:rtl/>
              </w:rPr>
            </w:pPr>
            <w:r>
              <w:rPr>
                <w:rFonts w:ascii="Calibri" w:hAnsi="Calibri"/>
              </w:rPr>
              <w:t>2013</w:t>
            </w:r>
          </w:p>
        </w:tc>
      </w:tr>
      <w:tr w:rsidR="004D2121"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79642C" w:rsidP="00046367">
            <w:pPr>
              <w:bidi w:val="0"/>
              <w:rPr>
                <w:rFonts w:asciiTheme="minorHAnsi" w:hAnsiTheme="minorHAnsi" w:cs="Arial"/>
                <w:szCs w:val="24"/>
                <w:rtl/>
              </w:rPr>
            </w:pPr>
            <w:r>
              <w:rPr>
                <w:rFonts w:asciiTheme="minorHAnsi" w:hAnsiTheme="minorHAnsi" w:cs="Arial"/>
                <w:szCs w:val="24"/>
              </w:rPr>
              <w:t>14</w:t>
            </w:r>
          </w:p>
        </w:tc>
      </w:tr>
      <w:tr w:rsidR="004D2121"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79642C" w:rsidP="00046367">
            <w:pPr>
              <w:tabs>
                <w:tab w:val="left" w:pos="311"/>
              </w:tabs>
              <w:bidi w:val="0"/>
              <w:rPr>
                <w:rFonts w:asciiTheme="minorHAnsi" w:hAnsiTheme="minorHAnsi" w:cs="Arial"/>
                <w:i/>
                <w:iCs/>
                <w:szCs w:val="24"/>
                <w:rtl/>
              </w:rPr>
            </w:pPr>
            <w:r w:rsidRPr="0079642C">
              <w:rPr>
                <w:rFonts w:asciiTheme="minorHAnsi" w:hAnsiTheme="minorHAnsi" w:cs="Arial"/>
                <w:i/>
                <w:iCs/>
                <w:szCs w:val="24"/>
              </w:rPr>
              <w:t>143922</w:t>
            </w:r>
          </w:p>
        </w:tc>
      </w:tr>
      <w:tr w:rsidR="004D2121"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EA4FE0" w:rsidRDefault="0079642C" w:rsidP="0079642C">
            <w:pPr>
              <w:tabs>
                <w:tab w:val="left" w:pos="311"/>
              </w:tabs>
              <w:bidi w:val="0"/>
              <w:rPr>
                <w:rFonts w:asciiTheme="minorHAnsi" w:hAnsiTheme="minorHAnsi" w:cs="Arial"/>
                <w:b/>
                <w:bCs/>
                <w:i/>
                <w:iCs/>
                <w:szCs w:val="24"/>
                <w:rtl/>
              </w:rPr>
            </w:pPr>
            <w:r>
              <w:rPr>
                <w:rFonts w:asciiTheme="minorHAnsi" w:hAnsiTheme="minorHAnsi" w:cs="Arial"/>
                <w:b/>
                <w:bCs/>
                <w:i/>
                <w:iCs/>
                <w:szCs w:val="24"/>
              </w:rPr>
              <w:t>Exp</w:t>
            </w:r>
            <w:r w:rsidR="004D2121">
              <w:rPr>
                <w:rFonts w:asciiTheme="minorHAnsi" w:hAnsiTheme="minorHAnsi" w:cs="Arial"/>
                <w:b/>
                <w:bCs/>
                <w:i/>
                <w:iCs/>
                <w:szCs w:val="24"/>
              </w:rPr>
              <w:t>ort</w:t>
            </w:r>
          </w:p>
        </w:tc>
      </w:tr>
      <w:tr w:rsidR="004D2121" w:rsidRPr="003630C0"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3630C0" w:rsidRDefault="0079642C" w:rsidP="00046367">
            <w:pPr>
              <w:bidi w:val="0"/>
              <w:rPr>
                <w:rFonts w:asciiTheme="minorHAnsi" w:hAnsiTheme="minorHAnsi" w:cstheme="minorHAnsi"/>
                <w:b/>
                <w:bCs/>
                <w:i/>
                <w:iCs/>
              </w:rPr>
            </w:pPr>
            <w:r w:rsidRPr="0079642C">
              <w:rPr>
                <w:rFonts w:ascii="Calibri" w:hAnsi="Calibri" w:cs="Calibri"/>
                <w:b/>
                <w:bCs/>
                <w:i/>
                <w:iCs/>
                <w:szCs w:val="24"/>
              </w:rPr>
              <w:t xml:space="preserve"> Food Supplements for Memory and Cognition</w:t>
            </w:r>
          </w:p>
        </w:tc>
      </w:tr>
      <w:tr w:rsidR="004D2121" w:rsidRPr="00D4761D" w:rsidTr="00046367">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4D2121" w:rsidP="00046367">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4D2121" w:rsidRDefault="004D2121" w:rsidP="00046367">
            <w:pPr>
              <w:bidi w:val="0"/>
              <w:jc w:val="both"/>
              <w:rPr>
                <w:rFonts w:ascii="Calibri" w:hAnsi="Calibri"/>
                <w:szCs w:val="24"/>
              </w:rPr>
            </w:pPr>
          </w:p>
          <w:p w:rsidR="004D2121" w:rsidRPr="00AB572C" w:rsidRDefault="004D2121" w:rsidP="0079642C">
            <w:pPr>
              <w:bidi w:val="0"/>
              <w:rPr>
                <w:rFonts w:ascii="Calibri" w:hAnsi="Calibri"/>
              </w:rPr>
            </w:pPr>
            <w:r>
              <w:rPr>
                <w:rFonts w:ascii="Calibri" w:hAnsi="Calibri"/>
              </w:rPr>
              <w:t>Our company is a</w:t>
            </w:r>
            <w:r w:rsidRPr="00AB572C">
              <w:rPr>
                <w:rFonts w:ascii="Calibri" w:hAnsi="Calibri"/>
              </w:rPr>
              <w:t xml:space="preserve">n Israeli biotech company founded by a senior researcher of degenerative brain diseases at Hadassah University Hospital and a worldwide expert in nanotechnology from the Hebrew University of Jerusalem. </w:t>
            </w:r>
          </w:p>
          <w:p w:rsidR="004D2121" w:rsidRPr="00AB572C" w:rsidRDefault="004D2121" w:rsidP="0079642C">
            <w:pPr>
              <w:bidi w:val="0"/>
              <w:rPr>
                <w:rFonts w:ascii="Calibri" w:hAnsi="Calibri"/>
              </w:rPr>
            </w:pPr>
          </w:p>
          <w:p w:rsidR="004D2121" w:rsidRPr="00AB572C" w:rsidRDefault="004D2121" w:rsidP="0079642C">
            <w:pPr>
              <w:bidi w:val="0"/>
              <w:rPr>
                <w:rFonts w:ascii="Calibri" w:hAnsi="Calibri"/>
              </w:rPr>
            </w:pPr>
            <w:r w:rsidRPr="00AB572C">
              <w:rPr>
                <w:rFonts w:ascii="Calibri" w:hAnsi="Calibri"/>
              </w:rPr>
              <w:t>Our primary product is a groundbreaking and patented pomegranate seed oil and micro-absorption catalyst formulation</w:t>
            </w:r>
            <w:r>
              <w:rPr>
                <w:rFonts w:ascii="Calibri" w:hAnsi="Calibri"/>
              </w:rPr>
              <w:t>,</w:t>
            </w:r>
            <w:r w:rsidRPr="00AB572C">
              <w:rPr>
                <w:rFonts w:ascii="Calibri" w:hAnsi="Calibri"/>
              </w:rPr>
              <w:t xml:space="preserve"> packaged as a supplement</w:t>
            </w:r>
            <w:r>
              <w:rPr>
                <w:rFonts w:ascii="Calibri" w:hAnsi="Calibri"/>
              </w:rPr>
              <w:t>al</w:t>
            </w:r>
            <w:r w:rsidRPr="00AB572C">
              <w:rPr>
                <w:rFonts w:ascii="Calibri" w:hAnsi="Calibri"/>
              </w:rPr>
              <w:t xml:space="preserve"> pill. </w:t>
            </w:r>
          </w:p>
          <w:p w:rsidR="004D2121" w:rsidRPr="00AB572C" w:rsidRDefault="004D2121" w:rsidP="0079642C">
            <w:pPr>
              <w:bidi w:val="0"/>
              <w:rPr>
                <w:rFonts w:ascii="Calibri" w:hAnsi="Calibri"/>
              </w:rPr>
            </w:pPr>
          </w:p>
          <w:p w:rsidR="004D2121" w:rsidRPr="00AB572C" w:rsidRDefault="004D2121" w:rsidP="0079642C">
            <w:pPr>
              <w:bidi w:val="0"/>
              <w:rPr>
                <w:rFonts w:ascii="Calibri" w:hAnsi="Calibri"/>
              </w:rPr>
            </w:pPr>
            <w:r w:rsidRPr="00AB572C">
              <w:rPr>
                <w:rFonts w:ascii="Calibri" w:hAnsi="Calibri"/>
              </w:rPr>
              <w:t>Pomegranate seed oil contains exceptionally high amounts of Omega 5 polyunsaturated fatty acid (punicic acid), one of the rarest and most powerful antioxidants found in nature. Studies suggest that our product:</w:t>
            </w:r>
          </w:p>
          <w:p w:rsidR="004D2121" w:rsidRPr="00AB572C" w:rsidRDefault="0079642C" w:rsidP="0079642C">
            <w:pPr>
              <w:bidi w:val="0"/>
              <w:rPr>
                <w:rFonts w:ascii="Calibri" w:hAnsi="Calibri"/>
              </w:rPr>
            </w:pPr>
            <w:r>
              <w:rPr>
                <w:rFonts w:ascii="Calibri" w:hAnsi="Calibri"/>
              </w:rPr>
              <w:t xml:space="preserve">• </w:t>
            </w:r>
            <w:r w:rsidR="004D2121" w:rsidRPr="00AB572C">
              <w:rPr>
                <w:rFonts w:ascii="Calibri" w:hAnsi="Calibri"/>
              </w:rPr>
              <w:t>Supports Brain Health</w:t>
            </w:r>
          </w:p>
          <w:p w:rsidR="004D2121" w:rsidRPr="00AB572C" w:rsidRDefault="0079642C" w:rsidP="0079642C">
            <w:pPr>
              <w:bidi w:val="0"/>
              <w:rPr>
                <w:rFonts w:ascii="Calibri" w:hAnsi="Calibri"/>
              </w:rPr>
            </w:pPr>
            <w:r>
              <w:rPr>
                <w:rFonts w:ascii="Calibri" w:hAnsi="Calibri"/>
              </w:rPr>
              <w:t xml:space="preserve">• </w:t>
            </w:r>
            <w:r w:rsidR="004D2121" w:rsidRPr="00AB572C">
              <w:rPr>
                <w:rFonts w:ascii="Calibri" w:hAnsi="Calibri"/>
              </w:rPr>
              <w:t>Support Cognitive Function</w:t>
            </w:r>
          </w:p>
          <w:p w:rsidR="004D2121" w:rsidRDefault="0079642C" w:rsidP="0079642C">
            <w:pPr>
              <w:bidi w:val="0"/>
              <w:rPr>
                <w:rFonts w:ascii="Calibri" w:hAnsi="Calibri"/>
              </w:rPr>
            </w:pPr>
            <w:r>
              <w:rPr>
                <w:rFonts w:ascii="Calibri" w:hAnsi="Calibri"/>
              </w:rPr>
              <w:t xml:space="preserve">• </w:t>
            </w:r>
            <w:r w:rsidR="004D2121" w:rsidRPr="00AB572C">
              <w:rPr>
                <w:rFonts w:ascii="Calibri" w:hAnsi="Calibri"/>
              </w:rPr>
              <w:t>Supports Mild Memory Problems Associated with Aging</w:t>
            </w:r>
          </w:p>
          <w:p w:rsidR="004D2121" w:rsidRPr="00AB572C" w:rsidRDefault="004D2121" w:rsidP="0079642C">
            <w:pPr>
              <w:bidi w:val="0"/>
              <w:rPr>
                <w:rFonts w:ascii="Calibri" w:hAnsi="Calibri"/>
              </w:rPr>
            </w:pPr>
          </w:p>
          <w:p w:rsidR="004D2121" w:rsidRPr="00AB572C" w:rsidRDefault="004D2121" w:rsidP="0079642C">
            <w:pPr>
              <w:bidi w:val="0"/>
              <w:rPr>
                <w:rFonts w:ascii="Calibri" w:hAnsi="Calibri"/>
              </w:rPr>
            </w:pPr>
            <w:r w:rsidRPr="00AB572C">
              <w:rPr>
                <w:rFonts w:ascii="Calibri" w:hAnsi="Calibri"/>
              </w:rPr>
              <w:t>* These statements have not been evaluated by the Food and Drug Administration. Our products are not intended to diagnose, treat, cure, or prevent any disease.</w:t>
            </w:r>
          </w:p>
          <w:p w:rsidR="004D2121" w:rsidRPr="00AB572C" w:rsidRDefault="004D2121" w:rsidP="0079642C">
            <w:pPr>
              <w:bidi w:val="0"/>
              <w:rPr>
                <w:rFonts w:ascii="Calibri" w:hAnsi="Calibri"/>
              </w:rPr>
            </w:pPr>
          </w:p>
          <w:p w:rsidR="004D2121" w:rsidRPr="00AB572C" w:rsidRDefault="004D2121" w:rsidP="0079642C">
            <w:pPr>
              <w:bidi w:val="0"/>
              <w:rPr>
                <w:rFonts w:ascii="Calibri" w:hAnsi="Calibri"/>
              </w:rPr>
            </w:pPr>
            <w:r w:rsidRPr="00AB572C">
              <w:rPr>
                <w:rFonts w:ascii="Calibri" w:hAnsi="Calibri"/>
              </w:rPr>
              <w:t xml:space="preserve">We are proud to launch our new product with the same nanotechnology for maximum absorption. </w:t>
            </w:r>
          </w:p>
          <w:p w:rsidR="004D2121" w:rsidRPr="00AB572C" w:rsidRDefault="004D2121" w:rsidP="0079642C">
            <w:pPr>
              <w:bidi w:val="0"/>
              <w:rPr>
                <w:rFonts w:ascii="Calibri" w:hAnsi="Calibri"/>
              </w:rPr>
            </w:pPr>
          </w:p>
          <w:p w:rsidR="004D2121" w:rsidRPr="00AB572C" w:rsidRDefault="004D2121" w:rsidP="0079642C">
            <w:pPr>
              <w:bidi w:val="0"/>
              <w:rPr>
                <w:rFonts w:ascii="Calibri" w:hAnsi="Calibri"/>
              </w:rPr>
            </w:pPr>
            <w:r w:rsidRPr="00AB572C">
              <w:rPr>
                <w:rFonts w:ascii="Calibri" w:hAnsi="Calibri"/>
              </w:rPr>
              <w:t>* Natural and FDA-approved GRAS ingredients FDA and EFSA-approved health claims.</w:t>
            </w:r>
          </w:p>
          <w:p w:rsidR="004D2121" w:rsidRDefault="004D2121" w:rsidP="0079642C">
            <w:pPr>
              <w:bidi w:val="0"/>
              <w:rPr>
                <w:rFonts w:asciiTheme="minorHAnsi" w:hAnsiTheme="minorHAnsi" w:cs="Arial"/>
                <w:b/>
                <w:bCs/>
                <w:color w:val="000000"/>
              </w:rPr>
            </w:pPr>
            <w:r w:rsidRPr="00AB572C">
              <w:rPr>
                <w:rFonts w:ascii="Calibri" w:hAnsi="Calibri"/>
              </w:rPr>
              <w:t>* For brain, vision, blood, hypertension and more</w:t>
            </w:r>
            <w:r>
              <w:rPr>
                <w:rFonts w:ascii="Calibri" w:hAnsi="Calibri"/>
              </w:rPr>
              <w:t>.</w:t>
            </w:r>
          </w:p>
          <w:p w:rsidR="0029710A" w:rsidRPr="004D2121" w:rsidRDefault="0029710A" w:rsidP="0029710A">
            <w:pPr>
              <w:bidi w:val="0"/>
              <w:rPr>
                <w:rFonts w:asciiTheme="minorHAnsi" w:hAnsiTheme="minorHAnsi" w:cs="Arial"/>
                <w:b/>
                <w:bCs/>
                <w:color w:val="000000"/>
                <w:rtl/>
              </w:rPr>
            </w:pPr>
          </w:p>
        </w:tc>
      </w:tr>
      <w:tr w:rsidR="004D2121" w:rsidRPr="009B603E" w:rsidTr="0004636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Pr="009B603E" w:rsidRDefault="0079642C" w:rsidP="00046367">
            <w:pPr>
              <w:bidi w:val="0"/>
            </w:pPr>
            <w:r>
              <w:rPr>
                <w:rFonts w:ascii="Calibri" w:hAnsi="Calibri"/>
              </w:rPr>
              <w:t>Distributors of supplements and pharma p</w:t>
            </w:r>
            <w:r w:rsidRPr="00AB572C">
              <w:rPr>
                <w:rFonts w:ascii="Calibri" w:hAnsi="Calibri"/>
              </w:rPr>
              <w:t>roducts</w:t>
            </w:r>
          </w:p>
        </w:tc>
      </w:tr>
      <w:tr w:rsidR="004D2121" w:rsidRPr="00214E41" w:rsidTr="00046367">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Pr="00214E41" w:rsidRDefault="004D2121" w:rsidP="00046367">
            <w:pPr>
              <w:autoSpaceDE/>
              <w:bidi w:val="0"/>
              <w:spacing w:before="100" w:beforeAutospacing="1" w:after="100" w:afterAutospacing="1"/>
              <w:rPr>
                <w:rFonts w:asciiTheme="minorHAnsi" w:hAnsiTheme="minorHAnsi"/>
                <w:color w:val="000000"/>
                <w:szCs w:val="24"/>
              </w:rPr>
            </w:pPr>
            <w:r>
              <w:rPr>
                <w:rFonts w:asciiTheme="minorHAnsi" w:hAnsiTheme="minorHAnsi"/>
                <w:color w:val="000000"/>
                <w:szCs w:val="24"/>
              </w:rPr>
              <w:t>Worldwide</w:t>
            </w:r>
            <w:r w:rsidR="007B1DDA">
              <w:rPr>
                <w:rFonts w:asciiTheme="minorHAnsi" w:hAnsiTheme="minorHAnsi"/>
                <w:color w:val="000000"/>
                <w:szCs w:val="24"/>
              </w:rPr>
              <w:t xml:space="preserve"> </w:t>
            </w:r>
          </w:p>
        </w:tc>
      </w:tr>
    </w:tbl>
    <w:p w:rsidR="004D2121" w:rsidRDefault="004D2121" w:rsidP="004D2121">
      <w:pPr>
        <w:bidi w:val="0"/>
        <w:jc w:val="center"/>
        <w:rPr>
          <w:rFonts w:asciiTheme="minorHAnsi" w:hAnsiTheme="minorHAnsi" w:cs="Arial"/>
          <w:b/>
          <w:bCs/>
          <w:sz w:val="32"/>
          <w:szCs w:val="32"/>
          <w:u w:val="single"/>
        </w:rPr>
      </w:pPr>
    </w:p>
    <w:p w:rsidR="00984180" w:rsidRDefault="00984180" w:rsidP="00984180">
      <w:pPr>
        <w:bidi w:val="0"/>
        <w:jc w:val="center"/>
        <w:rPr>
          <w:rFonts w:asciiTheme="minorHAnsi" w:hAnsiTheme="minorHAnsi" w:cs="Arial"/>
          <w:b/>
          <w:bCs/>
          <w:sz w:val="32"/>
          <w:szCs w:val="32"/>
          <w:u w:val="single"/>
        </w:rPr>
      </w:pPr>
    </w:p>
    <w:p w:rsidR="00984180" w:rsidRDefault="00984180" w:rsidP="00984180">
      <w:pPr>
        <w:bidi w:val="0"/>
        <w:jc w:val="center"/>
        <w:rPr>
          <w:rFonts w:asciiTheme="minorHAnsi" w:hAnsiTheme="minorHAnsi" w:cs="Arial"/>
          <w:b/>
          <w:bCs/>
          <w:sz w:val="32"/>
          <w:szCs w:val="32"/>
          <w:u w:val="single"/>
        </w:rPr>
      </w:pPr>
    </w:p>
    <w:p w:rsidR="00984180" w:rsidRDefault="00984180" w:rsidP="00984180">
      <w:pPr>
        <w:bidi w:val="0"/>
        <w:jc w:val="center"/>
        <w:rPr>
          <w:rFonts w:asciiTheme="minorHAnsi" w:hAnsiTheme="minorHAnsi" w:cs="Arial"/>
          <w:b/>
          <w:bCs/>
          <w:sz w:val="32"/>
          <w:szCs w:val="32"/>
          <w:u w:val="single"/>
        </w:rPr>
      </w:pPr>
    </w:p>
    <w:p w:rsidR="004D2121" w:rsidRDefault="004D2121" w:rsidP="004D2121">
      <w:pPr>
        <w:bidi w:val="0"/>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IMPORT</w:t>
      </w:r>
      <w:r w:rsidR="00264BED">
        <w:rPr>
          <w:rFonts w:asciiTheme="minorHAnsi" w:hAnsiTheme="minorHAnsi" w:cs="Arial"/>
          <w:b/>
          <w:bCs/>
          <w:sz w:val="32"/>
          <w:szCs w:val="32"/>
          <w:u w:val="single"/>
        </w:rPr>
        <w:t xml:space="preserve"> &amp; EXPORT</w:t>
      </w:r>
      <w:r>
        <w:rPr>
          <w:rFonts w:asciiTheme="minorHAnsi" w:hAnsiTheme="minorHAnsi" w:cs="Arial"/>
          <w:b/>
          <w:bCs/>
          <w:sz w:val="32"/>
          <w:szCs w:val="32"/>
          <w:u w:val="single"/>
        </w:rPr>
        <w:t xml:space="preserve"> </w:t>
      </w:r>
    </w:p>
    <w:p w:rsidR="004D2121" w:rsidRDefault="004D2121" w:rsidP="004D2121">
      <w:pPr>
        <w:bidi w:val="0"/>
        <w:jc w:val="center"/>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4D2121" w:rsidRPr="00951252"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3A488F" w:rsidRDefault="007073C5" w:rsidP="00B26103">
            <w:pPr>
              <w:bidi w:val="0"/>
              <w:rPr>
                <w:rStyle w:val="a7"/>
                <w:rFonts w:asciiTheme="minorHAnsi" w:hAnsiTheme="minorHAnsi" w:cs="Arial"/>
                <w:b w:val="0"/>
                <w:bCs w:val="0"/>
              </w:rPr>
            </w:pPr>
            <w:hyperlink r:id="rId25" w:history="1">
              <w:r w:rsidR="00264BED" w:rsidRPr="00B26103">
                <w:rPr>
                  <w:rStyle w:val="Hyperlink"/>
                  <w:rFonts w:ascii="Calibri" w:hAnsi="Calibri"/>
                  <w:b/>
                  <w:bCs/>
                  <w:lang w:val="pl-PL"/>
                </w:rPr>
                <w:t>Trisun (Israel) Cooperative Society for Preservation of Agricultural Products Ltd.</w:t>
              </w:r>
            </w:hyperlink>
            <w:r w:rsidR="00264BED" w:rsidRPr="00A713B2">
              <w:rPr>
                <w:rFonts w:ascii="Calibri" w:hAnsi="Calibri"/>
                <w:lang w:val="pl-PL"/>
              </w:rPr>
              <w:t xml:space="preserve"> </w:t>
            </w:r>
            <w:r w:rsidR="004D2121" w:rsidRPr="00264BED">
              <w:rPr>
                <w:rStyle w:val="a7"/>
                <w:rFonts w:asciiTheme="minorHAnsi" w:hAnsiTheme="minorHAnsi" w:cs="Arial"/>
                <w:b w:val="0"/>
                <w:bCs w:val="0"/>
              </w:rPr>
              <w:t>(</w:t>
            </w:r>
            <w:r w:rsidR="00264BED" w:rsidRPr="00264BED">
              <w:rPr>
                <w:rStyle w:val="a7"/>
                <w:rFonts w:asciiTheme="minorHAnsi" w:hAnsiTheme="minorHAnsi" w:cs="Arial"/>
                <w:b w:val="0"/>
                <w:bCs w:val="0"/>
              </w:rPr>
              <w:t>19888</w:t>
            </w:r>
            <w:r w:rsidR="004D2121" w:rsidRPr="00264BED">
              <w:rPr>
                <w:rStyle w:val="a7"/>
                <w:rFonts w:asciiTheme="minorHAnsi" w:hAnsiTheme="minorHAnsi" w:cs="Arial"/>
                <w:b w:val="0"/>
                <w:bCs w:val="0"/>
              </w:rPr>
              <w:t>)</w:t>
            </w:r>
          </w:p>
        </w:tc>
      </w:tr>
      <w:tr w:rsidR="004D2121" w:rsidTr="00046367">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4D2121" w:rsidRDefault="004D2121" w:rsidP="00046367">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4D2121" w:rsidRDefault="004D2121" w:rsidP="00046367">
            <w:pPr>
              <w:bidi w:val="0"/>
              <w:rPr>
                <w:rFonts w:asciiTheme="minorHAnsi" w:hAnsiTheme="minorHAnsi" w:cs="Arial"/>
                <w:color w:val="000000"/>
                <w:szCs w:val="24"/>
              </w:rPr>
            </w:pPr>
            <w:r>
              <w:rPr>
                <w:rFonts w:asciiTheme="minorHAnsi" w:hAnsiTheme="minorHAnsi" w:cs="Arial"/>
                <w:color w:val="000000"/>
                <w:szCs w:val="24"/>
              </w:rPr>
              <w:t xml:space="preserve">Email: </w:t>
            </w:r>
            <w:hyperlink r:id="rId26" w:history="1">
              <w:r w:rsidR="00B26103" w:rsidRPr="00613593">
                <w:rPr>
                  <w:rStyle w:val="Hyperlink"/>
                  <w:rFonts w:asciiTheme="minorHAnsi" w:hAnsiTheme="minorHAnsi" w:cs="Arial"/>
                </w:rPr>
                <w:t>chamber@chamber.org.il</w:t>
              </w:r>
            </w:hyperlink>
          </w:p>
        </w:tc>
      </w:tr>
      <w:tr w:rsidR="004D2121"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435A0A" w:rsidRDefault="007073C5" w:rsidP="00046367">
            <w:pPr>
              <w:bidi w:val="0"/>
              <w:rPr>
                <w:rFonts w:asciiTheme="minorHAnsi" w:hAnsiTheme="minorHAnsi" w:cstheme="minorHAnsi"/>
                <w:szCs w:val="24"/>
              </w:rPr>
            </w:pPr>
            <w:hyperlink r:id="rId27" w:history="1">
              <w:r w:rsidR="00B50D1B" w:rsidRPr="00613593">
                <w:rPr>
                  <w:rStyle w:val="Hyperlink"/>
                  <w:rFonts w:ascii="Calibri" w:hAnsi="Calibri"/>
                </w:rPr>
                <w:t>www.trisun.co.il</w:t>
              </w:r>
            </w:hyperlink>
            <w:r w:rsidR="00B50D1B">
              <w:rPr>
                <w:rFonts w:asciiTheme="minorHAnsi" w:hAnsiTheme="minorHAnsi" w:cstheme="minorHAnsi"/>
                <w:szCs w:val="24"/>
              </w:rPr>
              <w:t xml:space="preserve"> </w:t>
            </w:r>
          </w:p>
        </w:tc>
      </w:tr>
      <w:tr w:rsidR="004D2121"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B50D1B" w:rsidP="00046367">
            <w:pPr>
              <w:bidi w:val="0"/>
              <w:rPr>
                <w:rFonts w:asciiTheme="minorHAnsi" w:hAnsiTheme="minorHAnsi" w:cs="Arial"/>
                <w:szCs w:val="24"/>
                <w:rtl/>
              </w:rPr>
            </w:pPr>
            <w:r>
              <w:rPr>
                <w:rFonts w:ascii="Calibri" w:hAnsi="Calibri"/>
              </w:rPr>
              <w:t>1993</w:t>
            </w:r>
          </w:p>
        </w:tc>
      </w:tr>
      <w:tr w:rsidR="004D2121"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B50D1B" w:rsidP="00046367">
            <w:pPr>
              <w:bidi w:val="0"/>
              <w:rPr>
                <w:rFonts w:asciiTheme="minorHAnsi" w:hAnsiTheme="minorHAnsi" w:cs="Arial"/>
                <w:szCs w:val="24"/>
                <w:rtl/>
              </w:rPr>
            </w:pPr>
            <w:r>
              <w:rPr>
                <w:rFonts w:asciiTheme="minorHAnsi" w:hAnsiTheme="minorHAnsi" w:cs="Arial"/>
                <w:szCs w:val="24"/>
              </w:rPr>
              <w:t>15</w:t>
            </w:r>
          </w:p>
        </w:tc>
      </w:tr>
      <w:tr w:rsidR="004D2121"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Default="00B26103" w:rsidP="00B26103">
            <w:pPr>
              <w:tabs>
                <w:tab w:val="left" w:pos="311"/>
              </w:tabs>
              <w:bidi w:val="0"/>
              <w:rPr>
                <w:rFonts w:asciiTheme="minorHAnsi" w:hAnsiTheme="minorHAnsi" w:cs="Arial"/>
                <w:i/>
                <w:iCs/>
                <w:szCs w:val="24"/>
                <w:rtl/>
              </w:rPr>
            </w:pPr>
            <w:r w:rsidRPr="00B26103">
              <w:rPr>
                <w:rFonts w:asciiTheme="minorHAnsi" w:hAnsiTheme="minorHAnsi" w:cs="Arial"/>
                <w:i/>
                <w:iCs/>
                <w:szCs w:val="24"/>
              </w:rPr>
              <w:t>143924</w:t>
            </w:r>
          </w:p>
        </w:tc>
      </w:tr>
      <w:tr w:rsidR="004D2121"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4D2121" w:rsidRDefault="004D2121"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4D2121" w:rsidRPr="00EA4FE0" w:rsidRDefault="004D2121" w:rsidP="00046367">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r w:rsidR="00B50D1B">
              <w:rPr>
                <w:rFonts w:asciiTheme="minorHAnsi" w:hAnsiTheme="minorHAnsi" w:cs="Arial"/>
                <w:b/>
                <w:bCs/>
                <w:i/>
                <w:iCs/>
                <w:szCs w:val="24"/>
              </w:rPr>
              <w:t xml:space="preserve"> &amp; Export</w:t>
            </w:r>
          </w:p>
        </w:tc>
      </w:tr>
      <w:tr w:rsidR="007B1DDA" w:rsidRPr="003630C0" w:rsidTr="00D15B20">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B1DDA" w:rsidRDefault="007B1DDA" w:rsidP="007B1DDA">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95905" w:rsidRPr="00295905" w:rsidRDefault="00295905" w:rsidP="00295905">
            <w:pPr>
              <w:bidi w:val="0"/>
              <w:spacing w:before="120" w:after="120"/>
              <w:rPr>
                <w:rFonts w:ascii="Calibri" w:hAnsi="Calibri" w:cs="Calibri"/>
                <w:b/>
                <w:bCs/>
                <w:i/>
                <w:iCs/>
                <w:szCs w:val="24"/>
              </w:rPr>
            </w:pPr>
            <w:r w:rsidRPr="00295905">
              <w:rPr>
                <w:rFonts w:ascii="Calibri" w:hAnsi="Calibri" w:cs="Calibri"/>
                <w:b/>
                <w:bCs/>
                <w:i/>
                <w:iCs/>
                <w:szCs w:val="24"/>
              </w:rPr>
              <w:t>Mobile Accessories, Electronics, Home Appliances, Development and Production</w:t>
            </w:r>
          </w:p>
        </w:tc>
      </w:tr>
      <w:tr w:rsidR="007B1DDA" w:rsidRPr="00D4761D" w:rsidTr="00046367">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B1DDA" w:rsidRDefault="007B1DDA" w:rsidP="007B1DDA">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7B1DDA" w:rsidRDefault="007B1DDA" w:rsidP="007B1DDA">
            <w:pPr>
              <w:bidi w:val="0"/>
              <w:rPr>
                <w:rFonts w:ascii="Calibri" w:hAnsi="Calibri"/>
                <w:szCs w:val="24"/>
              </w:rPr>
            </w:pPr>
          </w:p>
          <w:p w:rsidR="007B1DDA" w:rsidRPr="00D47C1F" w:rsidRDefault="007B1DDA" w:rsidP="007B1DDA">
            <w:pPr>
              <w:bidi w:val="0"/>
              <w:rPr>
                <w:rFonts w:ascii="Calibri" w:hAnsi="Calibri"/>
              </w:rPr>
            </w:pPr>
            <w:r w:rsidRPr="00D47C1F">
              <w:rPr>
                <w:rFonts w:ascii="Calibri" w:hAnsi="Calibri"/>
              </w:rPr>
              <w:t>Our company is a leading trading company and a supplier of raw materials for various industries. We are also a leading supplier and manufacturing company — a part of an international group of companies involved in all stages of the product chain.</w:t>
            </w:r>
          </w:p>
          <w:p w:rsidR="007B1DDA" w:rsidRPr="00D47C1F" w:rsidRDefault="007B1DDA" w:rsidP="007B1DDA">
            <w:pPr>
              <w:bidi w:val="0"/>
              <w:rPr>
                <w:rFonts w:ascii="Calibri" w:hAnsi="Calibri"/>
              </w:rPr>
            </w:pPr>
          </w:p>
          <w:p w:rsidR="007B1DDA" w:rsidRDefault="007B1DDA" w:rsidP="007B1DDA">
            <w:pPr>
              <w:bidi w:val="0"/>
              <w:rPr>
                <w:rFonts w:ascii="Calibri" w:hAnsi="Calibri"/>
              </w:rPr>
            </w:pPr>
            <w:r w:rsidRPr="00A22DCF">
              <w:rPr>
                <w:rFonts w:ascii="Calibri" w:hAnsi="Calibri"/>
                <w:u w:val="single"/>
              </w:rPr>
              <w:t>Export</w:t>
            </w:r>
            <w:r w:rsidRPr="00D47C1F">
              <w:rPr>
                <w:rFonts w:ascii="Calibri" w:hAnsi="Calibri"/>
              </w:rPr>
              <w:t xml:space="preserve">: We are looking for distributors or retailers interested in increasing their range of products. Our range of products is also suitable for the food industry and the food service sector, including </w:t>
            </w:r>
            <w:r>
              <w:rPr>
                <w:rFonts w:ascii="Calibri" w:hAnsi="Calibri"/>
              </w:rPr>
              <w:t>s</w:t>
            </w:r>
            <w:r w:rsidRPr="00D47C1F">
              <w:rPr>
                <w:rFonts w:ascii="Calibri" w:hAnsi="Calibri"/>
              </w:rPr>
              <w:t>esame seeds, plant-based vegan cheese, meat, and fish alternatives. We also deal in raw materials for the food and beverage industry, such as juice concentrate, puree, and frozen fruit</w:t>
            </w:r>
            <w:r>
              <w:rPr>
                <w:rFonts w:ascii="Calibri" w:hAnsi="Calibri"/>
              </w:rPr>
              <w:t xml:space="preserve"> and extracts, including personal care extracts for cosmetic use.</w:t>
            </w:r>
          </w:p>
          <w:p w:rsidR="007B1DDA" w:rsidRDefault="007B1DDA" w:rsidP="007B1DDA">
            <w:pPr>
              <w:bidi w:val="0"/>
              <w:rPr>
                <w:rFonts w:ascii="Calibri" w:hAnsi="Calibri"/>
              </w:rPr>
            </w:pPr>
          </w:p>
          <w:p w:rsidR="007B1DDA" w:rsidRDefault="007B1DDA" w:rsidP="007B1DDA">
            <w:pPr>
              <w:bidi w:val="0"/>
              <w:rPr>
                <w:rFonts w:asciiTheme="minorHAnsi" w:hAnsiTheme="minorHAnsi" w:cs="Arial"/>
                <w:b/>
                <w:bCs/>
                <w:color w:val="000000"/>
              </w:rPr>
            </w:pPr>
            <w:r w:rsidRPr="00A22DCF">
              <w:rPr>
                <w:rFonts w:ascii="Calibri" w:hAnsi="Calibri"/>
                <w:u w:val="single"/>
              </w:rPr>
              <w:t>Import</w:t>
            </w:r>
            <w:r>
              <w:rPr>
                <w:rFonts w:ascii="Calibri" w:hAnsi="Calibri"/>
              </w:rPr>
              <w:t xml:space="preserve">: We are looking for </w:t>
            </w:r>
            <w:r w:rsidRPr="00E920E1">
              <w:rPr>
                <w:rFonts w:ascii="Calibri" w:hAnsi="Calibri"/>
              </w:rPr>
              <w:t>raw food ingredients such as s</w:t>
            </w:r>
            <w:r>
              <w:rPr>
                <w:rFonts w:ascii="Calibri" w:hAnsi="Calibri"/>
              </w:rPr>
              <w:t>esame seeds, fruits,</w:t>
            </w:r>
            <w:r w:rsidRPr="00E920E1">
              <w:rPr>
                <w:rFonts w:ascii="Calibri" w:hAnsi="Calibri"/>
              </w:rPr>
              <w:t xml:space="preserve"> frozen fruit, butters, plant</w:t>
            </w:r>
            <w:r>
              <w:rPr>
                <w:rFonts w:ascii="Calibri" w:hAnsi="Calibri"/>
              </w:rPr>
              <w:t>-</w:t>
            </w:r>
            <w:r w:rsidRPr="00E920E1">
              <w:rPr>
                <w:rFonts w:ascii="Calibri" w:hAnsi="Calibri"/>
              </w:rPr>
              <w:t>based food alternatives, concentrates, purees,</w:t>
            </w:r>
            <w:r>
              <w:rPr>
                <w:rFonts w:ascii="Calibri" w:hAnsi="Calibri"/>
              </w:rPr>
              <w:t xml:space="preserve"> and</w:t>
            </w:r>
            <w:r w:rsidRPr="00E920E1">
              <w:rPr>
                <w:rFonts w:ascii="Calibri" w:hAnsi="Calibri"/>
              </w:rPr>
              <w:t xml:space="preserve"> preserves.</w:t>
            </w:r>
          </w:p>
          <w:p w:rsidR="007B1DDA" w:rsidRDefault="007B1DDA" w:rsidP="007B1DDA">
            <w:pPr>
              <w:bidi w:val="0"/>
              <w:rPr>
                <w:rFonts w:asciiTheme="minorHAnsi" w:hAnsiTheme="minorHAnsi" w:cs="Arial"/>
                <w:b/>
                <w:bCs/>
                <w:color w:val="000000"/>
              </w:rPr>
            </w:pPr>
          </w:p>
          <w:p w:rsidR="007B1DDA" w:rsidRPr="00B26103" w:rsidRDefault="007B1DDA" w:rsidP="007B1DDA">
            <w:pPr>
              <w:bidi w:val="0"/>
              <w:rPr>
                <w:rFonts w:asciiTheme="minorHAnsi" w:hAnsiTheme="minorHAnsi" w:cs="Arial"/>
                <w:b/>
                <w:bCs/>
                <w:color w:val="000000"/>
                <w:rtl/>
              </w:rPr>
            </w:pPr>
          </w:p>
        </w:tc>
      </w:tr>
      <w:tr w:rsidR="007B1DDA" w:rsidRPr="009B603E" w:rsidTr="0004636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B1DDA" w:rsidRDefault="007B1DDA" w:rsidP="007B1DDA">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B1DDA" w:rsidRPr="00D743A2" w:rsidRDefault="007B1DDA" w:rsidP="007B1DDA">
            <w:pPr>
              <w:bidi w:val="0"/>
              <w:rPr>
                <w:rFonts w:ascii="Calibri" w:hAnsi="Calibri"/>
              </w:rPr>
            </w:pPr>
            <w:r w:rsidRPr="00B26103">
              <w:rPr>
                <w:rFonts w:ascii="Calibri" w:hAnsi="Calibri"/>
                <w:u w:val="single"/>
              </w:rPr>
              <w:t>Export</w:t>
            </w:r>
            <w:r w:rsidRPr="00D743A2">
              <w:rPr>
                <w:rFonts w:ascii="Calibri" w:hAnsi="Calibri"/>
              </w:rPr>
              <w:t xml:space="preserve">: </w:t>
            </w:r>
            <w:r>
              <w:rPr>
                <w:rFonts w:ascii="Calibri" w:hAnsi="Calibri"/>
              </w:rPr>
              <w:t>D</w:t>
            </w:r>
            <w:r w:rsidRPr="00D743A2">
              <w:rPr>
                <w:rFonts w:ascii="Calibri" w:hAnsi="Calibri"/>
              </w:rPr>
              <w:t xml:space="preserve">istributors or retailers in food </w:t>
            </w:r>
            <w:r>
              <w:rPr>
                <w:rFonts w:ascii="Calibri" w:hAnsi="Calibri"/>
              </w:rPr>
              <w:t xml:space="preserve">service and the food industry; </w:t>
            </w:r>
            <w:r w:rsidRPr="00D743A2">
              <w:rPr>
                <w:rFonts w:ascii="Calibri" w:hAnsi="Calibri"/>
              </w:rPr>
              <w:t>cosmetics manufacturers and distribu</w:t>
            </w:r>
            <w:r>
              <w:rPr>
                <w:rFonts w:ascii="Calibri" w:hAnsi="Calibri"/>
              </w:rPr>
              <w:t>tors for personal care extracts</w:t>
            </w:r>
          </w:p>
          <w:p w:rsidR="007B1DDA" w:rsidRPr="009B603E" w:rsidRDefault="007B1DDA" w:rsidP="00295905">
            <w:pPr>
              <w:bidi w:val="0"/>
              <w:spacing w:before="240"/>
            </w:pPr>
            <w:r w:rsidRPr="00B26103">
              <w:rPr>
                <w:rFonts w:ascii="Calibri" w:hAnsi="Calibri"/>
                <w:u w:val="single"/>
              </w:rPr>
              <w:t>Import</w:t>
            </w:r>
            <w:r w:rsidRPr="00D743A2">
              <w:rPr>
                <w:rFonts w:ascii="Calibri" w:hAnsi="Calibri"/>
              </w:rPr>
              <w:t xml:space="preserve">: </w:t>
            </w:r>
            <w:r>
              <w:rPr>
                <w:rFonts w:ascii="Calibri" w:hAnsi="Calibri"/>
              </w:rPr>
              <w:t>C</w:t>
            </w:r>
            <w:r w:rsidRPr="00D743A2">
              <w:rPr>
                <w:rFonts w:ascii="Calibri" w:hAnsi="Calibri"/>
              </w:rPr>
              <w:t xml:space="preserve">ompanies that are able to sell </w:t>
            </w:r>
            <w:r>
              <w:rPr>
                <w:rFonts w:ascii="Calibri" w:hAnsi="Calibri"/>
              </w:rPr>
              <w:t>raw food materials and products</w:t>
            </w:r>
          </w:p>
        </w:tc>
      </w:tr>
      <w:tr w:rsidR="007B1DDA" w:rsidRPr="00214E41" w:rsidTr="00046367">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B1DDA" w:rsidRDefault="007B1DDA" w:rsidP="007B1DDA">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B1DDA" w:rsidRPr="00214E41" w:rsidRDefault="007B1DDA" w:rsidP="007B1DDA">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Worldwide</w:t>
            </w:r>
          </w:p>
        </w:tc>
      </w:tr>
    </w:tbl>
    <w:p w:rsidR="004D2121" w:rsidRDefault="004D2121" w:rsidP="004D2121">
      <w:pPr>
        <w:bidi w:val="0"/>
        <w:rPr>
          <w:rFonts w:asciiTheme="minorHAnsi" w:hAnsiTheme="minorHAnsi" w:cs="Arial"/>
          <w:b/>
          <w:bCs/>
          <w:sz w:val="32"/>
          <w:szCs w:val="32"/>
          <w:u w:val="single"/>
        </w:rPr>
      </w:pPr>
    </w:p>
    <w:p w:rsidR="00766925" w:rsidRDefault="00766925" w:rsidP="00766925">
      <w:pPr>
        <w:bidi w:val="0"/>
        <w:rPr>
          <w:rFonts w:asciiTheme="minorHAnsi" w:hAnsiTheme="minorHAnsi" w:cs="Arial"/>
          <w:b/>
          <w:bCs/>
          <w:sz w:val="32"/>
          <w:szCs w:val="32"/>
          <w:u w:val="single"/>
        </w:rPr>
      </w:pPr>
    </w:p>
    <w:p w:rsidR="00295905" w:rsidRDefault="00295905" w:rsidP="00295905">
      <w:pPr>
        <w:bidi w:val="0"/>
        <w:rPr>
          <w:rFonts w:asciiTheme="minorHAnsi" w:hAnsiTheme="minorHAnsi" w:cs="Arial"/>
          <w:b/>
          <w:bCs/>
          <w:sz w:val="32"/>
          <w:szCs w:val="32"/>
          <w:u w:val="single"/>
        </w:rPr>
      </w:pPr>
    </w:p>
    <w:p w:rsidR="00295905" w:rsidRDefault="00295905" w:rsidP="00295905">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766925" w:rsidRPr="00951252"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color w:val="000000"/>
                <w:szCs w:val="24"/>
              </w:rPr>
            </w:pPr>
            <w:r>
              <w:rPr>
                <w:rFonts w:asciiTheme="minorHAnsi" w:hAnsiTheme="minorHAnsi" w:cs="Arial"/>
                <w:color w:val="000000"/>
                <w:szCs w:val="24"/>
              </w:rPr>
              <w:lastRenderedPageBreak/>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Pr="003A488F" w:rsidRDefault="007073C5" w:rsidP="00295905">
            <w:pPr>
              <w:bidi w:val="0"/>
              <w:rPr>
                <w:rStyle w:val="a7"/>
                <w:rFonts w:asciiTheme="minorHAnsi" w:hAnsiTheme="minorHAnsi" w:cs="Arial"/>
                <w:b w:val="0"/>
                <w:bCs w:val="0"/>
              </w:rPr>
            </w:pPr>
            <w:hyperlink r:id="rId28" w:history="1">
              <w:r w:rsidR="00766925" w:rsidRPr="00295905">
                <w:rPr>
                  <w:rStyle w:val="Hyperlink"/>
                  <w:rFonts w:ascii="Calibri" w:hAnsi="Calibri"/>
                  <w:b/>
                  <w:bCs/>
                  <w:lang w:val="pl-PL"/>
                </w:rPr>
                <w:t>Dazzle Manufacturing Ltd.</w:t>
              </w:r>
            </w:hyperlink>
            <w:r w:rsidR="00766925" w:rsidRPr="00264BED">
              <w:rPr>
                <w:rStyle w:val="a4"/>
                <w:rFonts w:asciiTheme="minorHAnsi" w:hAnsiTheme="minorHAnsi" w:cs="Arial"/>
                <w:b/>
                <w:bCs/>
              </w:rPr>
              <w:t xml:space="preserve"> </w:t>
            </w:r>
            <w:r w:rsidR="00766925" w:rsidRPr="00264BED">
              <w:rPr>
                <w:rStyle w:val="a7"/>
                <w:rFonts w:asciiTheme="minorHAnsi" w:hAnsiTheme="minorHAnsi" w:cs="Arial"/>
                <w:b w:val="0"/>
                <w:bCs w:val="0"/>
              </w:rPr>
              <w:t>(</w:t>
            </w:r>
            <w:r w:rsidR="00295905">
              <w:rPr>
                <w:rStyle w:val="a7"/>
                <w:rFonts w:asciiTheme="minorHAnsi" w:hAnsiTheme="minorHAnsi" w:cs="Arial"/>
                <w:b w:val="0"/>
                <w:bCs w:val="0"/>
              </w:rPr>
              <w:t>76630</w:t>
            </w:r>
            <w:r w:rsidR="00766925" w:rsidRPr="00264BED">
              <w:rPr>
                <w:rStyle w:val="a7"/>
                <w:rFonts w:asciiTheme="minorHAnsi" w:hAnsiTheme="minorHAnsi" w:cs="Arial"/>
                <w:b w:val="0"/>
                <w:bCs w:val="0"/>
              </w:rPr>
              <w:t>)</w:t>
            </w:r>
          </w:p>
        </w:tc>
      </w:tr>
      <w:tr w:rsidR="00766925" w:rsidTr="00046367">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766925" w:rsidRDefault="00766925" w:rsidP="00046367">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766925" w:rsidRDefault="00766925" w:rsidP="00046367">
            <w:pPr>
              <w:bidi w:val="0"/>
              <w:rPr>
                <w:rFonts w:asciiTheme="minorHAnsi" w:hAnsiTheme="minorHAnsi" w:cs="Arial"/>
                <w:color w:val="000000"/>
                <w:szCs w:val="24"/>
              </w:rPr>
            </w:pPr>
            <w:r>
              <w:rPr>
                <w:rFonts w:asciiTheme="minorHAnsi" w:hAnsiTheme="minorHAnsi" w:cs="Arial"/>
                <w:color w:val="000000"/>
                <w:szCs w:val="24"/>
              </w:rPr>
              <w:t xml:space="preserve">Email: </w:t>
            </w:r>
            <w:hyperlink r:id="rId29" w:history="1">
              <w:r w:rsidRPr="00613593">
                <w:rPr>
                  <w:rStyle w:val="Hyperlink"/>
                  <w:rFonts w:asciiTheme="minorHAnsi" w:hAnsiTheme="minorHAnsi" w:cs="Arial"/>
                </w:rPr>
                <w:t>chamber@chamber.org.il</w:t>
              </w:r>
            </w:hyperlink>
          </w:p>
        </w:tc>
      </w:tr>
      <w:tr w:rsidR="00766925"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Pr="00435A0A" w:rsidRDefault="007073C5" w:rsidP="00046367">
            <w:pPr>
              <w:bidi w:val="0"/>
              <w:rPr>
                <w:rFonts w:asciiTheme="minorHAnsi" w:hAnsiTheme="minorHAnsi" w:cstheme="minorHAnsi"/>
                <w:szCs w:val="24"/>
              </w:rPr>
            </w:pPr>
            <w:hyperlink r:id="rId30" w:history="1">
              <w:r w:rsidR="00766925" w:rsidRPr="00613593">
                <w:rPr>
                  <w:rStyle w:val="Hyperlink"/>
                  <w:rFonts w:ascii="Calibri" w:hAnsi="Calibri"/>
                </w:rPr>
                <w:t>www.trisun.co.il</w:t>
              </w:r>
            </w:hyperlink>
            <w:r w:rsidR="00766925">
              <w:rPr>
                <w:rFonts w:asciiTheme="minorHAnsi" w:hAnsiTheme="minorHAnsi" w:cstheme="minorHAnsi"/>
                <w:szCs w:val="24"/>
              </w:rPr>
              <w:t xml:space="preserve"> </w:t>
            </w:r>
          </w:p>
        </w:tc>
      </w:tr>
      <w:tr w:rsidR="00766925"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295905" w:rsidP="00046367">
            <w:pPr>
              <w:bidi w:val="0"/>
              <w:rPr>
                <w:rFonts w:asciiTheme="minorHAnsi" w:hAnsiTheme="minorHAnsi" w:cs="Arial"/>
                <w:szCs w:val="24"/>
                <w:rtl/>
              </w:rPr>
            </w:pPr>
            <w:r>
              <w:rPr>
                <w:rFonts w:ascii="Calibri" w:hAnsi="Calibri"/>
              </w:rPr>
              <w:t>2011</w:t>
            </w:r>
          </w:p>
        </w:tc>
      </w:tr>
      <w:tr w:rsidR="00766925"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295905" w:rsidP="00046367">
            <w:pPr>
              <w:bidi w:val="0"/>
              <w:rPr>
                <w:rFonts w:asciiTheme="minorHAnsi" w:hAnsiTheme="minorHAnsi" w:cs="Arial"/>
                <w:szCs w:val="24"/>
                <w:rtl/>
              </w:rPr>
            </w:pPr>
            <w:r>
              <w:rPr>
                <w:rFonts w:asciiTheme="minorHAnsi" w:hAnsiTheme="minorHAnsi" w:cs="Arial"/>
                <w:szCs w:val="24"/>
              </w:rPr>
              <w:t>15</w:t>
            </w:r>
          </w:p>
        </w:tc>
      </w:tr>
      <w:tr w:rsidR="00766925"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766925" w:rsidP="00295905">
            <w:pPr>
              <w:tabs>
                <w:tab w:val="left" w:pos="311"/>
              </w:tabs>
              <w:bidi w:val="0"/>
              <w:rPr>
                <w:rFonts w:asciiTheme="minorHAnsi" w:hAnsiTheme="minorHAnsi" w:cs="Arial"/>
                <w:i/>
                <w:iCs/>
                <w:szCs w:val="24"/>
                <w:rtl/>
              </w:rPr>
            </w:pPr>
            <w:r w:rsidRPr="00B26103">
              <w:rPr>
                <w:rFonts w:asciiTheme="minorHAnsi" w:hAnsiTheme="minorHAnsi" w:cs="Arial"/>
                <w:i/>
                <w:iCs/>
                <w:szCs w:val="24"/>
              </w:rPr>
              <w:t>1439</w:t>
            </w:r>
            <w:r w:rsidR="00295905">
              <w:rPr>
                <w:rFonts w:asciiTheme="minorHAnsi" w:hAnsiTheme="minorHAnsi" w:cs="Arial"/>
                <w:i/>
                <w:iCs/>
                <w:szCs w:val="24"/>
              </w:rPr>
              <w:t>56</w:t>
            </w:r>
          </w:p>
        </w:tc>
      </w:tr>
      <w:tr w:rsidR="00766925"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Pr="00EA4FE0" w:rsidRDefault="00766925" w:rsidP="00046367">
            <w:pPr>
              <w:tabs>
                <w:tab w:val="left" w:pos="311"/>
              </w:tabs>
              <w:bidi w:val="0"/>
              <w:rPr>
                <w:rFonts w:asciiTheme="minorHAnsi" w:hAnsiTheme="minorHAnsi" w:cs="Arial"/>
                <w:b/>
                <w:bCs/>
                <w:i/>
                <w:iCs/>
                <w:szCs w:val="24"/>
                <w:rtl/>
              </w:rPr>
            </w:pPr>
            <w:r>
              <w:rPr>
                <w:rFonts w:asciiTheme="minorHAnsi" w:hAnsiTheme="minorHAnsi" w:cs="Arial"/>
                <w:b/>
                <w:bCs/>
                <w:i/>
                <w:iCs/>
                <w:szCs w:val="24"/>
              </w:rPr>
              <w:t>Import &amp; Export</w:t>
            </w:r>
          </w:p>
        </w:tc>
      </w:tr>
      <w:tr w:rsidR="00766925" w:rsidRPr="003630C0"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C68EF" w:rsidRDefault="003C68EF" w:rsidP="00046367">
            <w:pPr>
              <w:bidi w:val="0"/>
              <w:spacing w:before="120" w:after="120"/>
              <w:rPr>
                <w:rFonts w:ascii="Calibri" w:hAnsi="Calibri" w:cs="Calibri"/>
                <w:b/>
                <w:bCs/>
                <w:i/>
                <w:iCs/>
                <w:szCs w:val="24"/>
              </w:rPr>
            </w:pPr>
            <w:r>
              <w:rPr>
                <w:rFonts w:ascii="Calibri" w:hAnsi="Calibri" w:cs="Calibri"/>
                <w:b/>
                <w:bCs/>
                <w:i/>
                <w:iCs/>
                <w:szCs w:val="24"/>
              </w:rPr>
              <w:t xml:space="preserve">Import: </w:t>
            </w:r>
            <w:r w:rsidR="00295905" w:rsidRPr="00295905">
              <w:rPr>
                <w:rFonts w:ascii="Calibri" w:hAnsi="Calibri" w:cs="Calibri"/>
                <w:b/>
                <w:bCs/>
                <w:i/>
                <w:iCs/>
                <w:szCs w:val="24"/>
              </w:rPr>
              <w:t>Mobile Accessorie</w:t>
            </w:r>
            <w:r>
              <w:rPr>
                <w:rFonts w:ascii="Calibri" w:hAnsi="Calibri" w:cs="Calibri"/>
                <w:b/>
                <w:bCs/>
                <w:i/>
                <w:iCs/>
                <w:szCs w:val="24"/>
              </w:rPr>
              <w:t>s, Electronics, Home Appliances</w:t>
            </w:r>
          </w:p>
          <w:p w:rsidR="00766925" w:rsidRPr="00B50D1B" w:rsidRDefault="001906C1" w:rsidP="001906C1">
            <w:pPr>
              <w:bidi w:val="0"/>
              <w:spacing w:before="120" w:after="120"/>
              <w:rPr>
                <w:rFonts w:ascii="Calibri" w:hAnsi="Calibri"/>
              </w:rPr>
            </w:pPr>
            <w:r>
              <w:rPr>
                <w:rFonts w:ascii="Calibri" w:hAnsi="Calibri" w:cs="Calibri"/>
                <w:b/>
                <w:bCs/>
                <w:i/>
                <w:iCs/>
                <w:szCs w:val="24"/>
              </w:rPr>
              <w:t>Export (</w:t>
            </w:r>
            <w:r w:rsidR="003C68EF">
              <w:rPr>
                <w:rFonts w:ascii="Calibri" w:hAnsi="Calibri" w:cs="Calibri"/>
                <w:b/>
                <w:bCs/>
                <w:i/>
                <w:iCs/>
                <w:szCs w:val="24"/>
              </w:rPr>
              <w:t>Services</w:t>
            </w:r>
            <w:r>
              <w:rPr>
                <w:rFonts w:ascii="Calibri" w:hAnsi="Calibri" w:cs="Calibri"/>
                <w:b/>
                <w:bCs/>
                <w:i/>
                <w:iCs/>
                <w:szCs w:val="24"/>
              </w:rPr>
              <w:t>)</w:t>
            </w:r>
            <w:r w:rsidR="003C68EF">
              <w:rPr>
                <w:rFonts w:ascii="Calibri" w:hAnsi="Calibri" w:cs="Calibri"/>
                <w:b/>
                <w:bCs/>
                <w:i/>
                <w:iCs/>
                <w:szCs w:val="24"/>
              </w:rPr>
              <w:t>:</w:t>
            </w:r>
            <w:r w:rsidR="00295905" w:rsidRPr="00295905">
              <w:rPr>
                <w:rFonts w:ascii="Calibri" w:hAnsi="Calibri" w:cs="Calibri"/>
                <w:b/>
                <w:bCs/>
                <w:i/>
                <w:iCs/>
                <w:szCs w:val="24"/>
              </w:rPr>
              <w:t xml:space="preserve"> Development and Production</w:t>
            </w:r>
          </w:p>
        </w:tc>
      </w:tr>
      <w:tr w:rsidR="00766925" w:rsidRPr="00D4761D" w:rsidTr="00046367">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766925" w:rsidRDefault="00766925" w:rsidP="00046367">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766925" w:rsidRDefault="00766925" w:rsidP="00046367">
            <w:pPr>
              <w:bidi w:val="0"/>
              <w:rPr>
                <w:rFonts w:ascii="Calibri" w:hAnsi="Calibri"/>
                <w:szCs w:val="24"/>
              </w:rPr>
            </w:pPr>
          </w:p>
          <w:p w:rsidR="00295905" w:rsidRPr="001400CF" w:rsidRDefault="00295905" w:rsidP="00295905">
            <w:pPr>
              <w:bidi w:val="0"/>
              <w:rPr>
                <w:rFonts w:ascii="Calibri" w:hAnsi="Calibri"/>
              </w:rPr>
            </w:pPr>
            <w:r w:rsidRPr="001400CF">
              <w:rPr>
                <w:rFonts w:ascii="Calibri" w:hAnsi="Calibri"/>
              </w:rPr>
              <w:t xml:space="preserve">Our physical presence in Asia for the past 15+ years has enabled us to foster strong relationships and partnerships with manufacturers within an array of industries, specifically electronics and consumer goods. </w:t>
            </w:r>
          </w:p>
          <w:p w:rsidR="00295905" w:rsidRPr="001400CF" w:rsidRDefault="00295905" w:rsidP="00295905">
            <w:pPr>
              <w:bidi w:val="0"/>
              <w:rPr>
                <w:rFonts w:ascii="Calibri" w:hAnsi="Calibri"/>
              </w:rPr>
            </w:pPr>
          </w:p>
          <w:p w:rsidR="00295905" w:rsidRPr="001400CF" w:rsidRDefault="00295905" w:rsidP="00295905">
            <w:pPr>
              <w:bidi w:val="0"/>
              <w:rPr>
                <w:rFonts w:ascii="Calibri" w:hAnsi="Calibri"/>
              </w:rPr>
            </w:pPr>
            <w:r w:rsidRPr="001400CF">
              <w:rPr>
                <w:rFonts w:ascii="Calibri" w:hAnsi="Calibri"/>
              </w:rPr>
              <w:t>These partnerships, paired with our extensive knowledge and understanding of manufacturing, quality control, and logistics, have enabled us to provide reputable companies worldwide with quality</w:t>
            </w:r>
            <w:r>
              <w:rPr>
                <w:rFonts w:ascii="Calibri" w:hAnsi="Calibri"/>
              </w:rPr>
              <w:t>, cost-efficient,</w:t>
            </w:r>
            <w:r w:rsidRPr="001400CF">
              <w:rPr>
                <w:rFonts w:ascii="Calibri" w:hAnsi="Calibri"/>
              </w:rPr>
              <w:t xml:space="preserve"> and innovative products. </w:t>
            </w:r>
          </w:p>
          <w:p w:rsidR="00295905" w:rsidRPr="001400CF" w:rsidRDefault="00295905" w:rsidP="00295905">
            <w:pPr>
              <w:bidi w:val="0"/>
              <w:rPr>
                <w:rFonts w:ascii="Calibri" w:hAnsi="Calibri"/>
              </w:rPr>
            </w:pPr>
          </w:p>
          <w:p w:rsidR="00295905" w:rsidRPr="001400CF" w:rsidRDefault="00295905" w:rsidP="00295905">
            <w:pPr>
              <w:bidi w:val="0"/>
              <w:rPr>
                <w:rFonts w:ascii="Calibri" w:hAnsi="Calibri"/>
              </w:rPr>
            </w:pPr>
            <w:r w:rsidRPr="001400CF">
              <w:rPr>
                <w:rFonts w:ascii="Calibri" w:hAnsi="Calibri"/>
              </w:rPr>
              <w:t>With our 15 years of experience in China and our proven track record of marketing products worldwide in high volumes, we can develop and market products in the biggest chain stores in the USA and other chains worldwide.</w:t>
            </w:r>
          </w:p>
          <w:p w:rsidR="00295905" w:rsidRPr="000268D7" w:rsidRDefault="00295905" w:rsidP="00295905">
            <w:pPr>
              <w:bidi w:val="0"/>
              <w:rPr>
                <w:rFonts w:ascii="Calibri" w:hAnsi="Calibri"/>
              </w:rPr>
            </w:pPr>
          </w:p>
          <w:p w:rsidR="00295905" w:rsidRPr="00295905" w:rsidRDefault="00295905" w:rsidP="00295905">
            <w:pPr>
              <w:bidi w:val="0"/>
              <w:rPr>
                <w:rFonts w:ascii="Calibri" w:hAnsi="Calibri"/>
              </w:rPr>
            </w:pPr>
            <w:r w:rsidRPr="001400CF">
              <w:rPr>
                <w:rFonts w:ascii="Calibri" w:hAnsi="Calibri"/>
              </w:rPr>
              <w:t>We offer a wide range of products, from mobile accessories to LED lights, beauty accessories, and health and wellness products.</w:t>
            </w:r>
          </w:p>
          <w:p w:rsidR="00766925" w:rsidRPr="00295905" w:rsidRDefault="00766925" w:rsidP="00295905">
            <w:pPr>
              <w:bidi w:val="0"/>
              <w:rPr>
                <w:rFonts w:ascii="Calibri" w:hAnsi="Calibri"/>
              </w:rPr>
            </w:pPr>
          </w:p>
          <w:p w:rsidR="00766925" w:rsidRPr="00B26103" w:rsidRDefault="00766925" w:rsidP="00046367">
            <w:pPr>
              <w:bidi w:val="0"/>
              <w:rPr>
                <w:rFonts w:asciiTheme="minorHAnsi" w:hAnsiTheme="minorHAnsi" w:cs="Arial"/>
                <w:b/>
                <w:bCs/>
                <w:color w:val="000000"/>
                <w:rtl/>
              </w:rPr>
            </w:pPr>
          </w:p>
        </w:tc>
      </w:tr>
      <w:tr w:rsidR="00970A0F" w:rsidRPr="009B603E" w:rsidTr="0004636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70A0F" w:rsidRDefault="00970A0F" w:rsidP="00046367">
            <w:pPr>
              <w:bidi w:val="0"/>
              <w:rPr>
                <w:rFonts w:asciiTheme="minorHAnsi" w:hAnsiTheme="minorHAnsi" w:cs="Arial"/>
                <w:color w:val="000000"/>
                <w:szCs w:val="24"/>
              </w:rPr>
            </w:pPr>
            <w:r>
              <w:rPr>
                <w:rFonts w:asciiTheme="minorHAnsi" w:hAnsiTheme="minorHAnsi" w:cs="Arial"/>
                <w:color w:val="000000"/>
                <w:szCs w:val="24"/>
              </w:rPr>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70A0F" w:rsidRDefault="00970A0F" w:rsidP="00182F8C">
            <w:pPr>
              <w:bidi w:val="0"/>
              <w:rPr>
                <w:rFonts w:ascii="Calibri" w:hAnsi="Calibri"/>
                <w:u w:val="single"/>
              </w:rPr>
            </w:pPr>
            <w:r w:rsidRPr="000268D7">
              <w:rPr>
                <w:rFonts w:ascii="Calibri" w:hAnsi="Calibri"/>
              </w:rPr>
              <w:t>We mainly work with importers who have large volumes and distribute to different chain stores, such as Walmart, Target, TJ Maxx, Dollar General, Five Below, Ross, and others.</w:t>
            </w:r>
          </w:p>
        </w:tc>
      </w:tr>
      <w:tr w:rsidR="00766925" w:rsidRPr="009B603E" w:rsidTr="0004636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2E5C00" w:rsidP="00182F8C">
            <w:pPr>
              <w:bidi w:val="0"/>
            </w:pPr>
            <w:r>
              <w:rPr>
                <w:rFonts w:ascii="Calibri" w:hAnsi="Calibri"/>
                <w:u w:val="single"/>
              </w:rPr>
              <w:t>Export (</w:t>
            </w:r>
            <w:r w:rsidR="00295905" w:rsidRPr="00295905">
              <w:rPr>
                <w:rFonts w:ascii="Calibri" w:hAnsi="Calibri"/>
                <w:u w:val="single"/>
              </w:rPr>
              <w:t>Services</w:t>
            </w:r>
            <w:r>
              <w:rPr>
                <w:rFonts w:ascii="Calibri" w:hAnsi="Calibri"/>
                <w:u w:val="single"/>
              </w:rPr>
              <w:t>)</w:t>
            </w:r>
            <w:r w:rsidR="00295905">
              <w:rPr>
                <w:rFonts w:ascii="Calibri" w:hAnsi="Calibri"/>
              </w:rPr>
              <w:t xml:space="preserve">: Companies who are interested in </w:t>
            </w:r>
            <w:r>
              <w:rPr>
                <w:rFonts w:ascii="Calibri" w:hAnsi="Calibri"/>
              </w:rPr>
              <w:t xml:space="preserve">exporting to </w:t>
            </w:r>
            <w:r w:rsidR="00295905">
              <w:rPr>
                <w:rFonts w:ascii="Calibri" w:hAnsi="Calibri"/>
              </w:rPr>
              <w:t>marketing to American marke</w:t>
            </w:r>
            <w:r w:rsidR="00295905">
              <w:t>ts</w:t>
            </w:r>
          </w:p>
          <w:p w:rsidR="00182F8C" w:rsidRPr="00182F8C" w:rsidRDefault="00182F8C" w:rsidP="00182F8C">
            <w:pPr>
              <w:bidi w:val="0"/>
              <w:spacing w:before="240" w:after="120"/>
              <w:rPr>
                <w:rFonts w:ascii="Calibri" w:hAnsi="Calibri"/>
              </w:rPr>
            </w:pPr>
            <w:r w:rsidRPr="00295905">
              <w:rPr>
                <w:rFonts w:ascii="Calibri" w:hAnsi="Calibri"/>
                <w:u w:val="single"/>
              </w:rPr>
              <w:t>Import</w:t>
            </w:r>
            <w:r>
              <w:rPr>
                <w:rFonts w:ascii="Calibri" w:hAnsi="Calibri"/>
              </w:rPr>
              <w:t>: Suppliers, manufacturers, and shops</w:t>
            </w:r>
          </w:p>
        </w:tc>
      </w:tr>
      <w:tr w:rsidR="00766925" w:rsidRPr="00214E41" w:rsidTr="00046367">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Default="00766925" w:rsidP="00046367">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766925" w:rsidRPr="00214E41" w:rsidRDefault="00766925" w:rsidP="00046367">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Worldwide</w:t>
            </w:r>
          </w:p>
        </w:tc>
      </w:tr>
    </w:tbl>
    <w:p w:rsidR="00566C7A" w:rsidRDefault="00566C7A" w:rsidP="00566C7A">
      <w:pPr>
        <w:bidi w:val="0"/>
        <w:rPr>
          <w:rFonts w:asciiTheme="minorHAnsi" w:hAnsiTheme="minorHAnsi" w:cs="Arial"/>
          <w:b/>
          <w:bCs/>
          <w:sz w:val="32"/>
          <w:szCs w:val="32"/>
          <w:u w:val="single"/>
        </w:rPr>
      </w:pPr>
    </w:p>
    <w:p w:rsidR="002E5C00" w:rsidRDefault="002E5C00" w:rsidP="002E5C00">
      <w:pPr>
        <w:bidi w:val="0"/>
        <w:rPr>
          <w:rFonts w:asciiTheme="minorHAnsi" w:hAnsiTheme="minorHAnsi" w:cs="Arial"/>
          <w:b/>
          <w:bCs/>
          <w:sz w:val="32"/>
          <w:szCs w:val="32"/>
          <w:u w:val="single"/>
        </w:rPr>
      </w:pPr>
    </w:p>
    <w:p w:rsidR="002E5C00" w:rsidRDefault="002E5C00" w:rsidP="002E5C00">
      <w:pPr>
        <w:bidi w:val="0"/>
        <w:rPr>
          <w:rFonts w:asciiTheme="minorHAnsi" w:hAnsiTheme="minorHAnsi" w:cs="Arial"/>
          <w:b/>
          <w:bCs/>
          <w:sz w:val="32"/>
          <w:szCs w:val="32"/>
          <w:u w:val="single"/>
        </w:rPr>
      </w:pPr>
    </w:p>
    <w:p w:rsidR="00566C7A" w:rsidRDefault="00566C7A" w:rsidP="00566C7A">
      <w:pPr>
        <w:bidi w:val="0"/>
        <w:jc w:val="center"/>
        <w:rPr>
          <w:rFonts w:asciiTheme="minorHAnsi" w:hAnsiTheme="minorHAnsi" w:cs="Arial"/>
          <w:b/>
          <w:bCs/>
          <w:sz w:val="32"/>
          <w:szCs w:val="32"/>
          <w:u w:val="single"/>
        </w:rPr>
      </w:pPr>
      <w:r>
        <w:rPr>
          <w:rFonts w:asciiTheme="minorHAnsi" w:hAnsiTheme="minorHAnsi" w:cs="Arial"/>
          <w:b/>
          <w:bCs/>
          <w:sz w:val="32"/>
          <w:szCs w:val="32"/>
          <w:u w:val="single"/>
        </w:rPr>
        <w:lastRenderedPageBreak/>
        <w:t xml:space="preserve">IMPORT </w:t>
      </w:r>
    </w:p>
    <w:p w:rsidR="00566C7A" w:rsidRDefault="00566C7A" w:rsidP="00566C7A">
      <w:pPr>
        <w:bidi w:val="0"/>
        <w:rPr>
          <w:rFonts w:asciiTheme="minorHAnsi" w:hAnsiTheme="minorHAnsi" w:cs="Arial"/>
          <w:b/>
          <w:bCs/>
          <w:sz w:val="32"/>
          <w:szCs w:val="32"/>
          <w:u w:val="single"/>
        </w:rPr>
      </w:pPr>
    </w:p>
    <w:tbl>
      <w:tblPr>
        <w:tblStyle w:val="a9"/>
        <w:tblW w:w="8974" w:type="dxa"/>
        <w:tblLayout w:type="fixed"/>
        <w:tblLook w:val="04A0" w:firstRow="1" w:lastRow="0" w:firstColumn="1" w:lastColumn="0" w:noHBand="0" w:noVBand="1"/>
      </w:tblPr>
      <w:tblGrid>
        <w:gridCol w:w="2429"/>
        <w:gridCol w:w="6545"/>
      </w:tblGrid>
      <w:tr w:rsidR="00566C7A" w:rsidRPr="00951252"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color w:val="000000"/>
                <w:szCs w:val="24"/>
              </w:rPr>
            </w:pPr>
            <w:r>
              <w:rPr>
                <w:rFonts w:asciiTheme="minorHAnsi" w:hAnsiTheme="minorHAnsi" w:cs="Arial"/>
                <w:color w:val="000000"/>
                <w:szCs w:val="24"/>
              </w:rPr>
              <w:t>Company Name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3A488F" w:rsidRDefault="007073C5" w:rsidP="00046367">
            <w:pPr>
              <w:bidi w:val="0"/>
              <w:rPr>
                <w:rStyle w:val="a7"/>
                <w:rFonts w:asciiTheme="minorHAnsi" w:hAnsiTheme="minorHAnsi" w:cs="Arial"/>
                <w:b w:val="0"/>
                <w:bCs w:val="0"/>
              </w:rPr>
            </w:pPr>
            <w:hyperlink r:id="rId31" w:history="1">
              <w:r w:rsidR="00566C7A" w:rsidRPr="00435A0A">
                <w:rPr>
                  <w:rStyle w:val="Hyperlink"/>
                  <w:rFonts w:asciiTheme="minorHAnsi" w:hAnsiTheme="minorHAnsi" w:cs="Arial"/>
                  <w:b/>
                  <w:bCs/>
                </w:rPr>
                <w:t>Philtel-Pharmabest</w:t>
              </w:r>
            </w:hyperlink>
            <w:r w:rsidR="00566C7A" w:rsidRPr="00F11BD8">
              <w:rPr>
                <w:rStyle w:val="a7"/>
                <w:rFonts w:asciiTheme="minorHAnsi" w:hAnsiTheme="minorHAnsi" w:cs="Arial"/>
                <w:b w:val="0"/>
                <w:bCs w:val="0"/>
              </w:rPr>
              <w:t xml:space="preserve"> (1</w:t>
            </w:r>
            <w:r w:rsidR="00566C7A">
              <w:rPr>
                <w:rStyle w:val="a7"/>
                <w:rFonts w:asciiTheme="minorHAnsi" w:hAnsiTheme="minorHAnsi" w:cs="Arial"/>
                <w:b w:val="0"/>
                <w:bCs w:val="0"/>
              </w:rPr>
              <w:t>3886</w:t>
            </w:r>
            <w:r w:rsidR="00566C7A" w:rsidRPr="00F11BD8">
              <w:rPr>
                <w:rStyle w:val="a7"/>
                <w:rFonts w:asciiTheme="minorHAnsi" w:hAnsiTheme="minorHAnsi" w:cs="Arial"/>
                <w:b w:val="0"/>
                <w:bCs w:val="0"/>
              </w:rPr>
              <w:t>)</w:t>
            </w:r>
          </w:p>
        </w:tc>
      </w:tr>
      <w:tr w:rsidR="00566C7A" w:rsidTr="00046367">
        <w:trPr>
          <w:trHeight w:val="421"/>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pPr>
            <w:r>
              <w:rPr>
                <w:rFonts w:asciiTheme="minorHAnsi" w:hAnsiTheme="minorHAnsi" w:cs="Arial"/>
                <w:color w:val="000000"/>
                <w:szCs w:val="24"/>
              </w:rPr>
              <w:t xml:space="preserve">Contact Person </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rPr>
                <w:rFonts w:asciiTheme="minorHAnsi" w:hAnsiTheme="minorHAnsi" w:cs="Arial"/>
                <w:b/>
                <w:bCs/>
                <w:color w:val="000000"/>
                <w:szCs w:val="24"/>
              </w:rPr>
            </w:pPr>
            <w:r>
              <w:rPr>
                <w:rFonts w:asciiTheme="minorHAnsi" w:hAnsiTheme="minorHAnsi" w:cs="Arial"/>
                <w:b/>
                <w:bCs/>
                <w:szCs w:val="24"/>
              </w:rPr>
              <w:t xml:space="preserve">Initial contact to be made via the Federation of Israeli Chambers of Commerce: </w:t>
            </w:r>
            <w:r>
              <w:rPr>
                <w:rFonts w:asciiTheme="minorHAnsi" w:hAnsiTheme="minorHAnsi" w:cs="Arial"/>
                <w:b/>
                <w:bCs/>
                <w:color w:val="000000"/>
                <w:szCs w:val="24"/>
              </w:rPr>
              <w:t xml:space="preserve"> </w:t>
            </w:r>
          </w:p>
          <w:p w:rsidR="00566C7A" w:rsidRDefault="00566C7A" w:rsidP="00046367">
            <w:pPr>
              <w:bidi w:val="0"/>
              <w:rPr>
                <w:rFonts w:asciiTheme="minorHAnsi" w:hAnsiTheme="minorHAnsi" w:cs="Arial"/>
                <w:color w:val="000000"/>
                <w:szCs w:val="24"/>
              </w:rPr>
            </w:pPr>
            <w:r>
              <w:rPr>
                <w:rFonts w:asciiTheme="minorHAnsi" w:hAnsiTheme="minorHAnsi" w:cs="Arial"/>
                <w:color w:val="000000"/>
                <w:szCs w:val="24"/>
              </w:rPr>
              <w:t>International Relations Division</w:t>
            </w:r>
          </w:p>
          <w:p w:rsidR="00566C7A" w:rsidRDefault="00566C7A" w:rsidP="00046367">
            <w:pPr>
              <w:bidi w:val="0"/>
              <w:rPr>
                <w:rFonts w:asciiTheme="minorHAnsi" w:hAnsiTheme="minorHAnsi" w:cs="Arial"/>
                <w:color w:val="000000"/>
                <w:szCs w:val="24"/>
              </w:rPr>
            </w:pPr>
            <w:r>
              <w:rPr>
                <w:rFonts w:asciiTheme="minorHAnsi" w:hAnsiTheme="minorHAnsi" w:cs="Arial"/>
                <w:color w:val="000000"/>
                <w:szCs w:val="24"/>
              </w:rPr>
              <w:t xml:space="preserve">Email: </w:t>
            </w:r>
            <w:hyperlink r:id="rId32" w:history="1">
              <w:r w:rsidRPr="000E77CB">
                <w:rPr>
                  <w:rStyle w:val="Hyperlink"/>
                  <w:rFonts w:asciiTheme="minorHAnsi" w:hAnsiTheme="minorHAnsi" w:cs="Arial"/>
                </w:rPr>
                <w:t>chamber@chamber.org.il</w:t>
              </w:r>
            </w:hyperlink>
          </w:p>
        </w:tc>
      </w:tr>
      <w:tr w:rsidR="00566C7A"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color w:val="000000"/>
                <w:szCs w:val="24"/>
              </w:rPr>
            </w:pPr>
            <w:r>
              <w:rPr>
                <w:rFonts w:asciiTheme="minorHAnsi" w:hAnsiTheme="minorHAnsi" w:cs="Arial"/>
                <w:color w:val="000000"/>
                <w:szCs w:val="24"/>
              </w:rPr>
              <w:t>Website</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435A0A" w:rsidRDefault="00566C7A" w:rsidP="00046367">
            <w:pPr>
              <w:bidi w:val="0"/>
              <w:rPr>
                <w:rFonts w:asciiTheme="minorHAnsi" w:hAnsiTheme="minorHAnsi" w:cstheme="minorHAnsi"/>
                <w:szCs w:val="24"/>
              </w:rPr>
            </w:pPr>
            <w:r w:rsidRPr="00435A0A">
              <w:rPr>
                <w:rFonts w:asciiTheme="minorHAnsi" w:hAnsiTheme="minorHAnsi" w:cstheme="minorHAnsi"/>
              </w:rPr>
              <w:t>N/A</w:t>
            </w:r>
          </w:p>
        </w:tc>
      </w:tr>
      <w:tr w:rsidR="00566C7A" w:rsidTr="00046367">
        <w:trPr>
          <w:trHeight w:val="396"/>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color w:val="000000"/>
                <w:szCs w:val="24"/>
              </w:rPr>
            </w:pPr>
            <w:r>
              <w:rPr>
                <w:rFonts w:asciiTheme="minorHAnsi" w:hAnsiTheme="minorHAnsi" w:cs="Arial"/>
                <w:color w:val="000000"/>
                <w:szCs w:val="24"/>
              </w:rPr>
              <w:t>Year of Establishment</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566C7A" w:rsidP="00046367">
            <w:pPr>
              <w:bidi w:val="0"/>
              <w:rPr>
                <w:rFonts w:asciiTheme="minorHAnsi" w:hAnsiTheme="minorHAnsi" w:cs="Arial"/>
                <w:szCs w:val="24"/>
                <w:rtl/>
              </w:rPr>
            </w:pPr>
            <w:r>
              <w:rPr>
                <w:rFonts w:ascii="Calibri" w:hAnsi="Calibri"/>
              </w:rPr>
              <w:t>19</w:t>
            </w:r>
            <w:r>
              <w:rPr>
                <w:rFonts w:asciiTheme="minorHAnsi" w:hAnsiTheme="minorHAnsi" w:cs="Arial"/>
                <w:szCs w:val="24"/>
              </w:rPr>
              <w:t>51</w:t>
            </w:r>
          </w:p>
        </w:tc>
      </w:tr>
      <w:tr w:rsidR="00566C7A"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color w:val="000000"/>
                <w:szCs w:val="24"/>
              </w:rPr>
            </w:pPr>
            <w:r>
              <w:rPr>
                <w:rFonts w:asciiTheme="minorHAnsi" w:hAnsiTheme="minorHAnsi" w:cs="Arial"/>
                <w:color w:val="000000"/>
                <w:szCs w:val="24"/>
              </w:rPr>
              <w:t>No. of Employees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566C7A" w:rsidP="00046367">
            <w:pPr>
              <w:bidi w:val="0"/>
              <w:rPr>
                <w:rFonts w:asciiTheme="minorHAnsi" w:hAnsiTheme="minorHAnsi" w:cs="Arial"/>
                <w:szCs w:val="24"/>
                <w:rtl/>
              </w:rPr>
            </w:pPr>
            <w:r>
              <w:rPr>
                <w:rFonts w:asciiTheme="minorHAnsi" w:hAnsiTheme="minorHAnsi" w:cs="Arial"/>
                <w:szCs w:val="24"/>
              </w:rPr>
              <w:t>30-40</w:t>
            </w:r>
          </w:p>
        </w:tc>
      </w:tr>
      <w:tr w:rsidR="00566C7A"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Offer No.</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566C7A" w:rsidP="00046367">
            <w:pPr>
              <w:tabs>
                <w:tab w:val="left" w:pos="311"/>
              </w:tabs>
              <w:bidi w:val="0"/>
              <w:rPr>
                <w:rFonts w:asciiTheme="minorHAnsi" w:hAnsiTheme="minorHAnsi" w:cs="Arial"/>
                <w:i/>
                <w:iCs/>
                <w:szCs w:val="24"/>
                <w:rtl/>
              </w:rPr>
            </w:pPr>
            <w:r w:rsidRPr="005F1FAE">
              <w:rPr>
                <w:rFonts w:asciiTheme="minorHAnsi" w:hAnsiTheme="minorHAnsi" w:cs="Arial"/>
                <w:i/>
                <w:iCs/>
                <w:szCs w:val="24"/>
              </w:rPr>
              <w:t>143740</w:t>
            </w:r>
          </w:p>
        </w:tc>
      </w:tr>
      <w:tr w:rsidR="00566C7A"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i/>
                <w:iCs/>
                <w:color w:val="000000"/>
                <w:szCs w:val="24"/>
              </w:rPr>
            </w:pPr>
            <w:r>
              <w:rPr>
                <w:rFonts w:asciiTheme="minorHAnsi" w:hAnsiTheme="minorHAnsi" w:cs="Arial"/>
                <w:i/>
                <w:iCs/>
                <w:color w:val="000000"/>
                <w:szCs w:val="24"/>
              </w:rPr>
              <w:t>Interested in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EA4FE0" w:rsidRDefault="00566C7A" w:rsidP="00046367">
            <w:pPr>
              <w:tabs>
                <w:tab w:val="left" w:pos="311"/>
              </w:tabs>
              <w:bidi w:val="0"/>
              <w:rPr>
                <w:rFonts w:asciiTheme="minorHAnsi" w:hAnsiTheme="minorHAnsi" w:cs="Arial"/>
                <w:b/>
                <w:bCs/>
                <w:i/>
                <w:iCs/>
                <w:szCs w:val="24"/>
                <w:rtl/>
              </w:rPr>
            </w:pPr>
            <w:r>
              <w:rPr>
                <w:rFonts w:asciiTheme="minorHAnsi" w:hAnsiTheme="minorHAnsi" w:cs="Arial"/>
                <w:b/>
                <w:bCs/>
                <w:i/>
                <w:iCs/>
                <w:szCs w:val="24"/>
              </w:rPr>
              <w:t>Import</w:t>
            </w:r>
          </w:p>
        </w:tc>
      </w:tr>
      <w:tr w:rsidR="00566C7A" w:rsidRPr="003630C0" w:rsidTr="00046367">
        <w:trPr>
          <w:trHeight w:val="43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spacing w:line="360" w:lineRule="auto"/>
              <w:rPr>
                <w:rFonts w:asciiTheme="minorHAnsi" w:hAnsiTheme="minorHAnsi" w:cs="Arial"/>
                <w:color w:val="000000"/>
                <w:szCs w:val="24"/>
              </w:rPr>
            </w:pPr>
            <w:r>
              <w:rPr>
                <w:rFonts w:asciiTheme="minorHAnsi" w:hAnsiTheme="minorHAnsi" w:cs="Arial"/>
                <w:color w:val="000000"/>
                <w:szCs w:val="24"/>
              </w:rPr>
              <w:t>Summary of offer</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Pr="003630C0" w:rsidRDefault="00566C7A" w:rsidP="00046367">
            <w:pPr>
              <w:bidi w:val="0"/>
              <w:rPr>
                <w:rFonts w:asciiTheme="minorHAnsi" w:hAnsiTheme="minorHAnsi" w:cstheme="minorHAnsi"/>
                <w:b/>
                <w:bCs/>
                <w:i/>
                <w:iCs/>
              </w:rPr>
            </w:pPr>
            <w:r w:rsidRPr="009B2B1A">
              <w:rPr>
                <w:rFonts w:ascii="Calibri" w:hAnsi="Calibri" w:cs="Calibri"/>
                <w:b/>
                <w:bCs/>
                <w:i/>
                <w:iCs/>
                <w:szCs w:val="24"/>
              </w:rPr>
              <w:t xml:space="preserve">Pharmaceuticals, </w:t>
            </w:r>
            <w:r>
              <w:rPr>
                <w:rFonts w:ascii="Calibri" w:hAnsi="Calibri" w:cs="Calibri"/>
                <w:b/>
                <w:bCs/>
                <w:i/>
                <w:iCs/>
                <w:szCs w:val="24"/>
              </w:rPr>
              <w:t>M</w:t>
            </w:r>
            <w:r w:rsidRPr="009B2B1A">
              <w:rPr>
                <w:rFonts w:ascii="Calibri" w:hAnsi="Calibri" w:cs="Calibri"/>
                <w:b/>
                <w:bCs/>
                <w:i/>
                <w:iCs/>
                <w:szCs w:val="24"/>
              </w:rPr>
              <w:t xml:space="preserve">edical </w:t>
            </w:r>
            <w:r>
              <w:rPr>
                <w:rFonts w:ascii="Calibri" w:hAnsi="Calibri" w:cs="Calibri"/>
                <w:b/>
                <w:bCs/>
                <w:i/>
                <w:iCs/>
                <w:szCs w:val="24"/>
              </w:rPr>
              <w:t>D</w:t>
            </w:r>
            <w:r w:rsidRPr="009B2B1A">
              <w:rPr>
                <w:rFonts w:ascii="Calibri" w:hAnsi="Calibri" w:cs="Calibri"/>
                <w:b/>
                <w:bCs/>
                <w:i/>
                <w:iCs/>
                <w:szCs w:val="24"/>
              </w:rPr>
              <w:t xml:space="preserve">evices, </w:t>
            </w:r>
            <w:r>
              <w:rPr>
                <w:rFonts w:ascii="Calibri" w:hAnsi="Calibri" w:cs="Calibri"/>
                <w:b/>
                <w:bCs/>
                <w:i/>
                <w:iCs/>
                <w:szCs w:val="24"/>
              </w:rPr>
              <w:t>M</w:t>
            </w:r>
            <w:r w:rsidRPr="009B2B1A">
              <w:rPr>
                <w:rFonts w:ascii="Calibri" w:hAnsi="Calibri" w:cs="Calibri"/>
                <w:b/>
                <w:bCs/>
                <w:i/>
                <w:iCs/>
                <w:szCs w:val="24"/>
              </w:rPr>
              <w:t xml:space="preserve">edical </w:t>
            </w:r>
            <w:r>
              <w:rPr>
                <w:rFonts w:ascii="Calibri" w:hAnsi="Calibri" w:cs="Calibri"/>
                <w:b/>
                <w:bCs/>
                <w:i/>
                <w:iCs/>
                <w:szCs w:val="24"/>
              </w:rPr>
              <w:t>N</w:t>
            </w:r>
            <w:r w:rsidRPr="009B2B1A">
              <w:rPr>
                <w:rFonts w:ascii="Calibri" w:hAnsi="Calibri" w:cs="Calibri"/>
                <w:b/>
                <w:bCs/>
                <w:i/>
                <w:iCs/>
                <w:szCs w:val="24"/>
              </w:rPr>
              <w:t xml:space="preserve">utrition, </w:t>
            </w:r>
            <w:r>
              <w:rPr>
                <w:rFonts w:ascii="Calibri" w:hAnsi="Calibri" w:cs="Calibri"/>
                <w:b/>
                <w:bCs/>
                <w:i/>
                <w:iCs/>
                <w:szCs w:val="24"/>
              </w:rPr>
              <w:t>I</w:t>
            </w:r>
            <w:r w:rsidRPr="009B2B1A">
              <w:rPr>
                <w:rFonts w:ascii="Calibri" w:hAnsi="Calibri" w:cs="Calibri"/>
                <w:b/>
                <w:bCs/>
                <w:i/>
                <w:iCs/>
                <w:szCs w:val="24"/>
              </w:rPr>
              <w:t xml:space="preserve">nfant </w:t>
            </w:r>
            <w:r>
              <w:rPr>
                <w:rFonts w:ascii="Calibri" w:hAnsi="Calibri" w:cs="Calibri"/>
                <w:b/>
                <w:bCs/>
                <w:i/>
                <w:iCs/>
                <w:szCs w:val="24"/>
              </w:rPr>
              <w:t>N</w:t>
            </w:r>
            <w:r w:rsidRPr="009B2B1A">
              <w:rPr>
                <w:rFonts w:ascii="Calibri" w:hAnsi="Calibri" w:cs="Calibri"/>
                <w:b/>
                <w:bCs/>
                <w:i/>
                <w:iCs/>
                <w:szCs w:val="24"/>
              </w:rPr>
              <w:t>utrition</w:t>
            </w:r>
          </w:p>
        </w:tc>
      </w:tr>
      <w:tr w:rsidR="00566C7A" w:rsidRPr="00D4761D" w:rsidTr="00046367">
        <w:trPr>
          <w:trHeight w:val="841"/>
        </w:trPr>
        <w:tc>
          <w:tcPr>
            <w:tcW w:w="89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66C7A" w:rsidRDefault="00566C7A" w:rsidP="00046367">
            <w:pPr>
              <w:bidi w:val="0"/>
              <w:rPr>
                <w:rFonts w:ascii="Calibri" w:hAnsi="Calibri"/>
                <w:szCs w:val="24"/>
              </w:rPr>
            </w:pPr>
            <w:r>
              <w:rPr>
                <w:rFonts w:asciiTheme="minorHAnsi" w:hAnsiTheme="minorHAnsi" w:cs="Arial"/>
                <w:b/>
                <w:bCs/>
                <w:color w:val="000000"/>
                <w:szCs w:val="24"/>
                <w:u w:val="single"/>
              </w:rPr>
              <w:br/>
              <w:t>Description of Offer</w:t>
            </w:r>
            <w:r>
              <w:rPr>
                <w:rFonts w:asciiTheme="minorHAnsi" w:hAnsiTheme="minorHAnsi" w:cs="Arial"/>
                <w:b/>
                <w:bCs/>
                <w:color w:val="000000"/>
                <w:sz w:val="18"/>
                <w:szCs w:val="18"/>
                <w:u w:val="single"/>
              </w:rPr>
              <w:t xml:space="preserve"> </w:t>
            </w:r>
          </w:p>
          <w:p w:rsidR="00566C7A" w:rsidRDefault="00566C7A" w:rsidP="00046367">
            <w:pPr>
              <w:bidi w:val="0"/>
              <w:jc w:val="both"/>
              <w:rPr>
                <w:rFonts w:ascii="Calibri" w:hAnsi="Calibri"/>
                <w:szCs w:val="24"/>
              </w:rPr>
            </w:pPr>
          </w:p>
          <w:p w:rsidR="00566C7A" w:rsidRPr="00EA3ED5" w:rsidRDefault="00566C7A" w:rsidP="00046367">
            <w:pPr>
              <w:bidi w:val="0"/>
              <w:rPr>
                <w:rFonts w:ascii="Calibri" w:hAnsi="Calibri"/>
              </w:rPr>
            </w:pPr>
            <w:r>
              <w:rPr>
                <w:rFonts w:ascii="Calibri" w:hAnsi="Calibri"/>
              </w:rPr>
              <w:t>We are a</w:t>
            </w:r>
            <w:r w:rsidRPr="00EA3ED5">
              <w:rPr>
                <w:rFonts w:ascii="Calibri" w:hAnsi="Calibri"/>
              </w:rPr>
              <w:t xml:space="preserve"> well-established</w:t>
            </w:r>
            <w:r>
              <w:rPr>
                <w:rFonts w:ascii="Calibri" w:hAnsi="Calibri"/>
              </w:rPr>
              <w:t>,</w:t>
            </w:r>
            <w:r w:rsidRPr="00EA3ED5">
              <w:rPr>
                <w:rFonts w:ascii="Calibri" w:hAnsi="Calibri"/>
              </w:rPr>
              <w:t xml:space="preserve"> leading small-medium Israeli c</w:t>
            </w:r>
            <w:r>
              <w:rPr>
                <w:rFonts w:ascii="Calibri" w:hAnsi="Calibri"/>
              </w:rPr>
              <w:t>ompany</w:t>
            </w:r>
            <w:r w:rsidRPr="00EA3ED5">
              <w:rPr>
                <w:rFonts w:ascii="Calibri" w:hAnsi="Calibri"/>
              </w:rPr>
              <w:t xml:space="preserve"> representing multinational companies in the field</w:t>
            </w:r>
            <w:r>
              <w:rPr>
                <w:rFonts w:ascii="Calibri" w:hAnsi="Calibri"/>
              </w:rPr>
              <w:t>s</w:t>
            </w:r>
            <w:r w:rsidRPr="00EA3ED5">
              <w:rPr>
                <w:rFonts w:ascii="Calibri" w:hAnsi="Calibri"/>
              </w:rPr>
              <w:t xml:space="preserve"> of pharmaceuticals, </w:t>
            </w:r>
            <w:r>
              <w:rPr>
                <w:rFonts w:ascii="Calibri" w:hAnsi="Calibri"/>
              </w:rPr>
              <w:t xml:space="preserve">medical </w:t>
            </w:r>
            <w:r w:rsidRPr="00EA3ED5">
              <w:rPr>
                <w:rFonts w:ascii="Calibri" w:hAnsi="Calibri"/>
              </w:rPr>
              <w:t>devices, medical nutrition, and infant nutrition</w:t>
            </w:r>
            <w:r>
              <w:rPr>
                <w:rFonts w:ascii="Calibri" w:hAnsi="Calibri"/>
              </w:rPr>
              <w:t>. We are currently</w:t>
            </w:r>
            <w:r w:rsidRPr="00EA3ED5">
              <w:rPr>
                <w:rFonts w:ascii="Calibri" w:hAnsi="Calibri"/>
              </w:rPr>
              <w:t xml:space="preserve"> seeking new manufacturers or suppliers</w:t>
            </w:r>
            <w:r>
              <w:rPr>
                <w:rFonts w:ascii="Calibri" w:hAnsi="Calibri"/>
              </w:rPr>
              <w:t>.</w:t>
            </w:r>
          </w:p>
          <w:p w:rsidR="00566C7A" w:rsidRPr="00EA3ED5" w:rsidRDefault="00566C7A" w:rsidP="00046367">
            <w:pPr>
              <w:bidi w:val="0"/>
              <w:rPr>
                <w:rFonts w:ascii="Calibri" w:hAnsi="Calibri"/>
              </w:rPr>
            </w:pPr>
          </w:p>
          <w:p w:rsidR="00566C7A" w:rsidRPr="00EA3ED5" w:rsidRDefault="00566C7A" w:rsidP="00046367">
            <w:pPr>
              <w:bidi w:val="0"/>
              <w:rPr>
                <w:rFonts w:ascii="Calibri" w:hAnsi="Calibri"/>
              </w:rPr>
            </w:pPr>
            <w:r w:rsidRPr="00EA3ED5">
              <w:rPr>
                <w:rFonts w:ascii="Calibri" w:hAnsi="Calibri"/>
              </w:rPr>
              <w:t xml:space="preserve">Our company was established in 1951. We have experience working with export teams worldwide, dealing </w:t>
            </w:r>
            <w:r>
              <w:rPr>
                <w:rFonts w:ascii="Calibri" w:hAnsi="Calibri"/>
              </w:rPr>
              <w:t>in</w:t>
            </w:r>
            <w:r w:rsidRPr="00EA3ED5">
              <w:rPr>
                <w:rFonts w:ascii="Calibri" w:hAnsi="Calibri"/>
              </w:rPr>
              <w:t xml:space="preserve"> various fields of expertise with different multinational companies.</w:t>
            </w:r>
            <w:r>
              <w:rPr>
                <w:rFonts w:ascii="Calibri" w:hAnsi="Calibri"/>
              </w:rPr>
              <w:t xml:space="preserve"> </w:t>
            </w:r>
            <w:r w:rsidRPr="00EA3ED5">
              <w:rPr>
                <w:rFonts w:ascii="Calibri" w:hAnsi="Calibri"/>
              </w:rPr>
              <w:t>Moreover, we have vast experience and knowledge of local requirements &amp; regulations, marketing scenarios</w:t>
            </w:r>
            <w:r>
              <w:rPr>
                <w:rFonts w:ascii="Calibri" w:hAnsi="Calibri"/>
              </w:rPr>
              <w:t>,</w:t>
            </w:r>
            <w:r w:rsidRPr="00EA3ED5">
              <w:rPr>
                <w:rFonts w:ascii="Calibri" w:hAnsi="Calibri"/>
              </w:rPr>
              <w:t xml:space="preserve"> &amp; sales techniques.</w:t>
            </w:r>
          </w:p>
          <w:p w:rsidR="00566C7A" w:rsidRPr="00EA3ED5" w:rsidRDefault="00566C7A" w:rsidP="00046367">
            <w:pPr>
              <w:bidi w:val="0"/>
              <w:rPr>
                <w:rFonts w:ascii="Calibri" w:hAnsi="Calibri"/>
              </w:rPr>
            </w:pPr>
          </w:p>
          <w:p w:rsidR="00566C7A" w:rsidRDefault="00566C7A" w:rsidP="00046367">
            <w:pPr>
              <w:bidi w:val="0"/>
              <w:rPr>
                <w:rFonts w:ascii="Calibri" w:hAnsi="Calibri"/>
              </w:rPr>
            </w:pPr>
            <w:r w:rsidRPr="00EA3ED5">
              <w:rPr>
                <w:rFonts w:ascii="Calibri" w:hAnsi="Calibri"/>
              </w:rPr>
              <w:t xml:space="preserve">Our company is seeking </w:t>
            </w:r>
            <w:r>
              <w:rPr>
                <w:rFonts w:ascii="Calibri" w:hAnsi="Calibri"/>
              </w:rPr>
              <w:t>well-</w:t>
            </w:r>
            <w:r w:rsidRPr="00EA3ED5">
              <w:rPr>
                <w:rFonts w:ascii="Calibri" w:hAnsi="Calibri"/>
              </w:rPr>
              <w:t xml:space="preserve">known &amp; established manufacturers in the above fields to represent, import, and market relevant products exclusively. </w:t>
            </w:r>
          </w:p>
          <w:p w:rsidR="00566C7A" w:rsidRPr="00EA3ED5" w:rsidRDefault="00566C7A" w:rsidP="00046367">
            <w:pPr>
              <w:bidi w:val="0"/>
              <w:rPr>
                <w:rFonts w:ascii="Calibri" w:hAnsi="Calibri"/>
              </w:rPr>
            </w:pPr>
          </w:p>
          <w:p w:rsidR="00566C7A" w:rsidRPr="00EA3ED5" w:rsidRDefault="00566C7A" w:rsidP="00046367">
            <w:pPr>
              <w:bidi w:val="0"/>
              <w:rPr>
                <w:rFonts w:ascii="Calibri" w:hAnsi="Calibri"/>
              </w:rPr>
            </w:pPr>
            <w:r w:rsidRPr="00EA3ED5">
              <w:rPr>
                <w:rFonts w:ascii="Calibri" w:hAnsi="Calibri"/>
              </w:rPr>
              <w:t>We are focusing our portfolio on evidence-based, clinically proven products.</w:t>
            </w:r>
          </w:p>
          <w:p w:rsidR="00566C7A" w:rsidRPr="00EA3ED5" w:rsidRDefault="00566C7A" w:rsidP="00046367">
            <w:pPr>
              <w:bidi w:val="0"/>
              <w:rPr>
                <w:rFonts w:ascii="Calibri" w:hAnsi="Calibri"/>
              </w:rPr>
            </w:pPr>
          </w:p>
          <w:p w:rsidR="00566C7A" w:rsidRPr="00435A0A" w:rsidRDefault="00566C7A" w:rsidP="00046367">
            <w:pPr>
              <w:bidi w:val="0"/>
              <w:rPr>
                <w:rFonts w:asciiTheme="minorHAnsi" w:hAnsiTheme="minorHAnsi" w:cs="Arial"/>
                <w:b/>
                <w:bCs/>
                <w:color w:val="000000"/>
                <w:rtl/>
              </w:rPr>
            </w:pPr>
            <w:r w:rsidRPr="00EA3ED5">
              <w:rPr>
                <w:rFonts w:ascii="Calibri" w:hAnsi="Calibri"/>
              </w:rPr>
              <w:t>Our company is not interested in homeopathic</w:t>
            </w:r>
            <w:r>
              <w:rPr>
                <w:rFonts w:ascii="Calibri" w:hAnsi="Calibri"/>
              </w:rPr>
              <w:t xml:space="preserve"> or</w:t>
            </w:r>
            <w:r w:rsidRPr="00EA3ED5">
              <w:rPr>
                <w:rFonts w:ascii="Calibri" w:hAnsi="Calibri"/>
              </w:rPr>
              <w:t xml:space="preserve"> un</w:t>
            </w:r>
            <w:r>
              <w:rPr>
                <w:rFonts w:ascii="Calibri" w:hAnsi="Calibri"/>
              </w:rPr>
              <w:t>founde</w:t>
            </w:r>
            <w:r w:rsidRPr="00EA3ED5">
              <w:rPr>
                <w:rFonts w:ascii="Calibri" w:hAnsi="Calibri"/>
              </w:rPr>
              <w:t>d medical/pharmaceutical products.</w:t>
            </w:r>
          </w:p>
        </w:tc>
      </w:tr>
      <w:tr w:rsidR="00566C7A" w:rsidRPr="009B603E" w:rsidTr="0004636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rPr>
                <w:rFonts w:asciiTheme="minorHAnsi" w:hAnsiTheme="minorHAnsi" w:cs="Arial"/>
                <w:color w:val="000000"/>
                <w:szCs w:val="24"/>
              </w:rPr>
            </w:pPr>
            <w:r>
              <w:rPr>
                <w:rFonts w:asciiTheme="minorHAnsi" w:hAnsiTheme="minorHAnsi" w:cs="Arial"/>
                <w:color w:val="000000"/>
                <w:szCs w:val="24"/>
              </w:rPr>
              <w:t>Other Information</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Pr="00D15E2B" w:rsidRDefault="00566C7A" w:rsidP="00046367">
            <w:pPr>
              <w:bidi w:val="0"/>
              <w:spacing w:before="120" w:after="120"/>
              <w:rPr>
                <w:rFonts w:ascii="Calibri" w:hAnsi="Calibri"/>
              </w:rPr>
            </w:pPr>
            <w:r w:rsidRPr="00D15E2B">
              <w:rPr>
                <w:rFonts w:ascii="Calibri" w:hAnsi="Calibri"/>
              </w:rPr>
              <w:t>•</w:t>
            </w:r>
            <w:r>
              <w:rPr>
                <w:rFonts w:ascii="Calibri" w:hAnsi="Calibri"/>
              </w:rPr>
              <w:t xml:space="preserve"> </w:t>
            </w:r>
            <w:r w:rsidRPr="00D15E2B">
              <w:rPr>
                <w:rFonts w:ascii="Calibri" w:hAnsi="Calibri"/>
              </w:rPr>
              <w:t xml:space="preserve">GMP or ISO 9001 +HACCP </w:t>
            </w:r>
          </w:p>
          <w:p w:rsidR="00566C7A" w:rsidRPr="00D15E2B" w:rsidRDefault="00566C7A" w:rsidP="00046367">
            <w:pPr>
              <w:bidi w:val="0"/>
              <w:spacing w:before="120" w:after="120"/>
              <w:rPr>
                <w:rFonts w:ascii="Calibri" w:hAnsi="Calibri"/>
              </w:rPr>
            </w:pPr>
            <w:r w:rsidRPr="00D15E2B">
              <w:rPr>
                <w:rFonts w:ascii="Calibri" w:hAnsi="Calibri"/>
              </w:rPr>
              <w:t>•</w:t>
            </w:r>
            <w:r>
              <w:rPr>
                <w:rFonts w:ascii="Calibri" w:hAnsi="Calibri"/>
              </w:rPr>
              <w:t xml:space="preserve"> </w:t>
            </w:r>
            <w:r w:rsidRPr="00D15E2B">
              <w:rPr>
                <w:rFonts w:ascii="Calibri" w:hAnsi="Calibri"/>
              </w:rPr>
              <w:t xml:space="preserve">High-quality </w:t>
            </w:r>
            <w:r>
              <w:rPr>
                <w:rFonts w:ascii="Calibri" w:hAnsi="Calibri"/>
              </w:rPr>
              <w:t xml:space="preserve">and clinically proven </w:t>
            </w:r>
            <w:r w:rsidRPr="00D15E2B">
              <w:rPr>
                <w:rFonts w:ascii="Calibri" w:hAnsi="Calibri"/>
              </w:rPr>
              <w:t>products required</w:t>
            </w:r>
          </w:p>
          <w:p w:rsidR="00566C7A" w:rsidRDefault="00566C7A" w:rsidP="00046367">
            <w:pPr>
              <w:bidi w:val="0"/>
              <w:spacing w:before="120" w:after="120"/>
              <w:rPr>
                <w:rFonts w:ascii="Calibri" w:hAnsi="Calibri"/>
              </w:rPr>
            </w:pPr>
            <w:r w:rsidRPr="00D15E2B">
              <w:rPr>
                <w:rFonts w:ascii="Calibri" w:hAnsi="Calibri"/>
              </w:rPr>
              <w:t>•</w:t>
            </w:r>
            <w:r>
              <w:rPr>
                <w:rFonts w:ascii="Calibri" w:hAnsi="Calibri"/>
              </w:rPr>
              <w:t xml:space="preserve"> </w:t>
            </w:r>
            <w:r w:rsidRPr="00D15E2B">
              <w:rPr>
                <w:rFonts w:ascii="Calibri" w:hAnsi="Calibri"/>
              </w:rPr>
              <w:t xml:space="preserve">The considered cooperation will be under a distribution agreement     </w:t>
            </w:r>
          </w:p>
          <w:p w:rsidR="00566C7A" w:rsidRPr="00283A24" w:rsidRDefault="00566C7A" w:rsidP="00046367">
            <w:pPr>
              <w:bidi w:val="0"/>
              <w:rPr>
                <w:rFonts w:ascii="Calibri" w:hAnsi="Calibri"/>
              </w:rPr>
            </w:pPr>
            <w:r>
              <w:rPr>
                <w:rFonts w:ascii="Calibri" w:hAnsi="Calibri"/>
              </w:rPr>
              <w:t>We are n</w:t>
            </w:r>
            <w:r w:rsidRPr="00C41A8D">
              <w:rPr>
                <w:rFonts w:ascii="Calibri" w:hAnsi="Calibri"/>
              </w:rPr>
              <w:t>ot interested in devices which require the support of engineers/technicians.</w:t>
            </w:r>
          </w:p>
        </w:tc>
      </w:tr>
      <w:tr w:rsidR="00566C7A" w:rsidRPr="009B603E" w:rsidTr="00046367">
        <w:trPr>
          <w:trHeight w:val="1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rPr>
                <w:rFonts w:asciiTheme="minorHAnsi" w:hAnsiTheme="minorHAnsi" w:cs="Arial"/>
                <w:color w:val="000000"/>
                <w:szCs w:val="24"/>
              </w:rPr>
            </w:pPr>
            <w:r>
              <w:rPr>
                <w:rFonts w:asciiTheme="minorHAnsi" w:hAnsiTheme="minorHAnsi" w:cs="Arial"/>
                <w:color w:val="000000"/>
                <w:szCs w:val="24"/>
              </w:rPr>
              <w:t>Potential Partners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Pr="009B603E" w:rsidRDefault="00566C7A" w:rsidP="00046367">
            <w:pPr>
              <w:bidi w:val="0"/>
            </w:pPr>
            <w:r>
              <w:rPr>
                <w:rFonts w:ascii="Calibri" w:hAnsi="Calibri"/>
              </w:rPr>
              <w:t>Producers/suppliers offering a wide</w:t>
            </w:r>
            <w:r w:rsidRPr="00D15E2B">
              <w:rPr>
                <w:rFonts w:ascii="Calibri" w:hAnsi="Calibri"/>
              </w:rPr>
              <w:t xml:space="preserve"> range of products in the pharmaceutical/</w:t>
            </w:r>
            <w:r>
              <w:rPr>
                <w:rFonts w:ascii="Calibri" w:hAnsi="Calibri"/>
              </w:rPr>
              <w:t xml:space="preserve">medical </w:t>
            </w:r>
            <w:r w:rsidRPr="00D15E2B">
              <w:rPr>
                <w:rFonts w:ascii="Calibri" w:hAnsi="Calibri"/>
              </w:rPr>
              <w:t>devices/medical nutrition/infant nutrition product</w:t>
            </w:r>
            <w:r>
              <w:rPr>
                <w:rFonts w:ascii="Calibri" w:hAnsi="Calibri"/>
              </w:rPr>
              <w:t xml:space="preserve"> fields,</w:t>
            </w:r>
            <w:r w:rsidRPr="00D15E2B">
              <w:rPr>
                <w:rFonts w:ascii="Calibri" w:hAnsi="Calibri"/>
              </w:rPr>
              <w:t xml:space="preserve"> with added value for customers &amp; patients </w:t>
            </w:r>
            <w:r>
              <w:rPr>
                <w:rFonts w:ascii="Calibri" w:hAnsi="Calibri"/>
              </w:rPr>
              <w:t>and</w:t>
            </w:r>
            <w:r w:rsidRPr="00D15E2B">
              <w:rPr>
                <w:rFonts w:ascii="Calibri" w:hAnsi="Calibri"/>
              </w:rPr>
              <w:t xml:space="preserve"> fair market value prices</w:t>
            </w:r>
            <w:r w:rsidRPr="009B603E">
              <w:t xml:space="preserve"> </w:t>
            </w:r>
          </w:p>
        </w:tc>
      </w:tr>
      <w:tr w:rsidR="00566C7A" w:rsidRPr="00214E41" w:rsidTr="00046367">
        <w:trPr>
          <w:trHeight w:val="742"/>
        </w:trPr>
        <w:tc>
          <w:tcPr>
            <w:tcW w:w="242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Default="00566C7A" w:rsidP="00046367">
            <w:pPr>
              <w:bidi w:val="0"/>
              <w:rPr>
                <w:rFonts w:asciiTheme="minorHAnsi" w:hAnsiTheme="minorHAnsi" w:cs="Arial"/>
                <w:color w:val="000000"/>
                <w:szCs w:val="24"/>
              </w:rPr>
            </w:pPr>
            <w:r>
              <w:rPr>
                <w:rFonts w:asciiTheme="minorHAnsi" w:hAnsiTheme="minorHAnsi" w:cs="Arial"/>
                <w:color w:val="000000"/>
                <w:szCs w:val="24"/>
              </w:rPr>
              <w:t>Target Countries</w:t>
            </w:r>
          </w:p>
        </w:tc>
        <w:tc>
          <w:tcPr>
            <w:tcW w:w="654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rsidR="00566C7A" w:rsidRPr="00214E41" w:rsidRDefault="00566C7A" w:rsidP="00046367">
            <w:pPr>
              <w:autoSpaceDE/>
              <w:bidi w:val="0"/>
              <w:spacing w:before="100" w:beforeAutospacing="1" w:after="100" w:afterAutospacing="1"/>
              <w:rPr>
                <w:rFonts w:asciiTheme="minorHAnsi" w:hAnsiTheme="minorHAnsi"/>
                <w:color w:val="000000"/>
                <w:szCs w:val="24"/>
                <w:rtl/>
              </w:rPr>
            </w:pPr>
            <w:r>
              <w:rPr>
                <w:rFonts w:asciiTheme="minorHAnsi" w:hAnsiTheme="minorHAnsi"/>
                <w:color w:val="000000"/>
                <w:szCs w:val="24"/>
              </w:rPr>
              <w:t>Worldwide</w:t>
            </w:r>
          </w:p>
        </w:tc>
      </w:tr>
    </w:tbl>
    <w:p w:rsidR="00566C7A" w:rsidRDefault="00566C7A" w:rsidP="00A25A18">
      <w:pPr>
        <w:bidi w:val="0"/>
        <w:rPr>
          <w:rFonts w:asciiTheme="minorHAnsi" w:hAnsiTheme="minorHAnsi" w:cs="Arial"/>
          <w:b/>
          <w:bCs/>
          <w:sz w:val="32"/>
          <w:szCs w:val="32"/>
          <w:u w:val="single"/>
        </w:rPr>
      </w:pPr>
    </w:p>
    <w:sectPr w:rsidR="00566C7A" w:rsidSect="005A0884">
      <w:footerReference w:type="default" r:id="rId3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A5E" w:rsidRDefault="00593A5E" w:rsidP="00660049">
      <w:r>
        <w:separator/>
      </w:r>
    </w:p>
  </w:endnote>
  <w:endnote w:type="continuationSeparator" w:id="0">
    <w:p w:rsidR="00593A5E" w:rsidRDefault="00593A5E" w:rsidP="0066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1664510"/>
      <w:docPartObj>
        <w:docPartGallery w:val="Page Numbers (Bottom of Page)"/>
        <w:docPartUnique/>
      </w:docPartObj>
    </w:sdtPr>
    <w:sdtEndPr/>
    <w:sdtContent>
      <w:p w:rsidR="00593A5E" w:rsidRDefault="007073C5">
        <w:pPr>
          <w:pStyle w:val="a5"/>
        </w:pPr>
        <w:r>
          <w:rPr>
            <w:noProof/>
            <w:lang w:eastAsia="zh-TW"/>
          </w:rPr>
          <w:pict>
            <v:rect id="_x0000_s2049" style="position:absolute;left:0;text-align:left;margin-left:0;margin-top:0;width:60pt;height:70.5pt;flip:x;z-index:251660288;mso-position-horizontal:center;mso-position-horizontal-relative:right-margin-area;mso-position-vertical:top;mso-position-vertical-relative:bottom-margin-area" stroked="f">
              <v:textbox style="mso-next-textbox:#_x0000_s2049">
                <w:txbxContent>
                  <w:sdt>
                    <w:sdtPr>
                      <w:rPr>
                        <w:rFonts w:asciiTheme="majorHAnsi" w:hAnsiTheme="majorHAnsi"/>
                        <w:szCs w:val="24"/>
                        <w:rtl/>
                      </w:rPr>
                      <w:id w:val="101664513"/>
                      <w:docPartObj>
                        <w:docPartGallery w:val="Page Numbers (Margins)"/>
                        <w:docPartUnique/>
                      </w:docPartObj>
                    </w:sdtPr>
                    <w:sdtEndPr/>
                    <w:sdtContent>
                      <w:sdt>
                        <w:sdtPr>
                          <w:rPr>
                            <w:rFonts w:asciiTheme="majorHAnsi" w:hAnsiTheme="majorHAnsi"/>
                            <w:szCs w:val="24"/>
                            <w:rtl/>
                          </w:rPr>
                          <w:id w:val="101664514"/>
                          <w:docPartObj>
                            <w:docPartGallery w:val="Page Numbers (Margins)"/>
                            <w:docPartUnique/>
                          </w:docPartObj>
                        </w:sdtPr>
                        <w:sdtEndPr/>
                        <w:sdtContent>
                          <w:p w:rsidR="00593A5E" w:rsidRPr="006045F6" w:rsidRDefault="00593A5E">
                            <w:pPr>
                              <w:jc w:val="center"/>
                              <w:rPr>
                                <w:rFonts w:asciiTheme="majorHAnsi" w:hAnsiTheme="majorHAnsi"/>
                                <w:szCs w:val="24"/>
                              </w:rPr>
                            </w:pPr>
                            <w:r w:rsidRPr="006045F6">
                              <w:rPr>
                                <w:szCs w:val="24"/>
                              </w:rPr>
                              <w:fldChar w:fldCharType="begin"/>
                            </w:r>
                            <w:r w:rsidRPr="006045F6">
                              <w:rPr>
                                <w:szCs w:val="24"/>
                              </w:rPr>
                              <w:instrText xml:space="preserve"> PAGE   \* MERGEFORMAT </w:instrText>
                            </w:r>
                            <w:r w:rsidRPr="006045F6">
                              <w:rPr>
                                <w:szCs w:val="24"/>
                              </w:rPr>
                              <w:fldChar w:fldCharType="separate"/>
                            </w:r>
                            <w:r w:rsidR="007073C5" w:rsidRPr="007073C5">
                              <w:rPr>
                                <w:rFonts w:asciiTheme="majorHAnsi" w:hAnsiTheme="majorHAnsi" w:cs="Cambria"/>
                                <w:noProof/>
                                <w:szCs w:val="24"/>
                                <w:rtl/>
                                <w:lang w:val="he-IL"/>
                              </w:rPr>
                              <w:t>4</w:t>
                            </w:r>
                            <w:r w:rsidRPr="006045F6">
                              <w:rPr>
                                <w:szCs w:val="24"/>
                              </w:rPr>
                              <w:fldChar w:fldCharType="end"/>
                            </w:r>
                          </w:p>
                        </w:sdtContent>
                      </w:sdt>
                    </w:sdtContent>
                  </w:sdt>
                </w:txbxContent>
              </v:textbox>
              <w10:wrap anchorx="page" anchory="page"/>
            </v:rect>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A5E" w:rsidRDefault="00593A5E" w:rsidP="00660049">
      <w:r>
        <w:separator/>
      </w:r>
    </w:p>
  </w:footnote>
  <w:footnote w:type="continuationSeparator" w:id="0">
    <w:p w:rsidR="00593A5E" w:rsidRDefault="00593A5E" w:rsidP="00660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414"/>
    <w:multiLevelType w:val="hybridMultilevel"/>
    <w:tmpl w:val="00644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3E3DFE"/>
    <w:multiLevelType w:val="hybridMultilevel"/>
    <w:tmpl w:val="13E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7210C"/>
    <w:multiLevelType w:val="hybridMultilevel"/>
    <w:tmpl w:val="E5D47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03792"/>
    <w:multiLevelType w:val="hybridMultilevel"/>
    <w:tmpl w:val="24BC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16052"/>
    <w:multiLevelType w:val="hybridMultilevel"/>
    <w:tmpl w:val="FDF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64969"/>
    <w:multiLevelType w:val="hybridMultilevel"/>
    <w:tmpl w:val="2B744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A0546"/>
    <w:multiLevelType w:val="hybridMultilevel"/>
    <w:tmpl w:val="FEA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76D73"/>
    <w:multiLevelType w:val="hybridMultilevel"/>
    <w:tmpl w:val="4D38AB36"/>
    <w:lvl w:ilvl="0" w:tplc="8EC4812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63C5C"/>
    <w:multiLevelType w:val="hybridMultilevel"/>
    <w:tmpl w:val="9E4C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532F65"/>
    <w:multiLevelType w:val="hybridMultilevel"/>
    <w:tmpl w:val="D3FA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851621"/>
    <w:multiLevelType w:val="hybridMultilevel"/>
    <w:tmpl w:val="59EE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F5D59"/>
    <w:multiLevelType w:val="hybridMultilevel"/>
    <w:tmpl w:val="F9028A32"/>
    <w:lvl w:ilvl="0" w:tplc="0409000F">
      <w:start w:val="1"/>
      <w:numFmt w:val="decimal"/>
      <w:lvlText w:val="%1."/>
      <w:lvlJc w:val="left"/>
      <w:pPr>
        <w:ind w:left="720" w:hanging="360"/>
      </w:pPr>
    </w:lvl>
    <w:lvl w:ilvl="1" w:tplc="00E474AA">
      <w:numFmt w:val="bullet"/>
      <w:lvlText w:val="•"/>
      <w:lvlJc w:val="left"/>
      <w:pPr>
        <w:ind w:left="1800" w:hanging="720"/>
      </w:pPr>
      <w:rPr>
        <w:rFonts w:ascii="Times New Roman" w:eastAsia="Times New Roman" w:hAnsi="Times New Roman" w:cs="Times New Roman" w:hint="default"/>
        <w:sz w:val="2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016D8"/>
    <w:multiLevelType w:val="hybridMultilevel"/>
    <w:tmpl w:val="2B0C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E22465"/>
    <w:multiLevelType w:val="hybridMultilevel"/>
    <w:tmpl w:val="EF8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C4019D"/>
    <w:multiLevelType w:val="hybridMultilevel"/>
    <w:tmpl w:val="2ADE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546EB"/>
    <w:multiLevelType w:val="hybridMultilevel"/>
    <w:tmpl w:val="CA8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11"/>
  </w:num>
  <w:num w:numId="6">
    <w:abstractNumId w:val="2"/>
  </w:num>
  <w:num w:numId="7">
    <w:abstractNumId w:val="8"/>
  </w:num>
  <w:num w:numId="8">
    <w:abstractNumId w:val="14"/>
  </w:num>
  <w:num w:numId="9">
    <w:abstractNumId w:val="3"/>
  </w:num>
  <w:num w:numId="10">
    <w:abstractNumId w:val="10"/>
  </w:num>
  <w:num w:numId="11">
    <w:abstractNumId w:val="9"/>
  </w:num>
  <w:num w:numId="12">
    <w:abstractNumId w:val="12"/>
  </w:num>
  <w:num w:numId="13">
    <w:abstractNumId w:val="5"/>
  </w:num>
  <w:num w:numId="14">
    <w:abstractNumId w:val="13"/>
  </w:num>
  <w:num w:numId="15">
    <w:abstractNumId w:val="7"/>
  </w:num>
  <w:num w:numId="1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ar-SA" w:vendorID="64" w:dllVersion="131078" w:nlCheck="1" w:checkStyle="0"/>
  <w:activeWritingStyle w:appName="MSWord" w:lang="en-GB" w:vendorID="64" w:dllVersion="131078" w:nlCheck="1" w:checkStyle="1"/>
  <w:activeWritingStyle w:appName="MSWord" w:lang="en-US" w:vendorID="64" w:dllVersion="131078" w:nlCheck="1" w:checkStyle="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bc0NjUxMjIwNDE3NDRS0lEKTi0uzszPAykwrgUA7s430iwAAAA="/>
  </w:docVars>
  <w:rsids>
    <w:rsidRoot w:val="00E511D4"/>
    <w:rsid w:val="00001317"/>
    <w:rsid w:val="000024B4"/>
    <w:rsid w:val="00002537"/>
    <w:rsid w:val="0000277E"/>
    <w:rsid w:val="00002A23"/>
    <w:rsid w:val="00002AE2"/>
    <w:rsid w:val="00002C9E"/>
    <w:rsid w:val="000033A4"/>
    <w:rsid w:val="0000349D"/>
    <w:rsid w:val="00003695"/>
    <w:rsid w:val="000039EF"/>
    <w:rsid w:val="0000473E"/>
    <w:rsid w:val="00006265"/>
    <w:rsid w:val="00007A9A"/>
    <w:rsid w:val="00007F20"/>
    <w:rsid w:val="00010136"/>
    <w:rsid w:val="00011DF7"/>
    <w:rsid w:val="00011F3B"/>
    <w:rsid w:val="00012649"/>
    <w:rsid w:val="00014C21"/>
    <w:rsid w:val="00014D01"/>
    <w:rsid w:val="00014D94"/>
    <w:rsid w:val="0001605C"/>
    <w:rsid w:val="00016293"/>
    <w:rsid w:val="00016C9C"/>
    <w:rsid w:val="00017031"/>
    <w:rsid w:val="00017076"/>
    <w:rsid w:val="000171D8"/>
    <w:rsid w:val="00017548"/>
    <w:rsid w:val="0001771D"/>
    <w:rsid w:val="000216E2"/>
    <w:rsid w:val="00021DC6"/>
    <w:rsid w:val="00021EF9"/>
    <w:rsid w:val="00022D01"/>
    <w:rsid w:val="000237B4"/>
    <w:rsid w:val="00023DCF"/>
    <w:rsid w:val="0002458E"/>
    <w:rsid w:val="00024CB5"/>
    <w:rsid w:val="00027171"/>
    <w:rsid w:val="000272E6"/>
    <w:rsid w:val="00027FFD"/>
    <w:rsid w:val="00030C41"/>
    <w:rsid w:val="000310F2"/>
    <w:rsid w:val="00031863"/>
    <w:rsid w:val="0003248B"/>
    <w:rsid w:val="000328C1"/>
    <w:rsid w:val="0003320C"/>
    <w:rsid w:val="000335DF"/>
    <w:rsid w:val="00033E4A"/>
    <w:rsid w:val="000349D1"/>
    <w:rsid w:val="00035036"/>
    <w:rsid w:val="000362A8"/>
    <w:rsid w:val="00036EF1"/>
    <w:rsid w:val="00037067"/>
    <w:rsid w:val="000377FD"/>
    <w:rsid w:val="000378B7"/>
    <w:rsid w:val="0004115F"/>
    <w:rsid w:val="00041A33"/>
    <w:rsid w:val="000422F2"/>
    <w:rsid w:val="0004285B"/>
    <w:rsid w:val="00043500"/>
    <w:rsid w:val="00043816"/>
    <w:rsid w:val="00044BC5"/>
    <w:rsid w:val="00044FB1"/>
    <w:rsid w:val="00045391"/>
    <w:rsid w:val="0004573A"/>
    <w:rsid w:val="00046D55"/>
    <w:rsid w:val="00047836"/>
    <w:rsid w:val="00047A44"/>
    <w:rsid w:val="0005165D"/>
    <w:rsid w:val="00051FA8"/>
    <w:rsid w:val="00052565"/>
    <w:rsid w:val="000532FC"/>
    <w:rsid w:val="0005377C"/>
    <w:rsid w:val="000545E3"/>
    <w:rsid w:val="000546A3"/>
    <w:rsid w:val="00054886"/>
    <w:rsid w:val="00054A8A"/>
    <w:rsid w:val="00054BAE"/>
    <w:rsid w:val="0005643B"/>
    <w:rsid w:val="0005728B"/>
    <w:rsid w:val="00057A40"/>
    <w:rsid w:val="000604C9"/>
    <w:rsid w:val="00060A30"/>
    <w:rsid w:val="0006201E"/>
    <w:rsid w:val="000626BF"/>
    <w:rsid w:val="00062EC0"/>
    <w:rsid w:val="00062FF4"/>
    <w:rsid w:val="000635DA"/>
    <w:rsid w:val="00064138"/>
    <w:rsid w:val="00064312"/>
    <w:rsid w:val="00064D2D"/>
    <w:rsid w:val="00066204"/>
    <w:rsid w:val="00066A16"/>
    <w:rsid w:val="00067218"/>
    <w:rsid w:val="00067CD6"/>
    <w:rsid w:val="0007034A"/>
    <w:rsid w:val="00071191"/>
    <w:rsid w:val="000715DD"/>
    <w:rsid w:val="00071A61"/>
    <w:rsid w:val="0007208D"/>
    <w:rsid w:val="0007269B"/>
    <w:rsid w:val="00072C5A"/>
    <w:rsid w:val="0007409C"/>
    <w:rsid w:val="000741EA"/>
    <w:rsid w:val="000746F8"/>
    <w:rsid w:val="00074D05"/>
    <w:rsid w:val="00075696"/>
    <w:rsid w:val="0007627B"/>
    <w:rsid w:val="000769AE"/>
    <w:rsid w:val="00080102"/>
    <w:rsid w:val="00080182"/>
    <w:rsid w:val="00081292"/>
    <w:rsid w:val="0008225A"/>
    <w:rsid w:val="000828C4"/>
    <w:rsid w:val="00082A23"/>
    <w:rsid w:val="00082BE6"/>
    <w:rsid w:val="00083441"/>
    <w:rsid w:val="00085BAA"/>
    <w:rsid w:val="00085C94"/>
    <w:rsid w:val="0008656F"/>
    <w:rsid w:val="00086A5F"/>
    <w:rsid w:val="0009006E"/>
    <w:rsid w:val="0009069D"/>
    <w:rsid w:val="00091A3E"/>
    <w:rsid w:val="00091F3D"/>
    <w:rsid w:val="00092B9C"/>
    <w:rsid w:val="00092F07"/>
    <w:rsid w:val="00093229"/>
    <w:rsid w:val="00093A68"/>
    <w:rsid w:val="0009553D"/>
    <w:rsid w:val="0009580E"/>
    <w:rsid w:val="00095903"/>
    <w:rsid w:val="00095C9A"/>
    <w:rsid w:val="0009600B"/>
    <w:rsid w:val="0009795D"/>
    <w:rsid w:val="00097C23"/>
    <w:rsid w:val="00097F00"/>
    <w:rsid w:val="00097F0B"/>
    <w:rsid w:val="000A0693"/>
    <w:rsid w:val="000A08AE"/>
    <w:rsid w:val="000A101B"/>
    <w:rsid w:val="000A19C1"/>
    <w:rsid w:val="000A1AC7"/>
    <w:rsid w:val="000A1E48"/>
    <w:rsid w:val="000A347E"/>
    <w:rsid w:val="000A4682"/>
    <w:rsid w:val="000A51A4"/>
    <w:rsid w:val="000A525F"/>
    <w:rsid w:val="000A568B"/>
    <w:rsid w:val="000A7092"/>
    <w:rsid w:val="000A720B"/>
    <w:rsid w:val="000A7E11"/>
    <w:rsid w:val="000B0489"/>
    <w:rsid w:val="000B12BE"/>
    <w:rsid w:val="000B157A"/>
    <w:rsid w:val="000B2403"/>
    <w:rsid w:val="000B2E5B"/>
    <w:rsid w:val="000B34C9"/>
    <w:rsid w:val="000B490E"/>
    <w:rsid w:val="000B4CE9"/>
    <w:rsid w:val="000B59EA"/>
    <w:rsid w:val="000B65F7"/>
    <w:rsid w:val="000B7BCB"/>
    <w:rsid w:val="000B7D50"/>
    <w:rsid w:val="000B7EA9"/>
    <w:rsid w:val="000B7FA4"/>
    <w:rsid w:val="000C05B7"/>
    <w:rsid w:val="000C05D8"/>
    <w:rsid w:val="000C0B0C"/>
    <w:rsid w:val="000C1207"/>
    <w:rsid w:val="000C1574"/>
    <w:rsid w:val="000C1693"/>
    <w:rsid w:val="000C1A76"/>
    <w:rsid w:val="000C1D02"/>
    <w:rsid w:val="000C2D83"/>
    <w:rsid w:val="000C2E59"/>
    <w:rsid w:val="000C32D5"/>
    <w:rsid w:val="000C3AB4"/>
    <w:rsid w:val="000C3AE8"/>
    <w:rsid w:val="000C3F8D"/>
    <w:rsid w:val="000C4AF2"/>
    <w:rsid w:val="000C70CF"/>
    <w:rsid w:val="000C7918"/>
    <w:rsid w:val="000C7FC6"/>
    <w:rsid w:val="000D0136"/>
    <w:rsid w:val="000D0A34"/>
    <w:rsid w:val="000D0B29"/>
    <w:rsid w:val="000D11AF"/>
    <w:rsid w:val="000D1677"/>
    <w:rsid w:val="000D175C"/>
    <w:rsid w:val="000D1C99"/>
    <w:rsid w:val="000D2988"/>
    <w:rsid w:val="000D3145"/>
    <w:rsid w:val="000D3CBB"/>
    <w:rsid w:val="000D3EF7"/>
    <w:rsid w:val="000D4077"/>
    <w:rsid w:val="000D415B"/>
    <w:rsid w:val="000D429C"/>
    <w:rsid w:val="000D4541"/>
    <w:rsid w:val="000D5217"/>
    <w:rsid w:val="000D5CCC"/>
    <w:rsid w:val="000D5EB8"/>
    <w:rsid w:val="000D69C0"/>
    <w:rsid w:val="000D6BDF"/>
    <w:rsid w:val="000D6D46"/>
    <w:rsid w:val="000D74B4"/>
    <w:rsid w:val="000D75FE"/>
    <w:rsid w:val="000D7AAC"/>
    <w:rsid w:val="000E00BF"/>
    <w:rsid w:val="000E09FA"/>
    <w:rsid w:val="000E10D6"/>
    <w:rsid w:val="000E12FC"/>
    <w:rsid w:val="000E16AA"/>
    <w:rsid w:val="000E232E"/>
    <w:rsid w:val="000E2C53"/>
    <w:rsid w:val="000E2F88"/>
    <w:rsid w:val="000E4AAA"/>
    <w:rsid w:val="000E4B0D"/>
    <w:rsid w:val="000E534B"/>
    <w:rsid w:val="000E55F1"/>
    <w:rsid w:val="000E5EDF"/>
    <w:rsid w:val="000E645A"/>
    <w:rsid w:val="000E72D2"/>
    <w:rsid w:val="000E7809"/>
    <w:rsid w:val="000F03D6"/>
    <w:rsid w:val="000F0FAE"/>
    <w:rsid w:val="000F0FEA"/>
    <w:rsid w:val="000F15DF"/>
    <w:rsid w:val="000F2549"/>
    <w:rsid w:val="000F38E3"/>
    <w:rsid w:val="000F4014"/>
    <w:rsid w:val="000F43E1"/>
    <w:rsid w:val="000F5AE9"/>
    <w:rsid w:val="000F5C05"/>
    <w:rsid w:val="000F5F1E"/>
    <w:rsid w:val="000F65A2"/>
    <w:rsid w:val="000F7760"/>
    <w:rsid w:val="0010068F"/>
    <w:rsid w:val="00100816"/>
    <w:rsid w:val="00100E70"/>
    <w:rsid w:val="00101146"/>
    <w:rsid w:val="00101269"/>
    <w:rsid w:val="001016AF"/>
    <w:rsid w:val="00101852"/>
    <w:rsid w:val="00101FE8"/>
    <w:rsid w:val="001022E1"/>
    <w:rsid w:val="0010253F"/>
    <w:rsid w:val="00102DA8"/>
    <w:rsid w:val="00103259"/>
    <w:rsid w:val="00103291"/>
    <w:rsid w:val="001036D2"/>
    <w:rsid w:val="00103F13"/>
    <w:rsid w:val="00104366"/>
    <w:rsid w:val="0010450B"/>
    <w:rsid w:val="00106209"/>
    <w:rsid w:val="00106FB1"/>
    <w:rsid w:val="00107473"/>
    <w:rsid w:val="001102D9"/>
    <w:rsid w:val="00110BA4"/>
    <w:rsid w:val="00110D0C"/>
    <w:rsid w:val="001111E7"/>
    <w:rsid w:val="00111470"/>
    <w:rsid w:val="00112224"/>
    <w:rsid w:val="00112234"/>
    <w:rsid w:val="0011248F"/>
    <w:rsid w:val="0011670E"/>
    <w:rsid w:val="00116EB5"/>
    <w:rsid w:val="00120378"/>
    <w:rsid w:val="00120578"/>
    <w:rsid w:val="00121C41"/>
    <w:rsid w:val="001228C0"/>
    <w:rsid w:val="0012456A"/>
    <w:rsid w:val="00125015"/>
    <w:rsid w:val="00125852"/>
    <w:rsid w:val="00126057"/>
    <w:rsid w:val="00127033"/>
    <w:rsid w:val="0012796D"/>
    <w:rsid w:val="00127990"/>
    <w:rsid w:val="00130739"/>
    <w:rsid w:val="001307AE"/>
    <w:rsid w:val="00130892"/>
    <w:rsid w:val="001311F4"/>
    <w:rsid w:val="00133356"/>
    <w:rsid w:val="001334E0"/>
    <w:rsid w:val="00133745"/>
    <w:rsid w:val="00133754"/>
    <w:rsid w:val="0013396B"/>
    <w:rsid w:val="00133B90"/>
    <w:rsid w:val="00134BA5"/>
    <w:rsid w:val="00134C9F"/>
    <w:rsid w:val="00134DCF"/>
    <w:rsid w:val="00135313"/>
    <w:rsid w:val="001361F9"/>
    <w:rsid w:val="001378D1"/>
    <w:rsid w:val="00137D30"/>
    <w:rsid w:val="0014031A"/>
    <w:rsid w:val="001413EA"/>
    <w:rsid w:val="0014189D"/>
    <w:rsid w:val="00141BAC"/>
    <w:rsid w:val="0014269E"/>
    <w:rsid w:val="00142853"/>
    <w:rsid w:val="001431B5"/>
    <w:rsid w:val="00143D13"/>
    <w:rsid w:val="0014582F"/>
    <w:rsid w:val="00146B1A"/>
    <w:rsid w:val="001473E2"/>
    <w:rsid w:val="00147477"/>
    <w:rsid w:val="00150218"/>
    <w:rsid w:val="0015032C"/>
    <w:rsid w:val="001504CA"/>
    <w:rsid w:val="0015147E"/>
    <w:rsid w:val="00152603"/>
    <w:rsid w:val="00152713"/>
    <w:rsid w:val="00152736"/>
    <w:rsid w:val="0015307E"/>
    <w:rsid w:val="00153A16"/>
    <w:rsid w:val="001553B2"/>
    <w:rsid w:val="00155B5B"/>
    <w:rsid w:val="00156BB4"/>
    <w:rsid w:val="001571F3"/>
    <w:rsid w:val="00157B0D"/>
    <w:rsid w:val="00160E89"/>
    <w:rsid w:val="001622AD"/>
    <w:rsid w:val="001626E9"/>
    <w:rsid w:val="00162A43"/>
    <w:rsid w:val="00163238"/>
    <w:rsid w:val="00164020"/>
    <w:rsid w:val="00164E27"/>
    <w:rsid w:val="00164EF7"/>
    <w:rsid w:val="00165293"/>
    <w:rsid w:val="001659A5"/>
    <w:rsid w:val="00165C9B"/>
    <w:rsid w:val="001664E2"/>
    <w:rsid w:val="001669A4"/>
    <w:rsid w:val="00166EC4"/>
    <w:rsid w:val="00167474"/>
    <w:rsid w:val="001676D2"/>
    <w:rsid w:val="00167A64"/>
    <w:rsid w:val="001708EF"/>
    <w:rsid w:val="001709B3"/>
    <w:rsid w:val="00170B41"/>
    <w:rsid w:val="001715A3"/>
    <w:rsid w:val="001718D6"/>
    <w:rsid w:val="00171CAA"/>
    <w:rsid w:val="0017252A"/>
    <w:rsid w:val="00172AB8"/>
    <w:rsid w:val="00172BBC"/>
    <w:rsid w:val="00173996"/>
    <w:rsid w:val="00173C9B"/>
    <w:rsid w:val="0017407B"/>
    <w:rsid w:val="001749CD"/>
    <w:rsid w:val="001753D1"/>
    <w:rsid w:val="001753DF"/>
    <w:rsid w:val="00176324"/>
    <w:rsid w:val="00177335"/>
    <w:rsid w:val="00177973"/>
    <w:rsid w:val="00180339"/>
    <w:rsid w:val="00180407"/>
    <w:rsid w:val="00182369"/>
    <w:rsid w:val="00182757"/>
    <w:rsid w:val="00182F8C"/>
    <w:rsid w:val="0018439B"/>
    <w:rsid w:val="00184E88"/>
    <w:rsid w:val="00185089"/>
    <w:rsid w:val="001852C9"/>
    <w:rsid w:val="00186A57"/>
    <w:rsid w:val="00186D0F"/>
    <w:rsid w:val="001906C1"/>
    <w:rsid w:val="00190BD9"/>
    <w:rsid w:val="001914A1"/>
    <w:rsid w:val="001918FE"/>
    <w:rsid w:val="00191DA5"/>
    <w:rsid w:val="00191F65"/>
    <w:rsid w:val="00192D47"/>
    <w:rsid w:val="00192FA0"/>
    <w:rsid w:val="001930C7"/>
    <w:rsid w:val="001949F3"/>
    <w:rsid w:val="001950C8"/>
    <w:rsid w:val="00196183"/>
    <w:rsid w:val="001A0022"/>
    <w:rsid w:val="001A091B"/>
    <w:rsid w:val="001A1172"/>
    <w:rsid w:val="001A1ED4"/>
    <w:rsid w:val="001A2427"/>
    <w:rsid w:val="001A25B9"/>
    <w:rsid w:val="001A25D4"/>
    <w:rsid w:val="001A3477"/>
    <w:rsid w:val="001A3758"/>
    <w:rsid w:val="001A51EA"/>
    <w:rsid w:val="001A5537"/>
    <w:rsid w:val="001A575B"/>
    <w:rsid w:val="001A62CC"/>
    <w:rsid w:val="001A66AE"/>
    <w:rsid w:val="001A796E"/>
    <w:rsid w:val="001A7C0D"/>
    <w:rsid w:val="001B04B2"/>
    <w:rsid w:val="001B05EF"/>
    <w:rsid w:val="001B0621"/>
    <w:rsid w:val="001B0B1C"/>
    <w:rsid w:val="001B14BC"/>
    <w:rsid w:val="001B1A83"/>
    <w:rsid w:val="001B1B48"/>
    <w:rsid w:val="001B2044"/>
    <w:rsid w:val="001B2452"/>
    <w:rsid w:val="001B279A"/>
    <w:rsid w:val="001B34A6"/>
    <w:rsid w:val="001B3768"/>
    <w:rsid w:val="001B3DC1"/>
    <w:rsid w:val="001B4934"/>
    <w:rsid w:val="001B5234"/>
    <w:rsid w:val="001B5D9C"/>
    <w:rsid w:val="001B5FA0"/>
    <w:rsid w:val="001B6188"/>
    <w:rsid w:val="001B64C2"/>
    <w:rsid w:val="001B6FFE"/>
    <w:rsid w:val="001B7043"/>
    <w:rsid w:val="001B733E"/>
    <w:rsid w:val="001B7629"/>
    <w:rsid w:val="001B7D35"/>
    <w:rsid w:val="001C009D"/>
    <w:rsid w:val="001C05AD"/>
    <w:rsid w:val="001C075C"/>
    <w:rsid w:val="001C1C04"/>
    <w:rsid w:val="001C20D3"/>
    <w:rsid w:val="001C20DC"/>
    <w:rsid w:val="001C2576"/>
    <w:rsid w:val="001C3F8A"/>
    <w:rsid w:val="001C4786"/>
    <w:rsid w:val="001C4B8F"/>
    <w:rsid w:val="001C4FFD"/>
    <w:rsid w:val="001C5235"/>
    <w:rsid w:val="001C572E"/>
    <w:rsid w:val="001C5CAC"/>
    <w:rsid w:val="001C6877"/>
    <w:rsid w:val="001C736D"/>
    <w:rsid w:val="001C75F2"/>
    <w:rsid w:val="001C7D7F"/>
    <w:rsid w:val="001D0828"/>
    <w:rsid w:val="001D115D"/>
    <w:rsid w:val="001D1BD9"/>
    <w:rsid w:val="001D2235"/>
    <w:rsid w:val="001D255B"/>
    <w:rsid w:val="001D262D"/>
    <w:rsid w:val="001D2E3D"/>
    <w:rsid w:val="001D3DE4"/>
    <w:rsid w:val="001D4CAF"/>
    <w:rsid w:val="001D5229"/>
    <w:rsid w:val="001D6864"/>
    <w:rsid w:val="001D773E"/>
    <w:rsid w:val="001E01B7"/>
    <w:rsid w:val="001E2DA9"/>
    <w:rsid w:val="001E4636"/>
    <w:rsid w:val="001E4660"/>
    <w:rsid w:val="001E5126"/>
    <w:rsid w:val="001E6453"/>
    <w:rsid w:val="001E6843"/>
    <w:rsid w:val="001E6AC3"/>
    <w:rsid w:val="001E7193"/>
    <w:rsid w:val="001E7B07"/>
    <w:rsid w:val="001E7DBD"/>
    <w:rsid w:val="001F10BB"/>
    <w:rsid w:val="001F115D"/>
    <w:rsid w:val="001F1B87"/>
    <w:rsid w:val="001F2EC0"/>
    <w:rsid w:val="001F33B8"/>
    <w:rsid w:val="001F3F84"/>
    <w:rsid w:val="001F4430"/>
    <w:rsid w:val="001F44E7"/>
    <w:rsid w:val="001F45DE"/>
    <w:rsid w:val="001F589E"/>
    <w:rsid w:val="001F5C83"/>
    <w:rsid w:val="001F65D5"/>
    <w:rsid w:val="001F70DE"/>
    <w:rsid w:val="002001F7"/>
    <w:rsid w:val="00200E0D"/>
    <w:rsid w:val="00200F37"/>
    <w:rsid w:val="00201CD7"/>
    <w:rsid w:val="00201EC0"/>
    <w:rsid w:val="00201FDC"/>
    <w:rsid w:val="0020272C"/>
    <w:rsid w:val="00203BDE"/>
    <w:rsid w:val="0020424F"/>
    <w:rsid w:val="00204274"/>
    <w:rsid w:val="0020490F"/>
    <w:rsid w:val="00204E52"/>
    <w:rsid w:val="00205481"/>
    <w:rsid w:val="0020618A"/>
    <w:rsid w:val="00206394"/>
    <w:rsid w:val="00206479"/>
    <w:rsid w:val="00206743"/>
    <w:rsid w:val="00206B25"/>
    <w:rsid w:val="00207D78"/>
    <w:rsid w:val="00210110"/>
    <w:rsid w:val="00210138"/>
    <w:rsid w:val="002105E7"/>
    <w:rsid w:val="002107FB"/>
    <w:rsid w:val="00210F59"/>
    <w:rsid w:val="00211448"/>
    <w:rsid w:val="002119B7"/>
    <w:rsid w:val="00212138"/>
    <w:rsid w:val="002130B5"/>
    <w:rsid w:val="00213255"/>
    <w:rsid w:val="002134D7"/>
    <w:rsid w:val="00213E70"/>
    <w:rsid w:val="00213EC4"/>
    <w:rsid w:val="00214A22"/>
    <w:rsid w:val="00214E41"/>
    <w:rsid w:val="00214F3C"/>
    <w:rsid w:val="00214FF7"/>
    <w:rsid w:val="00216978"/>
    <w:rsid w:val="0021709B"/>
    <w:rsid w:val="00217952"/>
    <w:rsid w:val="0022083B"/>
    <w:rsid w:val="00220EE0"/>
    <w:rsid w:val="00221103"/>
    <w:rsid w:val="002219DC"/>
    <w:rsid w:val="00222C2F"/>
    <w:rsid w:val="00223579"/>
    <w:rsid w:val="002235CE"/>
    <w:rsid w:val="00223C2C"/>
    <w:rsid w:val="00223D2B"/>
    <w:rsid w:val="002240B0"/>
    <w:rsid w:val="00225D9D"/>
    <w:rsid w:val="00226165"/>
    <w:rsid w:val="00226EA4"/>
    <w:rsid w:val="0022732F"/>
    <w:rsid w:val="00227CF6"/>
    <w:rsid w:val="002320D0"/>
    <w:rsid w:val="00232ED1"/>
    <w:rsid w:val="00232F86"/>
    <w:rsid w:val="0023326C"/>
    <w:rsid w:val="002334E8"/>
    <w:rsid w:val="0023359F"/>
    <w:rsid w:val="00233AED"/>
    <w:rsid w:val="0023494D"/>
    <w:rsid w:val="00235280"/>
    <w:rsid w:val="00235474"/>
    <w:rsid w:val="002377C3"/>
    <w:rsid w:val="002402FF"/>
    <w:rsid w:val="002404DE"/>
    <w:rsid w:val="00240CFF"/>
    <w:rsid w:val="00241541"/>
    <w:rsid w:val="002420F4"/>
    <w:rsid w:val="002425CC"/>
    <w:rsid w:val="00242780"/>
    <w:rsid w:val="00243B1C"/>
    <w:rsid w:val="00243F53"/>
    <w:rsid w:val="002445B0"/>
    <w:rsid w:val="002448C2"/>
    <w:rsid w:val="00244FF4"/>
    <w:rsid w:val="00245188"/>
    <w:rsid w:val="0024642C"/>
    <w:rsid w:val="00246756"/>
    <w:rsid w:val="00246974"/>
    <w:rsid w:val="00246C06"/>
    <w:rsid w:val="0024741A"/>
    <w:rsid w:val="00250591"/>
    <w:rsid w:val="002510B6"/>
    <w:rsid w:val="0025212C"/>
    <w:rsid w:val="0025218D"/>
    <w:rsid w:val="002522D4"/>
    <w:rsid w:val="0025273F"/>
    <w:rsid w:val="002530BE"/>
    <w:rsid w:val="00254382"/>
    <w:rsid w:val="00254D82"/>
    <w:rsid w:val="00255E0C"/>
    <w:rsid w:val="00256C1D"/>
    <w:rsid w:val="00257383"/>
    <w:rsid w:val="002606D5"/>
    <w:rsid w:val="00260723"/>
    <w:rsid w:val="00260FC0"/>
    <w:rsid w:val="00261F92"/>
    <w:rsid w:val="00263694"/>
    <w:rsid w:val="00263708"/>
    <w:rsid w:val="00263BEA"/>
    <w:rsid w:val="00264404"/>
    <w:rsid w:val="00264BED"/>
    <w:rsid w:val="00265DC7"/>
    <w:rsid w:val="002667F5"/>
    <w:rsid w:val="00266CF2"/>
    <w:rsid w:val="002675FB"/>
    <w:rsid w:val="00267D9F"/>
    <w:rsid w:val="0027057D"/>
    <w:rsid w:val="002707FF"/>
    <w:rsid w:val="00270E93"/>
    <w:rsid w:val="00271091"/>
    <w:rsid w:val="00271372"/>
    <w:rsid w:val="00271828"/>
    <w:rsid w:val="00271F1D"/>
    <w:rsid w:val="00272D3C"/>
    <w:rsid w:val="00273A76"/>
    <w:rsid w:val="00274260"/>
    <w:rsid w:val="002743E2"/>
    <w:rsid w:val="0027492D"/>
    <w:rsid w:val="00274E5E"/>
    <w:rsid w:val="002756A9"/>
    <w:rsid w:val="00275EBD"/>
    <w:rsid w:val="00276925"/>
    <w:rsid w:val="00280ED8"/>
    <w:rsid w:val="00282DEB"/>
    <w:rsid w:val="00283A24"/>
    <w:rsid w:val="00283DC6"/>
    <w:rsid w:val="00284AEE"/>
    <w:rsid w:val="00285088"/>
    <w:rsid w:val="00286482"/>
    <w:rsid w:val="002870E9"/>
    <w:rsid w:val="00287AB8"/>
    <w:rsid w:val="00287C53"/>
    <w:rsid w:val="002903E7"/>
    <w:rsid w:val="00290F8E"/>
    <w:rsid w:val="0029199F"/>
    <w:rsid w:val="002939A8"/>
    <w:rsid w:val="00294762"/>
    <w:rsid w:val="002947E0"/>
    <w:rsid w:val="0029533B"/>
    <w:rsid w:val="002957EB"/>
    <w:rsid w:val="00295905"/>
    <w:rsid w:val="0029667F"/>
    <w:rsid w:val="00296868"/>
    <w:rsid w:val="0029710A"/>
    <w:rsid w:val="0029722B"/>
    <w:rsid w:val="002974C0"/>
    <w:rsid w:val="00297B95"/>
    <w:rsid w:val="00297CB3"/>
    <w:rsid w:val="002A025C"/>
    <w:rsid w:val="002A0EB7"/>
    <w:rsid w:val="002A0EC6"/>
    <w:rsid w:val="002A2A03"/>
    <w:rsid w:val="002A3437"/>
    <w:rsid w:val="002A4580"/>
    <w:rsid w:val="002A55CA"/>
    <w:rsid w:val="002A58B2"/>
    <w:rsid w:val="002A5EFD"/>
    <w:rsid w:val="002A6188"/>
    <w:rsid w:val="002A67DF"/>
    <w:rsid w:val="002A6A55"/>
    <w:rsid w:val="002A6F54"/>
    <w:rsid w:val="002A72B8"/>
    <w:rsid w:val="002B01C2"/>
    <w:rsid w:val="002B0493"/>
    <w:rsid w:val="002B05B4"/>
    <w:rsid w:val="002B0912"/>
    <w:rsid w:val="002B16E9"/>
    <w:rsid w:val="002B1BF9"/>
    <w:rsid w:val="002B1DFC"/>
    <w:rsid w:val="002B1F64"/>
    <w:rsid w:val="002B29B9"/>
    <w:rsid w:val="002B3609"/>
    <w:rsid w:val="002B3D73"/>
    <w:rsid w:val="002B43E2"/>
    <w:rsid w:val="002B4E17"/>
    <w:rsid w:val="002B574B"/>
    <w:rsid w:val="002B68D1"/>
    <w:rsid w:val="002B72AA"/>
    <w:rsid w:val="002B79B4"/>
    <w:rsid w:val="002C07B9"/>
    <w:rsid w:val="002C0C36"/>
    <w:rsid w:val="002C0D94"/>
    <w:rsid w:val="002C0ED1"/>
    <w:rsid w:val="002C10DA"/>
    <w:rsid w:val="002C1B80"/>
    <w:rsid w:val="002C303C"/>
    <w:rsid w:val="002C3978"/>
    <w:rsid w:val="002C3F0C"/>
    <w:rsid w:val="002C45EC"/>
    <w:rsid w:val="002C47A4"/>
    <w:rsid w:val="002C4EEF"/>
    <w:rsid w:val="002C5C66"/>
    <w:rsid w:val="002C60D1"/>
    <w:rsid w:val="002C6714"/>
    <w:rsid w:val="002C6A9D"/>
    <w:rsid w:val="002C6C2E"/>
    <w:rsid w:val="002C7E73"/>
    <w:rsid w:val="002D04F7"/>
    <w:rsid w:val="002D05A2"/>
    <w:rsid w:val="002D0DF6"/>
    <w:rsid w:val="002D1587"/>
    <w:rsid w:val="002D25CB"/>
    <w:rsid w:val="002D29EE"/>
    <w:rsid w:val="002D5DAA"/>
    <w:rsid w:val="002D77A2"/>
    <w:rsid w:val="002D7CB6"/>
    <w:rsid w:val="002D7E4A"/>
    <w:rsid w:val="002E16EE"/>
    <w:rsid w:val="002E190D"/>
    <w:rsid w:val="002E1B41"/>
    <w:rsid w:val="002E1BE4"/>
    <w:rsid w:val="002E1E04"/>
    <w:rsid w:val="002E2C73"/>
    <w:rsid w:val="002E3C59"/>
    <w:rsid w:val="002E4094"/>
    <w:rsid w:val="002E5185"/>
    <w:rsid w:val="002E5A6D"/>
    <w:rsid w:val="002E5B0B"/>
    <w:rsid w:val="002E5C00"/>
    <w:rsid w:val="002E6133"/>
    <w:rsid w:val="002E63F2"/>
    <w:rsid w:val="002E6CB0"/>
    <w:rsid w:val="002E6E10"/>
    <w:rsid w:val="002E7E50"/>
    <w:rsid w:val="002E7F74"/>
    <w:rsid w:val="002F029E"/>
    <w:rsid w:val="002F0FB4"/>
    <w:rsid w:val="002F1990"/>
    <w:rsid w:val="002F2267"/>
    <w:rsid w:val="002F2910"/>
    <w:rsid w:val="002F29BF"/>
    <w:rsid w:val="002F2FD6"/>
    <w:rsid w:val="002F549D"/>
    <w:rsid w:val="002F5AB2"/>
    <w:rsid w:val="002F5D7C"/>
    <w:rsid w:val="002F6B10"/>
    <w:rsid w:val="002F77CB"/>
    <w:rsid w:val="00300870"/>
    <w:rsid w:val="003010AF"/>
    <w:rsid w:val="00302428"/>
    <w:rsid w:val="003026EC"/>
    <w:rsid w:val="00302A27"/>
    <w:rsid w:val="00303DCA"/>
    <w:rsid w:val="00303FE9"/>
    <w:rsid w:val="003041B5"/>
    <w:rsid w:val="00304C70"/>
    <w:rsid w:val="003052E9"/>
    <w:rsid w:val="003055AF"/>
    <w:rsid w:val="0030653B"/>
    <w:rsid w:val="003065A4"/>
    <w:rsid w:val="00306A6B"/>
    <w:rsid w:val="00306C24"/>
    <w:rsid w:val="00307530"/>
    <w:rsid w:val="00307E0A"/>
    <w:rsid w:val="00307E45"/>
    <w:rsid w:val="00310021"/>
    <w:rsid w:val="00311347"/>
    <w:rsid w:val="00311780"/>
    <w:rsid w:val="003125AC"/>
    <w:rsid w:val="0031304B"/>
    <w:rsid w:val="0031430A"/>
    <w:rsid w:val="00314460"/>
    <w:rsid w:val="00314E6C"/>
    <w:rsid w:val="00315662"/>
    <w:rsid w:val="00315855"/>
    <w:rsid w:val="00316206"/>
    <w:rsid w:val="00316D6E"/>
    <w:rsid w:val="00317D12"/>
    <w:rsid w:val="00320AB6"/>
    <w:rsid w:val="00320C24"/>
    <w:rsid w:val="0032102B"/>
    <w:rsid w:val="0032133C"/>
    <w:rsid w:val="00321889"/>
    <w:rsid w:val="0032234F"/>
    <w:rsid w:val="00322E35"/>
    <w:rsid w:val="0032390D"/>
    <w:rsid w:val="00323EB5"/>
    <w:rsid w:val="00325AEA"/>
    <w:rsid w:val="00330E38"/>
    <w:rsid w:val="003318BE"/>
    <w:rsid w:val="003319D9"/>
    <w:rsid w:val="0033203E"/>
    <w:rsid w:val="00333281"/>
    <w:rsid w:val="00333DB7"/>
    <w:rsid w:val="0033453F"/>
    <w:rsid w:val="00334D99"/>
    <w:rsid w:val="00335613"/>
    <w:rsid w:val="00335EAB"/>
    <w:rsid w:val="00336958"/>
    <w:rsid w:val="00336A2F"/>
    <w:rsid w:val="00337665"/>
    <w:rsid w:val="00340A98"/>
    <w:rsid w:val="00340DCD"/>
    <w:rsid w:val="00341500"/>
    <w:rsid w:val="0034157E"/>
    <w:rsid w:val="00341917"/>
    <w:rsid w:val="00341CD0"/>
    <w:rsid w:val="00342749"/>
    <w:rsid w:val="00342FD3"/>
    <w:rsid w:val="003432F7"/>
    <w:rsid w:val="00343842"/>
    <w:rsid w:val="00343E0D"/>
    <w:rsid w:val="00344854"/>
    <w:rsid w:val="00344962"/>
    <w:rsid w:val="00344F88"/>
    <w:rsid w:val="0034582C"/>
    <w:rsid w:val="003459C8"/>
    <w:rsid w:val="00346DBD"/>
    <w:rsid w:val="003472EC"/>
    <w:rsid w:val="00347537"/>
    <w:rsid w:val="00347EDE"/>
    <w:rsid w:val="00347F6E"/>
    <w:rsid w:val="00347FE2"/>
    <w:rsid w:val="003507CB"/>
    <w:rsid w:val="00350E9D"/>
    <w:rsid w:val="00350F14"/>
    <w:rsid w:val="00351875"/>
    <w:rsid w:val="00351B47"/>
    <w:rsid w:val="0035231F"/>
    <w:rsid w:val="003537A7"/>
    <w:rsid w:val="00354054"/>
    <w:rsid w:val="003540B8"/>
    <w:rsid w:val="003543E9"/>
    <w:rsid w:val="00354D3B"/>
    <w:rsid w:val="00356979"/>
    <w:rsid w:val="00356B35"/>
    <w:rsid w:val="00356E6B"/>
    <w:rsid w:val="0035795D"/>
    <w:rsid w:val="00360ABC"/>
    <w:rsid w:val="00360DDD"/>
    <w:rsid w:val="00360EBD"/>
    <w:rsid w:val="00361153"/>
    <w:rsid w:val="00361872"/>
    <w:rsid w:val="00362CF4"/>
    <w:rsid w:val="003630C0"/>
    <w:rsid w:val="00363129"/>
    <w:rsid w:val="003638DE"/>
    <w:rsid w:val="00363F5C"/>
    <w:rsid w:val="00364301"/>
    <w:rsid w:val="003646C4"/>
    <w:rsid w:val="0036573E"/>
    <w:rsid w:val="00365FEE"/>
    <w:rsid w:val="00366765"/>
    <w:rsid w:val="00366D34"/>
    <w:rsid w:val="00367547"/>
    <w:rsid w:val="003676CB"/>
    <w:rsid w:val="003708B8"/>
    <w:rsid w:val="00370ED6"/>
    <w:rsid w:val="00372B34"/>
    <w:rsid w:val="00373A86"/>
    <w:rsid w:val="00373A95"/>
    <w:rsid w:val="00373F01"/>
    <w:rsid w:val="00374089"/>
    <w:rsid w:val="003745A2"/>
    <w:rsid w:val="00374A1A"/>
    <w:rsid w:val="00374F3E"/>
    <w:rsid w:val="0037520F"/>
    <w:rsid w:val="00376B57"/>
    <w:rsid w:val="00376C9A"/>
    <w:rsid w:val="003777DE"/>
    <w:rsid w:val="0038013F"/>
    <w:rsid w:val="00382324"/>
    <w:rsid w:val="00382989"/>
    <w:rsid w:val="003835AE"/>
    <w:rsid w:val="00385157"/>
    <w:rsid w:val="00385DC5"/>
    <w:rsid w:val="00386712"/>
    <w:rsid w:val="003876D0"/>
    <w:rsid w:val="003877B2"/>
    <w:rsid w:val="0039024B"/>
    <w:rsid w:val="00390878"/>
    <w:rsid w:val="00390968"/>
    <w:rsid w:val="00391E7B"/>
    <w:rsid w:val="00392003"/>
    <w:rsid w:val="00393532"/>
    <w:rsid w:val="00394137"/>
    <w:rsid w:val="0039550C"/>
    <w:rsid w:val="003961DF"/>
    <w:rsid w:val="00396684"/>
    <w:rsid w:val="003970CC"/>
    <w:rsid w:val="003975F1"/>
    <w:rsid w:val="0039763A"/>
    <w:rsid w:val="003A10FC"/>
    <w:rsid w:val="003A1E00"/>
    <w:rsid w:val="003A2220"/>
    <w:rsid w:val="003A23B3"/>
    <w:rsid w:val="003A29C5"/>
    <w:rsid w:val="003A2B69"/>
    <w:rsid w:val="003A3304"/>
    <w:rsid w:val="003A3492"/>
    <w:rsid w:val="003A3748"/>
    <w:rsid w:val="003A3AB1"/>
    <w:rsid w:val="003A4058"/>
    <w:rsid w:val="003A488F"/>
    <w:rsid w:val="003A50CC"/>
    <w:rsid w:val="003A55DD"/>
    <w:rsid w:val="003A58EC"/>
    <w:rsid w:val="003A5F23"/>
    <w:rsid w:val="003A6EFD"/>
    <w:rsid w:val="003A7307"/>
    <w:rsid w:val="003A76BB"/>
    <w:rsid w:val="003B1216"/>
    <w:rsid w:val="003B1237"/>
    <w:rsid w:val="003B1E71"/>
    <w:rsid w:val="003B234F"/>
    <w:rsid w:val="003B2469"/>
    <w:rsid w:val="003B2C1F"/>
    <w:rsid w:val="003B2C32"/>
    <w:rsid w:val="003B2EB4"/>
    <w:rsid w:val="003B48A2"/>
    <w:rsid w:val="003B515B"/>
    <w:rsid w:val="003B51CD"/>
    <w:rsid w:val="003B5DFD"/>
    <w:rsid w:val="003B6F77"/>
    <w:rsid w:val="003B7DFD"/>
    <w:rsid w:val="003B7FB1"/>
    <w:rsid w:val="003C24F8"/>
    <w:rsid w:val="003C2CFE"/>
    <w:rsid w:val="003C2FBF"/>
    <w:rsid w:val="003C309A"/>
    <w:rsid w:val="003C392A"/>
    <w:rsid w:val="003C3BCB"/>
    <w:rsid w:val="003C3D40"/>
    <w:rsid w:val="003C49D6"/>
    <w:rsid w:val="003C4F17"/>
    <w:rsid w:val="003C5EE6"/>
    <w:rsid w:val="003C6610"/>
    <w:rsid w:val="003C68EF"/>
    <w:rsid w:val="003C7030"/>
    <w:rsid w:val="003C70E0"/>
    <w:rsid w:val="003C7812"/>
    <w:rsid w:val="003C7EF2"/>
    <w:rsid w:val="003D172F"/>
    <w:rsid w:val="003D1910"/>
    <w:rsid w:val="003D238A"/>
    <w:rsid w:val="003D2F92"/>
    <w:rsid w:val="003D32CD"/>
    <w:rsid w:val="003D3834"/>
    <w:rsid w:val="003D3E2B"/>
    <w:rsid w:val="003D4D24"/>
    <w:rsid w:val="003D4FB5"/>
    <w:rsid w:val="003D51CD"/>
    <w:rsid w:val="003D557D"/>
    <w:rsid w:val="003D5D56"/>
    <w:rsid w:val="003D5DA9"/>
    <w:rsid w:val="003D6036"/>
    <w:rsid w:val="003E0395"/>
    <w:rsid w:val="003E04C6"/>
    <w:rsid w:val="003E13D7"/>
    <w:rsid w:val="003E1477"/>
    <w:rsid w:val="003E1B17"/>
    <w:rsid w:val="003E1E86"/>
    <w:rsid w:val="003E2F6D"/>
    <w:rsid w:val="003E3187"/>
    <w:rsid w:val="003E3B71"/>
    <w:rsid w:val="003E5C20"/>
    <w:rsid w:val="003E5CBA"/>
    <w:rsid w:val="003E6005"/>
    <w:rsid w:val="003E7910"/>
    <w:rsid w:val="003E7A9A"/>
    <w:rsid w:val="003E7C59"/>
    <w:rsid w:val="003E7C68"/>
    <w:rsid w:val="003F08FC"/>
    <w:rsid w:val="003F2133"/>
    <w:rsid w:val="003F2DCF"/>
    <w:rsid w:val="003F3969"/>
    <w:rsid w:val="003F3B2C"/>
    <w:rsid w:val="003F3C27"/>
    <w:rsid w:val="003F4EED"/>
    <w:rsid w:val="003F56DA"/>
    <w:rsid w:val="003F583E"/>
    <w:rsid w:val="003F5960"/>
    <w:rsid w:val="003F6E3C"/>
    <w:rsid w:val="003F73D8"/>
    <w:rsid w:val="003F76B0"/>
    <w:rsid w:val="003F78F9"/>
    <w:rsid w:val="00400344"/>
    <w:rsid w:val="00400ADA"/>
    <w:rsid w:val="00400FB5"/>
    <w:rsid w:val="00400FC4"/>
    <w:rsid w:val="00401907"/>
    <w:rsid w:val="00401F34"/>
    <w:rsid w:val="00402F41"/>
    <w:rsid w:val="00403481"/>
    <w:rsid w:val="00404760"/>
    <w:rsid w:val="00404DE1"/>
    <w:rsid w:val="00406B0D"/>
    <w:rsid w:val="00406F72"/>
    <w:rsid w:val="00407761"/>
    <w:rsid w:val="00410E90"/>
    <w:rsid w:val="00411028"/>
    <w:rsid w:val="004120A6"/>
    <w:rsid w:val="00412506"/>
    <w:rsid w:val="00412AFE"/>
    <w:rsid w:val="0041304F"/>
    <w:rsid w:val="00413232"/>
    <w:rsid w:val="004133FB"/>
    <w:rsid w:val="004135BE"/>
    <w:rsid w:val="00413BC3"/>
    <w:rsid w:val="00413D05"/>
    <w:rsid w:val="00414574"/>
    <w:rsid w:val="00415185"/>
    <w:rsid w:val="004163C2"/>
    <w:rsid w:val="004163D8"/>
    <w:rsid w:val="00416D95"/>
    <w:rsid w:val="00417644"/>
    <w:rsid w:val="00417F81"/>
    <w:rsid w:val="0042041F"/>
    <w:rsid w:val="00420EDD"/>
    <w:rsid w:val="00421058"/>
    <w:rsid w:val="00421732"/>
    <w:rsid w:val="00423DFF"/>
    <w:rsid w:val="00424F9E"/>
    <w:rsid w:val="0042594B"/>
    <w:rsid w:val="00427001"/>
    <w:rsid w:val="004270D0"/>
    <w:rsid w:val="0042723B"/>
    <w:rsid w:val="00427583"/>
    <w:rsid w:val="00427B6D"/>
    <w:rsid w:val="00430323"/>
    <w:rsid w:val="0043124B"/>
    <w:rsid w:val="0043174D"/>
    <w:rsid w:val="00431EE0"/>
    <w:rsid w:val="00431F6D"/>
    <w:rsid w:val="004323DF"/>
    <w:rsid w:val="0043255C"/>
    <w:rsid w:val="00432DD9"/>
    <w:rsid w:val="00433DBF"/>
    <w:rsid w:val="00434838"/>
    <w:rsid w:val="00434BED"/>
    <w:rsid w:val="00435A0A"/>
    <w:rsid w:val="004361CD"/>
    <w:rsid w:val="00436BBA"/>
    <w:rsid w:val="0043713B"/>
    <w:rsid w:val="00437497"/>
    <w:rsid w:val="00440219"/>
    <w:rsid w:val="004409A0"/>
    <w:rsid w:val="00440AEB"/>
    <w:rsid w:val="00440D4F"/>
    <w:rsid w:val="004416B2"/>
    <w:rsid w:val="00441E89"/>
    <w:rsid w:val="0044209D"/>
    <w:rsid w:val="004425B1"/>
    <w:rsid w:val="00443F6F"/>
    <w:rsid w:val="004440AA"/>
    <w:rsid w:val="004440ED"/>
    <w:rsid w:val="004452C9"/>
    <w:rsid w:val="00446D18"/>
    <w:rsid w:val="004471D3"/>
    <w:rsid w:val="0044741A"/>
    <w:rsid w:val="00447ED9"/>
    <w:rsid w:val="00447EF4"/>
    <w:rsid w:val="004500F3"/>
    <w:rsid w:val="00450755"/>
    <w:rsid w:val="004512C7"/>
    <w:rsid w:val="00453477"/>
    <w:rsid w:val="00453622"/>
    <w:rsid w:val="00453B2A"/>
    <w:rsid w:val="00453DFA"/>
    <w:rsid w:val="00454436"/>
    <w:rsid w:val="00455350"/>
    <w:rsid w:val="004554DE"/>
    <w:rsid w:val="004562FB"/>
    <w:rsid w:val="00456454"/>
    <w:rsid w:val="00456E45"/>
    <w:rsid w:val="00457060"/>
    <w:rsid w:val="00460541"/>
    <w:rsid w:val="004606F5"/>
    <w:rsid w:val="00460792"/>
    <w:rsid w:val="00460DAE"/>
    <w:rsid w:val="00461749"/>
    <w:rsid w:val="0046193F"/>
    <w:rsid w:val="00461B06"/>
    <w:rsid w:val="0046231B"/>
    <w:rsid w:val="00462CDC"/>
    <w:rsid w:val="00465301"/>
    <w:rsid w:val="00465E7A"/>
    <w:rsid w:val="00467185"/>
    <w:rsid w:val="00467CEA"/>
    <w:rsid w:val="00467F4A"/>
    <w:rsid w:val="004705B3"/>
    <w:rsid w:val="0047125F"/>
    <w:rsid w:val="0047130C"/>
    <w:rsid w:val="00471410"/>
    <w:rsid w:val="0047207A"/>
    <w:rsid w:val="004721D9"/>
    <w:rsid w:val="004734EC"/>
    <w:rsid w:val="00474281"/>
    <w:rsid w:val="0047459A"/>
    <w:rsid w:val="00475042"/>
    <w:rsid w:val="0047521A"/>
    <w:rsid w:val="00475C2A"/>
    <w:rsid w:val="0047642C"/>
    <w:rsid w:val="0047652A"/>
    <w:rsid w:val="0047665A"/>
    <w:rsid w:val="00476FA7"/>
    <w:rsid w:val="00477025"/>
    <w:rsid w:val="00477036"/>
    <w:rsid w:val="004776DF"/>
    <w:rsid w:val="00477D10"/>
    <w:rsid w:val="004812ED"/>
    <w:rsid w:val="00481D2D"/>
    <w:rsid w:val="004821DA"/>
    <w:rsid w:val="004835BE"/>
    <w:rsid w:val="004835DE"/>
    <w:rsid w:val="0048418B"/>
    <w:rsid w:val="00484A56"/>
    <w:rsid w:val="00484F24"/>
    <w:rsid w:val="0048627A"/>
    <w:rsid w:val="00486B1E"/>
    <w:rsid w:val="00486BD5"/>
    <w:rsid w:val="00486F66"/>
    <w:rsid w:val="00487A6E"/>
    <w:rsid w:val="00487D1D"/>
    <w:rsid w:val="00490C3D"/>
    <w:rsid w:val="00490FFF"/>
    <w:rsid w:val="00491F67"/>
    <w:rsid w:val="00492668"/>
    <w:rsid w:val="00492670"/>
    <w:rsid w:val="00492A62"/>
    <w:rsid w:val="004946E6"/>
    <w:rsid w:val="00496CE7"/>
    <w:rsid w:val="00497F0A"/>
    <w:rsid w:val="004A1C9A"/>
    <w:rsid w:val="004A28DE"/>
    <w:rsid w:val="004A29BE"/>
    <w:rsid w:val="004A2A09"/>
    <w:rsid w:val="004A2CD7"/>
    <w:rsid w:val="004A3205"/>
    <w:rsid w:val="004A3B56"/>
    <w:rsid w:val="004A58C8"/>
    <w:rsid w:val="004A6365"/>
    <w:rsid w:val="004A65DC"/>
    <w:rsid w:val="004A6C5F"/>
    <w:rsid w:val="004A7EA1"/>
    <w:rsid w:val="004A7F90"/>
    <w:rsid w:val="004B0323"/>
    <w:rsid w:val="004B0412"/>
    <w:rsid w:val="004B0492"/>
    <w:rsid w:val="004B0862"/>
    <w:rsid w:val="004B0BAB"/>
    <w:rsid w:val="004B145F"/>
    <w:rsid w:val="004B156C"/>
    <w:rsid w:val="004B168C"/>
    <w:rsid w:val="004B17A9"/>
    <w:rsid w:val="004B1F5D"/>
    <w:rsid w:val="004B2DD2"/>
    <w:rsid w:val="004B336B"/>
    <w:rsid w:val="004B3884"/>
    <w:rsid w:val="004B42F2"/>
    <w:rsid w:val="004B43C3"/>
    <w:rsid w:val="004B4587"/>
    <w:rsid w:val="004B4B01"/>
    <w:rsid w:val="004B4C66"/>
    <w:rsid w:val="004B6994"/>
    <w:rsid w:val="004B740D"/>
    <w:rsid w:val="004B74C8"/>
    <w:rsid w:val="004B765C"/>
    <w:rsid w:val="004B7E48"/>
    <w:rsid w:val="004C084A"/>
    <w:rsid w:val="004C0E40"/>
    <w:rsid w:val="004C2B3F"/>
    <w:rsid w:val="004C2BEC"/>
    <w:rsid w:val="004C2C4E"/>
    <w:rsid w:val="004C3B7E"/>
    <w:rsid w:val="004C4305"/>
    <w:rsid w:val="004C5171"/>
    <w:rsid w:val="004C53C2"/>
    <w:rsid w:val="004C7065"/>
    <w:rsid w:val="004C7EBC"/>
    <w:rsid w:val="004C7FFB"/>
    <w:rsid w:val="004D2121"/>
    <w:rsid w:val="004D2F3D"/>
    <w:rsid w:val="004D3039"/>
    <w:rsid w:val="004D319A"/>
    <w:rsid w:val="004D335B"/>
    <w:rsid w:val="004D38BE"/>
    <w:rsid w:val="004D3C51"/>
    <w:rsid w:val="004D3D4F"/>
    <w:rsid w:val="004D455B"/>
    <w:rsid w:val="004D5797"/>
    <w:rsid w:val="004D5DB0"/>
    <w:rsid w:val="004D6D2E"/>
    <w:rsid w:val="004D6D3A"/>
    <w:rsid w:val="004D7943"/>
    <w:rsid w:val="004D7AA5"/>
    <w:rsid w:val="004E0040"/>
    <w:rsid w:val="004E0943"/>
    <w:rsid w:val="004E0F32"/>
    <w:rsid w:val="004E1629"/>
    <w:rsid w:val="004E3B1A"/>
    <w:rsid w:val="004E4423"/>
    <w:rsid w:val="004E4644"/>
    <w:rsid w:val="004E4AA3"/>
    <w:rsid w:val="004E4F90"/>
    <w:rsid w:val="004E50C2"/>
    <w:rsid w:val="004E53C7"/>
    <w:rsid w:val="004E5928"/>
    <w:rsid w:val="004E5CB0"/>
    <w:rsid w:val="004E6771"/>
    <w:rsid w:val="004E6B46"/>
    <w:rsid w:val="004E6B4D"/>
    <w:rsid w:val="004E7564"/>
    <w:rsid w:val="004E77DD"/>
    <w:rsid w:val="004E7E20"/>
    <w:rsid w:val="004F05B5"/>
    <w:rsid w:val="004F0A0F"/>
    <w:rsid w:val="004F0EBE"/>
    <w:rsid w:val="004F1062"/>
    <w:rsid w:val="004F1C60"/>
    <w:rsid w:val="004F21A3"/>
    <w:rsid w:val="004F2F67"/>
    <w:rsid w:val="004F3AF8"/>
    <w:rsid w:val="004F53FC"/>
    <w:rsid w:val="004F5F77"/>
    <w:rsid w:val="004F6802"/>
    <w:rsid w:val="004F70D5"/>
    <w:rsid w:val="004F720E"/>
    <w:rsid w:val="004F77E1"/>
    <w:rsid w:val="004F781D"/>
    <w:rsid w:val="004F7E6C"/>
    <w:rsid w:val="00500598"/>
    <w:rsid w:val="005016B0"/>
    <w:rsid w:val="00501B0C"/>
    <w:rsid w:val="00502D38"/>
    <w:rsid w:val="00502E5F"/>
    <w:rsid w:val="00504986"/>
    <w:rsid w:val="0050547D"/>
    <w:rsid w:val="005058F8"/>
    <w:rsid w:val="00505AFA"/>
    <w:rsid w:val="00505E0B"/>
    <w:rsid w:val="00506A51"/>
    <w:rsid w:val="0050773F"/>
    <w:rsid w:val="005107DA"/>
    <w:rsid w:val="00511448"/>
    <w:rsid w:val="00511862"/>
    <w:rsid w:val="00511CF5"/>
    <w:rsid w:val="00511D76"/>
    <w:rsid w:val="00512CCC"/>
    <w:rsid w:val="00512DF7"/>
    <w:rsid w:val="0051317F"/>
    <w:rsid w:val="00514346"/>
    <w:rsid w:val="00514487"/>
    <w:rsid w:val="0051488A"/>
    <w:rsid w:val="005148B2"/>
    <w:rsid w:val="005152A3"/>
    <w:rsid w:val="005154EA"/>
    <w:rsid w:val="005155A9"/>
    <w:rsid w:val="00515D03"/>
    <w:rsid w:val="00515F40"/>
    <w:rsid w:val="0051605F"/>
    <w:rsid w:val="005160DD"/>
    <w:rsid w:val="00516547"/>
    <w:rsid w:val="00516708"/>
    <w:rsid w:val="0051688A"/>
    <w:rsid w:val="00517076"/>
    <w:rsid w:val="0051724B"/>
    <w:rsid w:val="00517311"/>
    <w:rsid w:val="0051743F"/>
    <w:rsid w:val="005203BD"/>
    <w:rsid w:val="00520AE0"/>
    <w:rsid w:val="00520DC9"/>
    <w:rsid w:val="00520F77"/>
    <w:rsid w:val="00521AD7"/>
    <w:rsid w:val="005224C3"/>
    <w:rsid w:val="00522F17"/>
    <w:rsid w:val="00522F87"/>
    <w:rsid w:val="00523D3B"/>
    <w:rsid w:val="00523E27"/>
    <w:rsid w:val="00524624"/>
    <w:rsid w:val="00524EA2"/>
    <w:rsid w:val="00525187"/>
    <w:rsid w:val="005260A8"/>
    <w:rsid w:val="005268F6"/>
    <w:rsid w:val="005269B1"/>
    <w:rsid w:val="005275AB"/>
    <w:rsid w:val="005275E3"/>
    <w:rsid w:val="00527947"/>
    <w:rsid w:val="005306B8"/>
    <w:rsid w:val="00530B51"/>
    <w:rsid w:val="00531BC9"/>
    <w:rsid w:val="00532373"/>
    <w:rsid w:val="0053253C"/>
    <w:rsid w:val="005336A9"/>
    <w:rsid w:val="005336E6"/>
    <w:rsid w:val="00533D3A"/>
    <w:rsid w:val="005342F6"/>
    <w:rsid w:val="00534B04"/>
    <w:rsid w:val="00535FC4"/>
    <w:rsid w:val="0053666C"/>
    <w:rsid w:val="005369FA"/>
    <w:rsid w:val="00536FA5"/>
    <w:rsid w:val="0053761D"/>
    <w:rsid w:val="00537A09"/>
    <w:rsid w:val="00540137"/>
    <w:rsid w:val="005405A0"/>
    <w:rsid w:val="005408A5"/>
    <w:rsid w:val="005418D2"/>
    <w:rsid w:val="005418FC"/>
    <w:rsid w:val="00541C54"/>
    <w:rsid w:val="00543C7A"/>
    <w:rsid w:val="00544284"/>
    <w:rsid w:val="00544D06"/>
    <w:rsid w:val="00545697"/>
    <w:rsid w:val="0054700A"/>
    <w:rsid w:val="00547BA8"/>
    <w:rsid w:val="00547E2D"/>
    <w:rsid w:val="005501D3"/>
    <w:rsid w:val="00550278"/>
    <w:rsid w:val="0055083E"/>
    <w:rsid w:val="005512E5"/>
    <w:rsid w:val="005513BE"/>
    <w:rsid w:val="005515AA"/>
    <w:rsid w:val="0055196A"/>
    <w:rsid w:val="00551A36"/>
    <w:rsid w:val="00552363"/>
    <w:rsid w:val="00552C3D"/>
    <w:rsid w:val="005537AB"/>
    <w:rsid w:val="005538E9"/>
    <w:rsid w:val="00553A1E"/>
    <w:rsid w:val="005543DF"/>
    <w:rsid w:val="0055520A"/>
    <w:rsid w:val="0055529F"/>
    <w:rsid w:val="00555ABB"/>
    <w:rsid w:val="00555F4B"/>
    <w:rsid w:val="0055684D"/>
    <w:rsid w:val="00556C98"/>
    <w:rsid w:val="00557B32"/>
    <w:rsid w:val="00557C68"/>
    <w:rsid w:val="00557E46"/>
    <w:rsid w:val="00557F50"/>
    <w:rsid w:val="00560174"/>
    <w:rsid w:val="005601A8"/>
    <w:rsid w:val="0056111D"/>
    <w:rsid w:val="00561E31"/>
    <w:rsid w:val="00562038"/>
    <w:rsid w:val="005620C0"/>
    <w:rsid w:val="005628ED"/>
    <w:rsid w:val="005629CA"/>
    <w:rsid w:val="00562EBD"/>
    <w:rsid w:val="00564149"/>
    <w:rsid w:val="00564F87"/>
    <w:rsid w:val="00565597"/>
    <w:rsid w:val="00565AB3"/>
    <w:rsid w:val="00566B21"/>
    <w:rsid w:val="00566C3F"/>
    <w:rsid w:val="00566C7A"/>
    <w:rsid w:val="00567965"/>
    <w:rsid w:val="00567DA2"/>
    <w:rsid w:val="00567F14"/>
    <w:rsid w:val="005700B2"/>
    <w:rsid w:val="00570504"/>
    <w:rsid w:val="0057085E"/>
    <w:rsid w:val="00570CF7"/>
    <w:rsid w:val="00571762"/>
    <w:rsid w:val="00573EBC"/>
    <w:rsid w:val="00574328"/>
    <w:rsid w:val="00574C7D"/>
    <w:rsid w:val="00574E3A"/>
    <w:rsid w:val="005757C9"/>
    <w:rsid w:val="00575D23"/>
    <w:rsid w:val="005766CB"/>
    <w:rsid w:val="00576D1C"/>
    <w:rsid w:val="00577A61"/>
    <w:rsid w:val="005809F2"/>
    <w:rsid w:val="00582345"/>
    <w:rsid w:val="0058285F"/>
    <w:rsid w:val="0058292B"/>
    <w:rsid w:val="00582D2A"/>
    <w:rsid w:val="00582E91"/>
    <w:rsid w:val="005830DD"/>
    <w:rsid w:val="00583307"/>
    <w:rsid w:val="005833DA"/>
    <w:rsid w:val="00583627"/>
    <w:rsid w:val="0058366C"/>
    <w:rsid w:val="005840BF"/>
    <w:rsid w:val="0058436C"/>
    <w:rsid w:val="00584D0B"/>
    <w:rsid w:val="0058593E"/>
    <w:rsid w:val="00586F41"/>
    <w:rsid w:val="005870E9"/>
    <w:rsid w:val="005901E2"/>
    <w:rsid w:val="00590624"/>
    <w:rsid w:val="005915B9"/>
    <w:rsid w:val="005930A2"/>
    <w:rsid w:val="00593169"/>
    <w:rsid w:val="005935F5"/>
    <w:rsid w:val="0059391F"/>
    <w:rsid w:val="00593A5E"/>
    <w:rsid w:val="00594618"/>
    <w:rsid w:val="005952C2"/>
    <w:rsid w:val="0059586D"/>
    <w:rsid w:val="00596328"/>
    <w:rsid w:val="0059649F"/>
    <w:rsid w:val="005A0884"/>
    <w:rsid w:val="005A0DEA"/>
    <w:rsid w:val="005A110D"/>
    <w:rsid w:val="005A17D2"/>
    <w:rsid w:val="005A23B2"/>
    <w:rsid w:val="005A2881"/>
    <w:rsid w:val="005A30F0"/>
    <w:rsid w:val="005A3112"/>
    <w:rsid w:val="005A3436"/>
    <w:rsid w:val="005A530D"/>
    <w:rsid w:val="005A538E"/>
    <w:rsid w:val="005A59FC"/>
    <w:rsid w:val="005A66AF"/>
    <w:rsid w:val="005A66D0"/>
    <w:rsid w:val="005A6F9C"/>
    <w:rsid w:val="005A7D61"/>
    <w:rsid w:val="005B1241"/>
    <w:rsid w:val="005B1C8B"/>
    <w:rsid w:val="005B20DD"/>
    <w:rsid w:val="005B2FDB"/>
    <w:rsid w:val="005B337F"/>
    <w:rsid w:val="005B491E"/>
    <w:rsid w:val="005B56BF"/>
    <w:rsid w:val="005B5A73"/>
    <w:rsid w:val="005B627B"/>
    <w:rsid w:val="005B62CE"/>
    <w:rsid w:val="005B69AD"/>
    <w:rsid w:val="005B7594"/>
    <w:rsid w:val="005B788F"/>
    <w:rsid w:val="005C0A17"/>
    <w:rsid w:val="005C0A79"/>
    <w:rsid w:val="005C1CD4"/>
    <w:rsid w:val="005C1DBE"/>
    <w:rsid w:val="005C230F"/>
    <w:rsid w:val="005C409D"/>
    <w:rsid w:val="005C52B9"/>
    <w:rsid w:val="005C54D9"/>
    <w:rsid w:val="005C58C2"/>
    <w:rsid w:val="005C73FD"/>
    <w:rsid w:val="005C7634"/>
    <w:rsid w:val="005C7A72"/>
    <w:rsid w:val="005D0662"/>
    <w:rsid w:val="005D1AC0"/>
    <w:rsid w:val="005D2266"/>
    <w:rsid w:val="005D2576"/>
    <w:rsid w:val="005D26E1"/>
    <w:rsid w:val="005D2890"/>
    <w:rsid w:val="005D2B51"/>
    <w:rsid w:val="005D2B69"/>
    <w:rsid w:val="005D2C8F"/>
    <w:rsid w:val="005D3FFC"/>
    <w:rsid w:val="005D4D1C"/>
    <w:rsid w:val="005D5FED"/>
    <w:rsid w:val="005D6DC5"/>
    <w:rsid w:val="005D7372"/>
    <w:rsid w:val="005D7F2C"/>
    <w:rsid w:val="005E02D2"/>
    <w:rsid w:val="005E0A59"/>
    <w:rsid w:val="005E0B3F"/>
    <w:rsid w:val="005E13BC"/>
    <w:rsid w:val="005E16F2"/>
    <w:rsid w:val="005E1EB9"/>
    <w:rsid w:val="005E3410"/>
    <w:rsid w:val="005E36AB"/>
    <w:rsid w:val="005E4D4E"/>
    <w:rsid w:val="005E720F"/>
    <w:rsid w:val="005F0A5D"/>
    <w:rsid w:val="005F0AE8"/>
    <w:rsid w:val="005F1FAE"/>
    <w:rsid w:val="005F34B7"/>
    <w:rsid w:val="005F5C13"/>
    <w:rsid w:val="005F6980"/>
    <w:rsid w:val="006001F0"/>
    <w:rsid w:val="006009AA"/>
    <w:rsid w:val="006018A2"/>
    <w:rsid w:val="006021C5"/>
    <w:rsid w:val="00603245"/>
    <w:rsid w:val="00603B74"/>
    <w:rsid w:val="0060417C"/>
    <w:rsid w:val="006042FE"/>
    <w:rsid w:val="006045F6"/>
    <w:rsid w:val="00606489"/>
    <w:rsid w:val="00606755"/>
    <w:rsid w:val="00610929"/>
    <w:rsid w:val="00610F3D"/>
    <w:rsid w:val="00611C91"/>
    <w:rsid w:val="00612AE0"/>
    <w:rsid w:val="006133FF"/>
    <w:rsid w:val="00613985"/>
    <w:rsid w:val="00613BC4"/>
    <w:rsid w:val="006147D8"/>
    <w:rsid w:val="006148EF"/>
    <w:rsid w:val="00614E64"/>
    <w:rsid w:val="0061501A"/>
    <w:rsid w:val="00615EAF"/>
    <w:rsid w:val="00615F05"/>
    <w:rsid w:val="00616340"/>
    <w:rsid w:val="006167BA"/>
    <w:rsid w:val="00616AB9"/>
    <w:rsid w:val="00617105"/>
    <w:rsid w:val="006175B6"/>
    <w:rsid w:val="00617EA7"/>
    <w:rsid w:val="0062019C"/>
    <w:rsid w:val="006205BE"/>
    <w:rsid w:val="00620C8A"/>
    <w:rsid w:val="006210DA"/>
    <w:rsid w:val="0062187E"/>
    <w:rsid w:val="00622234"/>
    <w:rsid w:val="006226FF"/>
    <w:rsid w:val="00622EB8"/>
    <w:rsid w:val="00624CB9"/>
    <w:rsid w:val="00626E23"/>
    <w:rsid w:val="006302D6"/>
    <w:rsid w:val="006307D3"/>
    <w:rsid w:val="00630953"/>
    <w:rsid w:val="00630C0A"/>
    <w:rsid w:val="00630D9D"/>
    <w:rsid w:val="0063138A"/>
    <w:rsid w:val="00631E27"/>
    <w:rsid w:val="00632EE8"/>
    <w:rsid w:val="00632F0A"/>
    <w:rsid w:val="00633277"/>
    <w:rsid w:val="00633E3F"/>
    <w:rsid w:val="00634538"/>
    <w:rsid w:val="00634554"/>
    <w:rsid w:val="00634DD9"/>
    <w:rsid w:val="00634F4B"/>
    <w:rsid w:val="00635195"/>
    <w:rsid w:val="006355DB"/>
    <w:rsid w:val="00635D61"/>
    <w:rsid w:val="00635DB0"/>
    <w:rsid w:val="00636A80"/>
    <w:rsid w:val="00636CB1"/>
    <w:rsid w:val="0064014F"/>
    <w:rsid w:val="00640F60"/>
    <w:rsid w:val="0064141D"/>
    <w:rsid w:val="006419AA"/>
    <w:rsid w:val="00641AD0"/>
    <w:rsid w:val="00641AFF"/>
    <w:rsid w:val="00642898"/>
    <w:rsid w:val="006435AA"/>
    <w:rsid w:val="00643BEB"/>
    <w:rsid w:val="00643C07"/>
    <w:rsid w:val="00643D47"/>
    <w:rsid w:val="00643F85"/>
    <w:rsid w:val="006443E3"/>
    <w:rsid w:val="006445E8"/>
    <w:rsid w:val="00644CDB"/>
    <w:rsid w:val="00644F60"/>
    <w:rsid w:val="00645B02"/>
    <w:rsid w:val="00645D27"/>
    <w:rsid w:val="00647A02"/>
    <w:rsid w:val="00650F62"/>
    <w:rsid w:val="00651EA6"/>
    <w:rsid w:val="0065316E"/>
    <w:rsid w:val="00653E1F"/>
    <w:rsid w:val="00654853"/>
    <w:rsid w:val="00656944"/>
    <w:rsid w:val="00657153"/>
    <w:rsid w:val="0065753F"/>
    <w:rsid w:val="006575F3"/>
    <w:rsid w:val="00657A79"/>
    <w:rsid w:val="00660049"/>
    <w:rsid w:val="0066166A"/>
    <w:rsid w:val="00661A19"/>
    <w:rsid w:val="00661A5C"/>
    <w:rsid w:val="00662BC9"/>
    <w:rsid w:val="00662C38"/>
    <w:rsid w:val="00662CB4"/>
    <w:rsid w:val="006649DB"/>
    <w:rsid w:val="00664FA0"/>
    <w:rsid w:val="006658F3"/>
    <w:rsid w:val="00666698"/>
    <w:rsid w:val="00666927"/>
    <w:rsid w:val="00667C24"/>
    <w:rsid w:val="0067146D"/>
    <w:rsid w:val="006714BB"/>
    <w:rsid w:val="006718F8"/>
    <w:rsid w:val="00671DC7"/>
    <w:rsid w:val="00671F30"/>
    <w:rsid w:val="006731E0"/>
    <w:rsid w:val="00673665"/>
    <w:rsid w:val="0067412F"/>
    <w:rsid w:val="00674986"/>
    <w:rsid w:val="006749DB"/>
    <w:rsid w:val="00675078"/>
    <w:rsid w:val="00675203"/>
    <w:rsid w:val="006752D3"/>
    <w:rsid w:val="00675E70"/>
    <w:rsid w:val="00677033"/>
    <w:rsid w:val="00677293"/>
    <w:rsid w:val="00677F0C"/>
    <w:rsid w:val="006808D5"/>
    <w:rsid w:val="00681DB5"/>
    <w:rsid w:val="00682DE9"/>
    <w:rsid w:val="006832B9"/>
    <w:rsid w:val="00683B8F"/>
    <w:rsid w:val="00683BF9"/>
    <w:rsid w:val="006841B2"/>
    <w:rsid w:val="00684C79"/>
    <w:rsid w:val="00686082"/>
    <w:rsid w:val="00686313"/>
    <w:rsid w:val="006878AA"/>
    <w:rsid w:val="00687DD0"/>
    <w:rsid w:val="00690854"/>
    <w:rsid w:val="00690DBC"/>
    <w:rsid w:val="00690EE7"/>
    <w:rsid w:val="00691791"/>
    <w:rsid w:val="00691A67"/>
    <w:rsid w:val="00692390"/>
    <w:rsid w:val="006924AD"/>
    <w:rsid w:val="0069276C"/>
    <w:rsid w:val="00693C7A"/>
    <w:rsid w:val="00694431"/>
    <w:rsid w:val="00695772"/>
    <w:rsid w:val="006957D6"/>
    <w:rsid w:val="0069675C"/>
    <w:rsid w:val="00696820"/>
    <w:rsid w:val="006969DF"/>
    <w:rsid w:val="006970AF"/>
    <w:rsid w:val="00697CE4"/>
    <w:rsid w:val="006A1D6C"/>
    <w:rsid w:val="006A25BF"/>
    <w:rsid w:val="006A2F18"/>
    <w:rsid w:val="006A3741"/>
    <w:rsid w:val="006A500E"/>
    <w:rsid w:val="006A5C15"/>
    <w:rsid w:val="006A68D0"/>
    <w:rsid w:val="006A6A2A"/>
    <w:rsid w:val="006A6DBA"/>
    <w:rsid w:val="006A77E9"/>
    <w:rsid w:val="006A7A24"/>
    <w:rsid w:val="006B08B0"/>
    <w:rsid w:val="006B09A0"/>
    <w:rsid w:val="006B0D17"/>
    <w:rsid w:val="006B1B94"/>
    <w:rsid w:val="006B1C9B"/>
    <w:rsid w:val="006B2B22"/>
    <w:rsid w:val="006B3D00"/>
    <w:rsid w:val="006B4743"/>
    <w:rsid w:val="006B4FA0"/>
    <w:rsid w:val="006B508C"/>
    <w:rsid w:val="006B547E"/>
    <w:rsid w:val="006B5C47"/>
    <w:rsid w:val="006B7510"/>
    <w:rsid w:val="006B76F3"/>
    <w:rsid w:val="006B7E45"/>
    <w:rsid w:val="006B7EF1"/>
    <w:rsid w:val="006C0049"/>
    <w:rsid w:val="006C0E69"/>
    <w:rsid w:val="006C0E8F"/>
    <w:rsid w:val="006C212C"/>
    <w:rsid w:val="006C2DD4"/>
    <w:rsid w:val="006C31D5"/>
    <w:rsid w:val="006C3AC3"/>
    <w:rsid w:val="006C4A92"/>
    <w:rsid w:val="006C5302"/>
    <w:rsid w:val="006C5C4B"/>
    <w:rsid w:val="006C65FF"/>
    <w:rsid w:val="006C68D9"/>
    <w:rsid w:val="006D0E88"/>
    <w:rsid w:val="006D159B"/>
    <w:rsid w:val="006D395A"/>
    <w:rsid w:val="006D4070"/>
    <w:rsid w:val="006D45E7"/>
    <w:rsid w:val="006D4CFF"/>
    <w:rsid w:val="006D50E8"/>
    <w:rsid w:val="006D51BD"/>
    <w:rsid w:val="006D5986"/>
    <w:rsid w:val="006D61ED"/>
    <w:rsid w:val="006D69AF"/>
    <w:rsid w:val="006D6B7A"/>
    <w:rsid w:val="006D6E9B"/>
    <w:rsid w:val="006D732C"/>
    <w:rsid w:val="006D7788"/>
    <w:rsid w:val="006D7A0A"/>
    <w:rsid w:val="006D7CF7"/>
    <w:rsid w:val="006D7E98"/>
    <w:rsid w:val="006E002B"/>
    <w:rsid w:val="006E051F"/>
    <w:rsid w:val="006E0F94"/>
    <w:rsid w:val="006E12DD"/>
    <w:rsid w:val="006E3B2D"/>
    <w:rsid w:val="006E3D85"/>
    <w:rsid w:val="006E43E4"/>
    <w:rsid w:val="006E47AF"/>
    <w:rsid w:val="006E6523"/>
    <w:rsid w:val="006E65F0"/>
    <w:rsid w:val="006E6C8C"/>
    <w:rsid w:val="006E7086"/>
    <w:rsid w:val="006F05E2"/>
    <w:rsid w:val="006F07DC"/>
    <w:rsid w:val="006F0BF6"/>
    <w:rsid w:val="006F0F96"/>
    <w:rsid w:val="006F1DC2"/>
    <w:rsid w:val="006F2621"/>
    <w:rsid w:val="006F29BD"/>
    <w:rsid w:val="006F2B68"/>
    <w:rsid w:val="006F4429"/>
    <w:rsid w:val="006F47B0"/>
    <w:rsid w:val="006F55BB"/>
    <w:rsid w:val="006F5878"/>
    <w:rsid w:val="00700D15"/>
    <w:rsid w:val="00700DB1"/>
    <w:rsid w:val="007013B8"/>
    <w:rsid w:val="007017A3"/>
    <w:rsid w:val="00701EF6"/>
    <w:rsid w:val="007020FE"/>
    <w:rsid w:val="00702B22"/>
    <w:rsid w:val="00702CD6"/>
    <w:rsid w:val="00703188"/>
    <w:rsid w:val="007033F6"/>
    <w:rsid w:val="007037C0"/>
    <w:rsid w:val="00703A18"/>
    <w:rsid w:val="00703C24"/>
    <w:rsid w:val="00704AAD"/>
    <w:rsid w:val="00704AC7"/>
    <w:rsid w:val="00706035"/>
    <w:rsid w:val="007066A0"/>
    <w:rsid w:val="00706E85"/>
    <w:rsid w:val="007073C5"/>
    <w:rsid w:val="00707C01"/>
    <w:rsid w:val="00710A9C"/>
    <w:rsid w:val="00710C3F"/>
    <w:rsid w:val="0071204E"/>
    <w:rsid w:val="00712F24"/>
    <w:rsid w:val="00713F40"/>
    <w:rsid w:val="00714386"/>
    <w:rsid w:val="0071553D"/>
    <w:rsid w:val="007201C4"/>
    <w:rsid w:val="00720A89"/>
    <w:rsid w:val="00720DC4"/>
    <w:rsid w:val="00721C2C"/>
    <w:rsid w:val="00722307"/>
    <w:rsid w:val="00722894"/>
    <w:rsid w:val="00722E7F"/>
    <w:rsid w:val="00723096"/>
    <w:rsid w:val="007231B2"/>
    <w:rsid w:val="0072335A"/>
    <w:rsid w:val="00723628"/>
    <w:rsid w:val="00724154"/>
    <w:rsid w:val="00724D5C"/>
    <w:rsid w:val="00726202"/>
    <w:rsid w:val="00730823"/>
    <w:rsid w:val="00730FE1"/>
    <w:rsid w:val="00731427"/>
    <w:rsid w:val="00732B17"/>
    <w:rsid w:val="00732D56"/>
    <w:rsid w:val="00732E0E"/>
    <w:rsid w:val="00733255"/>
    <w:rsid w:val="00733AB6"/>
    <w:rsid w:val="007343E0"/>
    <w:rsid w:val="00734494"/>
    <w:rsid w:val="00734500"/>
    <w:rsid w:val="007356FD"/>
    <w:rsid w:val="00735E39"/>
    <w:rsid w:val="0073675E"/>
    <w:rsid w:val="007368D9"/>
    <w:rsid w:val="00736BF2"/>
    <w:rsid w:val="007370A7"/>
    <w:rsid w:val="007379F8"/>
    <w:rsid w:val="00740763"/>
    <w:rsid w:val="00742290"/>
    <w:rsid w:val="007424EB"/>
    <w:rsid w:val="007433F5"/>
    <w:rsid w:val="00743DB3"/>
    <w:rsid w:val="007447E1"/>
    <w:rsid w:val="00745A8A"/>
    <w:rsid w:val="00746B34"/>
    <w:rsid w:val="007506BC"/>
    <w:rsid w:val="00750A04"/>
    <w:rsid w:val="00751E32"/>
    <w:rsid w:val="00751EF7"/>
    <w:rsid w:val="00752199"/>
    <w:rsid w:val="0075312C"/>
    <w:rsid w:val="007531DC"/>
    <w:rsid w:val="00753306"/>
    <w:rsid w:val="00754864"/>
    <w:rsid w:val="0075626D"/>
    <w:rsid w:val="00756427"/>
    <w:rsid w:val="0075731F"/>
    <w:rsid w:val="00757E66"/>
    <w:rsid w:val="0076011A"/>
    <w:rsid w:val="007618A2"/>
    <w:rsid w:val="00761BB5"/>
    <w:rsid w:val="0076316A"/>
    <w:rsid w:val="00763423"/>
    <w:rsid w:val="0076359B"/>
    <w:rsid w:val="00763E8C"/>
    <w:rsid w:val="00765378"/>
    <w:rsid w:val="00765BF0"/>
    <w:rsid w:val="007666AB"/>
    <w:rsid w:val="00766766"/>
    <w:rsid w:val="00766925"/>
    <w:rsid w:val="007669C2"/>
    <w:rsid w:val="00766B17"/>
    <w:rsid w:val="00766FE1"/>
    <w:rsid w:val="007678B2"/>
    <w:rsid w:val="00767F31"/>
    <w:rsid w:val="0077104A"/>
    <w:rsid w:val="00771905"/>
    <w:rsid w:val="00771BD1"/>
    <w:rsid w:val="007721A2"/>
    <w:rsid w:val="00773259"/>
    <w:rsid w:val="00773773"/>
    <w:rsid w:val="00773D6A"/>
    <w:rsid w:val="00773DF2"/>
    <w:rsid w:val="00774968"/>
    <w:rsid w:val="00774EA6"/>
    <w:rsid w:val="0077532F"/>
    <w:rsid w:val="007757C4"/>
    <w:rsid w:val="007765CF"/>
    <w:rsid w:val="0077683B"/>
    <w:rsid w:val="00780C06"/>
    <w:rsid w:val="00780CB0"/>
    <w:rsid w:val="00781AED"/>
    <w:rsid w:val="00781D07"/>
    <w:rsid w:val="00782733"/>
    <w:rsid w:val="007833FD"/>
    <w:rsid w:val="007836E7"/>
    <w:rsid w:val="00783D39"/>
    <w:rsid w:val="00785238"/>
    <w:rsid w:val="00785497"/>
    <w:rsid w:val="007857F3"/>
    <w:rsid w:val="00787C96"/>
    <w:rsid w:val="00787D6A"/>
    <w:rsid w:val="00790689"/>
    <w:rsid w:val="00791DF0"/>
    <w:rsid w:val="007925A8"/>
    <w:rsid w:val="007927DB"/>
    <w:rsid w:val="0079323F"/>
    <w:rsid w:val="00793452"/>
    <w:rsid w:val="0079380A"/>
    <w:rsid w:val="007940CD"/>
    <w:rsid w:val="00795596"/>
    <w:rsid w:val="00795FBB"/>
    <w:rsid w:val="00796255"/>
    <w:rsid w:val="0079642C"/>
    <w:rsid w:val="00797388"/>
    <w:rsid w:val="00797594"/>
    <w:rsid w:val="00797946"/>
    <w:rsid w:val="00797B42"/>
    <w:rsid w:val="00797FB8"/>
    <w:rsid w:val="007A268E"/>
    <w:rsid w:val="007A2967"/>
    <w:rsid w:val="007A2F29"/>
    <w:rsid w:val="007A39BD"/>
    <w:rsid w:val="007A3D55"/>
    <w:rsid w:val="007A3E4A"/>
    <w:rsid w:val="007A3EE9"/>
    <w:rsid w:val="007A49C9"/>
    <w:rsid w:val="007A4DCD"/>
    <w:rsid w:val="007A4FDA"/>
    <w:rsid w:val="007A5602"/>
    <w:rsid w:val="007A59F4"/>
    <w:rsid w:val="007A6535"/>
    <w:rsid w:val="007A6DB1"/>
    <w:rsid w:val="007A735E"/>
    <w:rsid w:val="007A7987"/>
    <w:rsid w:val="007A7BA5"/>
    <w:rsid w:val="007B091B"/>
    <w:rsid w:val="007B1360"/>
    <w:rsid w:val="007B1510"/>
    <w:rsid w:val="007B1DDA"/>
    <w:rsid w:val="007B2AAD"/>
    <w:rsid w:val="007B32BD"/>
    <w:rsid w:val="007B3B9B"/>
    <w:rsid w:val="007B3F13"/>
    <w:rsid w:val="007B4139"/>
    <w:rsid w:val="007B4FB7"/>
    <w:rsid w:val="007B5156"/>
    <w:rsid w:val="007B5757"/>
    <w:rsid w:val="007B5C77"/>
    <w:rsid w:val="007B619B"/>
    <w:rsid w:val="007B69F2"/>
    <w:rsid w:val="007B773D"/>
    <w:rsid w:val="007B78C3"/>
    <w:rsid w:val="007B794D"/>
    <w:rsid w:val="007C0268"/>
    <w:rsid w:val="007C0734"/>
    <w:rsid w:val="007C0E9B"/>
    <w:rsid w:val="007C1231"/>
    <w:rsid w:val="007C13CF"/>
    <w:rsid w:val="007C2E20"/>
    <w:rsid w:val="007C2FE4"/>
    <w:rsid w:val="007C3354"/>
    <w:rsid w:val="007C3479"/>
    <w:rsid w:val="007C49A6"/>
    <w:rsid w:val="007C6AD1"/>
    <w:rsid w:val="007C707F"/>
    <w:rsid w:val="007C7205"/>
    <w:rsid w:val="007D1E09"/>
    <w:rsid w:val="007D1EEB"/>
    <w:rsid w:val="007D2064"/>
    <w:rsid w:val="007D223E"/>
    <w:rsid w:val="007D27FF"/>
    <w:rsid w:val="007D2824"/>
    <w:rsid w:val="007D300A"/>
    <w:rsid w:val="007D3164"/>
    <w:rsid w:val="007D392F"/>
    <w:rsid w:val="007D3EC9"/>
    <w:rsid w:val="007D41E2"/>
    <w:rsid w:val="007D47A4"/>
    <w:rsid w:val="007D4C90"/>
    <w:rsid w:val="007D591A"/>
    <w:rsid w:val="007D611D"/>
    <w:rsid w:val="007D7ADF"/>
    <w:rsid w:val="007E0EFA"/>
    <w:rsid w:val="007E104B"/>
    <w:rsid w:val="007E128C"/>
    <w:rsid w:val="007E173A"/>
    <w:rsid w:val="007E21FB"/>
    <w:rsid w:val="007E2215"/>
    <w:rsid w:val="007E4217"/>
    <w:rsid w:val="007E5563"/>
    <w:rsid w:val="007E55D4"/>
    <w:rsid w:val="007E55E6"/>
    <w:rsid w:val="007E7355"/>
    <w:rsid w:val="007E7717"/>
    <w:rsid w:val="007E7DD8"/>
    <w:rsid w:val="007F1661"/>
    <w:rsid w:val="007F167E"/>
    <w:rsid w:val="007F1A16"/>
    <w:rsid w:val="007F1B1D"/>
    <w:rsid w:val="007F1C14"/>
    <w:rsid w:val="007F1C47"/>
    <w:rsid w:val="007F2214"/>
    <w:rsid w:val="007F2C71"/>
    <w:rsid w:val="007F2EF9"/>
    <w:rsid w:val="007F3715"/>
    <w:rsid w:val="007F378B"/>
    <w:rsid w:val="007F3DBE"/>
    <w:rsid w:val="007F3EBD"/>
    <w:rsid w:val="007F403F"/>
    <w:rsid w:val="007F4790"/>
    <w:rsid w:val="007F4D00"/>
    <w:rsid w:val="007F53D9"/>
    <w:rsid w:val="007F558D"/>
    <w:rsid w:val="007F5660"/>
    <w:rsid w:val="007F70A9"/>
    <w:rsid w:val="007F74B5"/>
    <w:rsid w:val="007F7C80"/>
    <w:rsid w:val="008024CB"/>
    <w:rsid w:val="00802886"/>
    <w:rsid w:val="00803AF2"/>
    <w:rsid w:val="00803DC7"/>
    <w:rsid w:val="00804073"/>
    <w:rsid w:val="00804EDB"/>
    <w:rsid w:val="008050B0"/>
    <w:rsid w:val="00805680"/>
    <w:rsid w:val="00806ADA"/>
    <w:rsid w:val="00806F3C"/>
    <w:rsid w:val="008073D0"/>
    <w:rsid w:val="008079D9"/>
    <w:rsid w:val="008109C3"/>
    <w:rsid w:val="0081114E"/>
    <w:rsid w:val="008125C9"/>
    <w:rsid w:val="0081296F"/>
    <w:rsid w:val="00812D58"/>
    <w:rsid w:val="00816D30"/>
    <w:rsid w:val="008172A3"/>
    <w:rsid w:val="008173AB"/>
    <w:rsid w:val="008176D1"/>
    <w:rsid w:val="008205E0"/>
    <w:rsid w:val="00820D0E"/>
    <w:rsid w:val="00822D60"/>
    <w:rsid w:val="00822E97"/>
    <w:rsid w:val="00823A52"/>
    <w:rsid w:val="00823B86"/>
    <w:rsid w:val="00823EF8"/>
    <w:rsid w:val="00823F5E"/>
    <w:rsid w:val="00824157"/>
    <w:rsid w:val="00824251"/>
    <w:rsid w:val="0082446B"/>
    <w:rsid w:val="00824A4E"/>
    <w:rsid w:val="00824D21"/>
    <w:rsid w:val="0082557D"/>
    <w:rsid w:val="008257E8"/>
    <w:rsid w:val="00825F51"/>
    <w:rsid w:val="00826DB4"/>
    <w:rsid w:val="0082715F"/>
    <w:rsid w:val="00827226"/>
    <w:rsid w:val="0082728B"/>
    <w:rsid w:val="008272E6"/>
    <w:rsid w:val="00827416"/>
    <w:rsid w:val="008277D5"/>
    <w:rsid w:val="0083011F"/>
    <w:rsid w:val="008306CC"/>
    <w:rsid w:val="00830D6F"/>
    <w:rsid w:val="00830E5A"/>
    <w:rsid w:val="0083110D"/>
    <w:rsid w:val="00831285"/>
    <w:rsid w:val="00831B90"/>
    <w:rsid w:val="00832A1F"/>
    <w:rsid w:val="00834A22"/>
    <w:rsid w:val="00835057"/>
    <w:rsid w:val="00835320"/>
    <w:rsid w:val="008353D4"/>
    <w:rsid w:val="00835503"/>
    <w:rsid w:val="00835B0D"/>
    <w:rsid w:val="00835C24"/>
    <w:rsid w:val="00835CAF"/>
    <w:rsid w:val="00837BAE"/>
    <w:rsid w:val="0084073F"/>
    <w:rsid w:val="008409A9"/>
    <w:rsid w:val="00841681"/>
    <w:rsid w:val="00841D71"/>
    <w:rsid w:val="00841E2D"/>
    <w:rsid w:val="00841E46"/>
    <w:rsid w:val="00843439"/>
    <w:rsid w:val="0084343D"/>
    <w:rsid w:val="008436BD"/>
    <w:rsid w:val="00844C83"/>
    <w:rsid w:val="0084507F"/>
    <w:rsid w:val="008450A9"/>
    <w:rsid w:val="00845431"/>
    <w:rsid w:val="00846A84"/>
    <w:rsid w:val="008472E1"/>
    <w:rsid w:val="0084782F"/>
    <w:rsid w:val="00850B51"/>
    <w:rsid w:val="00851477"/>
    <w:rsid w:val="00851C2D"/>
    <w:rsid w:val="00852613"/>
    <w:rsid w:val="008542F4"/>
    <w:rsid w:val="00854BB0"/>
    <w:rsid w:val="00855AFD"/>
    <w:rsid w:val="0085694C"/>
    <w:rsid w:val="00856CCD"/>
    <w:rsid w:val="008576C4"/>
    <w:rsid w:val="00857A12"/>
    <w:rsid w:val="00857D17"/>
    <w:rsid w:val="00860271"/>
    <w:rsid w:val="0086083F"/>
    <w:rsid w:val="00861172"/>
    <w:rsid w:val="0086172C"/>
    <w:rsid w:val="00861EDF"/>
    <w:rsid w:val="00862CA8"/>
    <w:rsid w:val="00863249"/>
    <w:rsid w:val="00863763"/>
    <w:rsid w:val="00863B3B"/>
    <w:rsid w:val="00863F94"/>
    <w:rsid w:val="00864066"/>
    <w:rsid w:val="008640BE"/>
    <w:rsid w:val="008642F3"/>
    <w:rsid w:val="00865A12"/>
    <w:rsid w:val="008674B9"/>
    <w:rsid w:val="008712EF"/>
    <w:rsid w:val="008716E6"/>
    <w:rsid w:val="008726A4"/>
    <w:rsid w:val="00872ED1"/>
    <w:rsid w:val="00872F84"/>
    <w:rsid w:val="0087311E"/>
    <w:rsid w:val="008731F2"/>
    <w:rsid w:val="00874115"/>
    <w:rsid w:val="008746B5"/>
    <w:rsid w:val="00874F1D"/>
    <w:rsid w:val="0087516C"/>
    <w:rsid w:val="00875433"/>
    <w:rsid w:val="008766DC"/>
    <w:rsid w:val="008776BE"/>
    <w:rsid w:val="00877C21"/>
    <w:rsid w:val="00877C37"/>
    <w:rsid w:val="00881E4A"/>
    <w:rsid w:val="00882291"/>
    <w:rsid w:val="0088232E"/>
    <w:rsid w:val="008824A8"/>
    <w:rsid w:val="00882656"/>
    <w:rsid w:val="00882ABD"/>
    <w:rsid w:val="00883082"/>
    <w:rsid w:val="00883604"/>
    <w:rsid w:val="008837FE"/>
    <w:rsid w:val="00883934"/>
    <w:rsid w:val="008842FF"/>
    <w:rsid w:val="008844F5"/>
    <w:rsid w:val="00884A11"/>
    <w:rsid w:val="008851BC"/>
    <w:rsid w:val="00885287"/>
    <w:rsid w:val="008853B7"/>
    <w:rsid w:val="008853F0"/>
    <w:rsid w:val="00885F1F"/>
    <w:rsid w:val="00886102"/>
    <w:rsid w:val="0088666D"/>
    <w:rsid w:val="00886699"/>
    <w:rsid w:val="00886758"/>
    <w:rsid w:val="00887435"/>
    <w:rsid w:val="008876A8"/>
    <w:rsid w:val="00887B36"/>
    <w:rsid w:val="008910A8"/>
    <w:rsid w:val="00891545"/>
    <w:rsid w:val="00891649"/>
    <w:rsid w:val="00891704"/>
    <w:rsid w:val="00891C62"/>
    <w:rsid w:val="00892556"/>
    <w:rsid w:val="00892E86"/>
    <w:rsid w:val="00893141"/>
    <w:rsid w:val="008934B5"/>
    <w:rsid w:val="00893A75"/>
    <w:rsid w:val="00894197"/>
    <w:rsid w:val="008955C7"/>
    <w:rsid w:val="00895891"/>
    <w:rsid w:val="00895B4A"/>
    <w:rsid w:val="00895C1E"/>
    <w:rsid w:val="00895C98"/>
    <w:rsid w:val="008964C0"/>
    <w:rsid w:val="00896A5A"/>
    <w:rsid w:val="008970F9"/>
    <w:rsid w:val="008A11F3"/>
    <w:rsid w:val="008A1F5B"/>
    <w:rsid w:val="008A21DF"/>
    <w:rsid w:val="008A281E"/>
    <w:rsid w:val="008A2951"/>
    <w:rsid w:val="008A2956"/>
    <w:rsid w:val="008A2984"/>
    <w:rsid w:val="008A71AC"/>
    <w:rsid w:val="008B02EB"/>
    <w:rsid w:val="008B0EF4"/>
    <w:rsid w:val="008B0F4B"/>
    <w:rsid w:val="008B1001"/>
    <w:rsid w:val="008B1A80"/>
    <w:rsid w:val="008B2507"/>
    <w:rsid w:val="008B4947"/>
    <w:rsid w:val="008B4AC2"/>
    <w:rsid w:val="008B4D27"/>
    <w:rsid w:val="008B4E4E"/>
    <w:rsid w:val="008B5BAB"/>
    <w:rsid w:val="008B69D7"/>
    <w:rsid w:val="008B71F9"/>
    <w:rsid w:val="008C1140"/>
    <w:rsid w:val="008C1EB7"/>
    <w:rsid w:val="008C237C"/>
    <w:rsid w:val="008C301E"/>
    <w:rsid w:val="008C3243"/>
    <w:rsid w:val="008C65C4"/>
    <w:rsid w:val="008C6772"/>
    <w:rsid w:val="008C6C7A"/>
    <w:rsid w:val="008C6D3F"/>
    <w:rsid w:val="008C7046"/>
    <w:rsid w:val="008C7EC1"/>
    <w:rsid w:val="008D0181"/>
    <w:rsid w:val="008D0308"/>
    <w:rsid w:val="008D034A"/>
    <w:rsid w:val="008D0A23"/>
    <w:rsid w:val="008D101D"/>
    <w:rsid w:val="008D242A"/>
    <w:rsid w:val="008D28F7"/>
    <w:rsid w:val="008D2A21"/>
    <w:rsid w:val="008D2DE6"/>
    <w:rsid w:val="008D369E"/>
    <w:rsid w:val="008D3753"/>
    <w:rsid w:val="008D4DCD"/>
    <w:rsid w:val="008D5217"/>
    <w:rsid w:val="008D64A7"/>
    <w:rsid w:val="008D6C38"/>
    <w:rsid w:val="008D719D"/>
    <w:rsid w:val="008D7A2A"/>
    <w:rsid w:val="008E00D4"/>
    <w:rsid w:val="008E0A8E"/>
    <w:rsid w:val="008E0E38"/>
    <w:rsid w:val="008E10AF"/>
    <w:rsid w:val="008E1291"/>
    <w:rsid w:val="008E182A"/>
    <w:rsid w:val="008E1856"/>
    <w:rsid w:val="008E1A6A"/>
    <w:rsid w:val="008E2731"/>
    <w:rsid w:val="008E3237"/>
    <w:rsid w:val="008E3763"/>
    <w:rsid w:val="008E494E"/>
    <w:rsid w:val="008E4D9C"/>
    <w:rsid w:val="008E54FE"/>
    <w:rsid w:val="008E5916"/>
    <w:rsid w:val="008E592D"/>
    <w:rsid w:val="008E5BBD"/>
    <w:rsid w:val="008E64E6"/>
    <w:rsid w:val="008E6C64"/>
    <w:rsid w:val="008F054A"/>
    <w:rsid w:val="008F272F"/>
    <w:rsid w:val="008F293E"/>
    <w:rsid w:val="008F2A63"/>
    <w:rsid w:val="008F3073"/>
    <w:rsid w:val="008F309F"/>
    <w:rsid w:val="008F323C"/>
    <w:rsid w:val="008F475D"/>
    <w:rsid w:val="008F627A"/>
    <w:rsid w:val="008F679E"/>
    <w:rsid w:val="008F6AFF"/>
    <w:rsid w:val="008F6DA6"/>
    <w:rsid w:val="008F7028"/>
    <w:rsid w:val="008F7393"/>
    <w:rsid w:val="008F7AE2"/>
    <w:rsid w:val="00900A36"/>
    <w:rsid w:val="0090145A"/>
    <w:rsid w:val="00901A7A"/>
    <w:rsid w:val="00901B7B"/>
    <w:rsid w:val="00901D25"/>
    <w:rsid w:val="00901F3F"/>
    <w:rsid w:val="0090364D"/>
    <w:rsid w:val="0090438D"/>
    <w:rsid w:val="00904BC6"/>
    <w:rsid w:val="00905268"/>
    <w:rsid w:val="0090587E"/>
    <w:rsid w:val="00905B2B"/>
    <w:rsid w:val="009070B2"/>
    <w:rsid w:val="00907B55"/>
    <w:rsid w:val="009123E8"/>
    <w:rsid w:val="00912590"/>
    <w:rsid w:val="009126BB"/>
    <w:rsid w:val="00912D87"/>
    <w:rsid w:val="00913DC0"/>
    <w:rsid w:val="0091414B"/>
    <w:rsid w:val="0091418B"/>
    <w:rsid w:val="009144A6"/>
    <w:rsid w:val="009159DA"/>
    <w:rsid w:val="00915E9D"/>
    <w:rsid w:val="00916521"/>
    <w:rsid w:val="00916AA6"/>
    <w:rsid w:val="00916BFE"/>
    <w:rsid w:val="00916CB7"/>
    <w:rsid w:val="009172C2"/>
    <w:rsid w:val="009208EC"/>
    <w:rsid w:val="009210B0"/>
    <w:rsid w:val="0092121F"/>
    <w:rsid w:val="00922D82"/>
    <w:rsid w:val="009239D0"/>
    <w:rsid w:val="0092403B"/>
    <w:rsid w:val="00924C3D"/>
    <w:rsid w:val="0092606F"/>
    <w:rsid w:val="009263D8"/>
    <w:rsid w:val="0092649C"/>
    <w:rsid w:val="00927459"/>
    <w:rsid w:val="00927600"/>
    <w:rsid w:val="00927C4B"/>
    <w:rsid w:val="0093019A"/>
    <w:rsid w:val="00930695"/>
    <w:rsid w:val="00930778"/>
    <w:rsid w:val="00930981"/>
    <w:rsid w:val="00930A59"/>
    <w:rsid w:val="00931159"/>
    <w:rsid w:val="00931537"/>
    <w:rsid w:val="00931C29"/>
    <w:rsid w:val="009328FC"/>
    <w:rsid w:val="00932AB3"/>
    <w:rsid w:val="00932B28"/>
    <w:rsid w:val="009334FE"/>
    <w:rsid w:val="00933B55"/>
    <w:rsid w:val="0093402B"/>
    <w:rsid w:val="0093599D"/>
    <w:rsid w:val="00936ED3"/>
    <w:rsid w:val="0094035B"/>
    <w:rsid w:val="00940ABA"/>
    <w:rsid w:val="00942082"/>
    <w:rsid w:val="0094267B"/>
    <w:rsid w:val="00943016"/>
    <w:rsid w:val="0094378E"/>
    <w:rsid w:val="00944007"/>
    <w:rsid w:val="009452F8"/>
    <w:rsid w:val="009457EB"/>
    <w:rsid w:val="00947068"/>
    <w:rsid w:val="00947E56"/>
    <w:rsid w:val="00947EA5"/>
    <w:rsid w:val="0095035D"/>
    <w:rsid w:val="00951252"/>
    <w:rsid w:val="009526CF"/>
    <w:rsid w:val="00952BD2"/>
    <w:rsid w:val="00954D76"/>
    <w:rsid w:val="009557A6"/>
    <w:rsid w:val="0095660F"/>
    <w:rsid w:val="0095735B"/>
    <w:rsid w:val="0095756C"/>
    <w:rsid w:val="00961293"/>
    <w:rsid w:val="00961527"/>
    <w:rsid w:val="00962070"/>
    <w:rsid w:val="009629E2"/>
    <w:rsid w:val="00962E56"/>
    <w:rsid w:val="00963129"/>
    <w:rsid w:val="00963872"/>
    <w:rsid w:val="00963AB9"/>
    <w:rsid w:val="009641F5"/>
    <w:rsid w:val="00964EB4"/>
    <w:rsid w:val="009650DF"/>
    <w:rsid w:val="00965572"/>
    <w:rsid w:val="00965E1D"/>
    <w:rsid w:val="0096613A"/>
    <w:rsid w:val="009665B8"/>
    <w:rsid w:val="009665FB"/>
    <w:rsid w:val="00966BFF"/>
    <w:rsid w:val="009671DC"/>
    <w:rsid w:val="00967D92"/>
    <w:rsid w:val="00967DE0"/>
    <w:rsid w:val="00970251"/>
    <w:rsid w:val="0097074B"/>
    <w:rsid w:val="00970921"/>
    <w:rsid w:val="00970A0F"/>
    <w:rsid w:val="00970BC9"/>
    <w:rsid w:val="00971F40"/>
    <w:rsid w:val="009721C3"/>
    <w:rsid w:val="00972B24"/>
    <w:rsid w:val="00972BC4"/>
    <w:rsid w:val="00972CD3"/>
    <w:rsid w:val="00973771"/>
    <w:rsid w:val="00975904"/>
    <w:rsid w:val="00976019"/>
    <w:rsid w:val="00976AE1"/>
    <w:rsid w:val="0097722A"/>
    <w:rsid w:val="009772B5"/>
    <w:rsid w:val="00980892"/>
    <w:rsid w:val="00980CF2"/>
    <w:rsid w:val="009811EF"/>
    <w:rsid w:val="00982430"/>
    <w:rsid w:val="009824C7"/>
    <w:rsid w:val="009825EA"/>
    <w:rsid w:val="00982950"/>
    <w:rsid w:val="00982D49"/>
    <w:rsid w:val="009832E6"/>
    <w:rsid w:val="00984180"/>
    <w:rsid w:val="00984D0B"/>
    <w:rsid w:val="009858DC"/>
    <w:rsid w:val="0098629B"/>
    <w:rsid w:val="009868B6"/>
    <w:rsid w:val="00986E54"/>
    <w:rsid w:val="00986FFA"/>
    <w:rsid w:val="00987C5C"/>
    <w:rsid w:val="00990028"/>
    <w:rsid w:val="0099014E"/>
    <w:rsid w:val="00990C30"/>
    <w:rsid w:val="00990C6D"/>
    <w:rsid w:val="00991BD1"/>
    <w:rsid w:val="009927A8"/>
    <w:rsid w:val="00992AEC"/>
    <w:rsid w:val="00992B8A"/>
    <w:rsid w:val="00992E42"/>
    <w:rsid w:val="00993201"/>
    <w:rsid w:val="009938DA"/>
    <w:rsid w:val="00994560"/>
    <w:rsid w:val="0099472E"/>
    <w:rsid w:val="00995151"/>
    <w:rsid w:val="00995463"/>
    <w:rsid w:val="009962F7"/>
    <w:rsid w:val="00996787"/>
    <w:rsid w:val="009967C4"/>
    <w:rsid w:val="009968B4"/>
    <w:rsid w:val="00996A37"/>
    <w:rsid w:val="00996C1E"/>
    <w:rsid w:val="00997084"/>
    <w:rsid w:val="009971EA"/>
    <w:rsid w:val="009976C8"/>
    <w:rsid w:val="00997B84"/>
    <w:rsid w:val="00997DF0"/>
    <w:rsid w:val="009A0226"/>
    <w:rsid w:val="009A0336"/>
    <w:rsid w:val="009A04D1"/>
    <w:rsid w:val="009A1891"/>
    <w:rsid w:val="009A2551"/>
    <w:rsid w:val="009A2FFD"/>
    <w:rsid w:val="009A310A"/>
    <w:rsid w:val="009A3471"/>
    <w:rsid w:val="009A3DE3"/>
    <w:rsid w:val="009A4427"/>
    <w:rsid w:val="009A488E"/>
    <w:rsid w:val="009A490E"/>
    <w:rsid w:val="009A4BBC"/>
    <w:rsid w:val="009A4EE4"/>
    <w:rsid w:val="009A4FBB"/>
    <w:rsid w:val="009A5102"/>
    <w:rsid w:val="009A63D4"/>
    <w:rsid w:val="009A7C60"/>
    <w:rsid w:val="009A7D45"/>
    <w:rsid w:val="009A7EF3"/>
    <w:rsid w:val="009B02D6"/>
    <w:rsid w:val="009B1047"/>
    <w:rsid w:val="009B1117"/>
    <w:rsid w:val="009B2492"/>
    <w:rsid w:val="009B2B1A"/>
    <w:rsid w:val="009B2DBE"/>
    <w:rsid w:val="009B309C"/>
    <w:rsid w:val="009B319A"/>
    <w:rsid w:val="009B31D5"/>
    <w:rsid w:val="009B3B12"/>
    <w:rsid w:val="009B4545"/>
    <w:rsid w:val="009B458B"/>
    <w:rsid w:val="009B519F"/>
    <w:rsid w:val="009B5257"/>
    <w:rsid w:val="009B6236"/>
    <w:rsid w:val="009B66CC"/>
    <w:rsid w:val="009B7563"/>
    <w:rsid w:val="009B75D1"/>
    <w:rsid w:val="009C0F7F"/>
    <w:rsid w:val="009C19DA"/>
    <w:rsid w:val="009C2190"/>
    <w:rsid w:val="009C44BA"/>
    <w:rsid w:val="009C4958"/>
    <w:rsid w:val="009C54DB"/>
    <w:rsid w:val="009C56D1"/>
    <w:rsid w:val="009C592C"/>
    <w:rsid w:val="009C66E8"/>
    <w:rsid w:val="009C7D11"/>
    <w:rsid w:val="009C7EE8"/>
    <w:rsid w:val="009D01FA"/>
    <w:rsid w:val="009D0FD1"/>
    <w:rsid w:val="009D229E"/>
    <w:rsid w:val="009D24F0"/>
    <w:rsid w:val="009D3547"/>
    <w:rsid w:val="009D363A"/>
    <w:rsid w:val="009D39AB"/>
    <w:rsid w:val="009D4122"/>
    <w:rsid w:val="009D516B"/>
    <w:rsid w:val="009D51E9"/>
    <w:rsid w:val="009D56BA"/>
    <w:rsid w:val="009D65D1"/>
    <w:rsid w:val="009E0409"/>
    <w:rsid w:val="009E0FE2"/>
    <w:rsid w:val="009E2136"/>
    <w:rsid w:val="009E217D"/>
    <w:rsid w:val="009E24C5"/>
    <w:rsid w:val="009E27CA"/>
    <w:rsid w:val="009E29E3"/>
    <w:rsid w:val="009E3036"/>
    <w:rsid w:val="009E3227"/>
    <w:rsid w:val="009E3887"/>
    <w:rsid w:val="009E3DC0"/>
    <w:rsid w:val="009E469F"/>
    <w:rsid w:val="009E497B"/>
    <w:rsid w:val="009E5208"/>
    <w:rsid w:val="009E5BB3"/>
    <w:rsid w:val="009E6A3F"/>
    <w:rsid w:val="009E7DE9"/>
    <w:rsid w:val="009F09E5"/>
    <w:rsid w:val="009F11D9"/>
    <w:rsid w:val="009F19D6"/>
    <w:rsid w:val="009F1D9B"/>
    <w:rsid w:val="009F33EF"/>
    <w:rsid w:val="009F4A3D"/>
    <w:rsid w:val="009F5589"/>
    <w:rsid w:val="009F66BA"/>
    <w:rsid w:val="009F6B7E"/>
    <w:rsid w:val="009F7ED2"/>
    <w:rsid w:val="00A002FB"/>
    <w:rsid w:val="00A00AB1"/>
    <w:rsid w:val="00A012E1"/>
    <w:rsid w:val="00A01452"/>
    <w:rsid w:val="00A01B16"/>
    <w:rsid w:val="00A01EED"/>
    <w:rsid w:val="00A022DE"/>
    <w:rsid w:val="00A022FF"/>
    <w:rsid w:val="00A0233C"/>
    <w:rsid w:val="00A02B3C"/>
    <w:rsid w:val="00A03982"/>
    <w:rsid w:val="00A03AC3"/>
    <w:rsid w:val="00A03C82"/>
    <w:rsid w:val="00A03C85"/>
    <w:rsid w:val="00A04B5C"/>
    <w:rsid w:val="00A04D5E"/>
    <w:rsid w:val="00A05DB3"/>
    <w:rsid w:val="00A064FD"/>
    <w:rsid w:val="00A066E6"/>
    <w:rsid w:val="00A07500"/>
    <w:rsid w:val="00A07547"/>
    <w:rsid w:val="00A07653"/>
    <w:rsid w:val="00A10CAC"/>
    <w:rsid w:val="00A115F5"/>
    <w:rsid w:val="00A12107"/>
    <w:rsid w:val="00A12441"/>
    <w:rsid w:val="00A12D4C"/>
    <w:rsid w:val="00A12E89"/>
    <w:rsid w:val="00A13ACD"/>
    <w:rsid w:val="00A15068"/>
    <w:rsid w:val="00A153E5"/>
    <w:rsid w:val="00A15DDD"/>
    <w:rsid w:val="00A15F2D"/>
    <w:rsid w:val="00A166D7"/>
    <w:rsid w:val="00A16BFC"/>
    <w:rsid w:val="00A16E6F"/>
    <w:rsid w:val="00A1739F"/>
    <w:rsid w:val="00A2001B"/>
    <w:rsid w:val="00A2086C"/>
    <w:rsid w:val="00A20D7E"/>
    <w:rsid w:val="00A21579"/>
    <w:rsid w:val="00A21606"/>
    <w:rsid w:val="00A22B32"/>
    <w:rsid w:val="00A22CFB"/>
    <w:rsid w:val="00A22DCF"/>
    <w:rsid w:val="00A239C2"/>
    <w:rsid w:val="00A23DBB"/>
    <w:rsid w:val="00A24160"/>
    <w:rsid w:val="00A250D9"/>
    <w:rsid w:val="00A25A18"/>
    <w:rsid w:val="00A25AE3"/>
    <w:rsid w:val="00A262E1"/>
    <w:rsid w:val="00A26CD2"/>
    <w:rsid w:val="00A26DF7"/>
    <w:rsid w:val="00A30BC0"/>
    <w:rsid w:val="00A31B2F"/>
    <w:rsid w:val="00A32C74"/>
    <w:rsid w:val="00A33DD9"/>
    <w:rsid w:val="00A34B5B"/>
    <w:rsid w:val="00A355C6"/>
    <w:rsid w:val="00A358A5"/>
    <w:rsid w:val="00A40286"/>
    <w:rsid w:val="00A4051D"/>
    <w:rsid w:val="00A4130F"/>
    <w:rsid w:val="00A41723"/>
    <w:rsid w:val="00A42096"/>
    <w:rsid w:val="00A43914"/>
    <w:rsid w:val="00A43D14"/>
    <w:rsid w:val="00A4410C"/>
    <w:rsid w:val="00A44232"/>
    <w:rsid w:val="00A44524"/>
    <w:rsid w:val="00A4498C"/>
    <w:rsid w:val="00A47972"/>
    <w:rsid w:val="00A51855"/>
    <w:rsid w:val="00A52044"/>
    <w:rsid w:val="00A524FA"/>
    <w:rsid w:val="00A52BEB"/>
    <w:rsid w:val="00A5392C"/>
    <w:rsid w:val="00A53BA6"/>
    <w:rsid w:val="00A55753"/>
    <w:rsid w:val="00A5576C"/>
    <w:rsid w:val="00A558C5"/>
    <w:rsid w:val="00A55DAA"/>
    <w:rsid w:val="00A56B8E"/>
    <w:rsid w:val="00A57014"/>
    <w:rsid w:val="00A617BB"/>
    <w:rsid w:val="00A620C4"/>
    <w:rsid w:val="00A62293"/>
    <w:rsid w:val="00A62C7E"/>
    <w:rsid w:val="00A6503D"/>
    <w:rsid w:val="00A65742"/>
    <w:rsid w:val="00A66A3D"/>
    <w:rsid w:val="00A66E90"/>
    <w:rsid w:val="00A66EDF"/>
    <w:rsid w:val="00A67213"/>
    <w:rsid w:val="00A70347"/>
    <w:rsid w:val="00A71105"/>
    <w:rsid w:val="00A713FD"/>
    <w:rsid w:val="00A7181A"/>
    <w:rsid w:val="00A72261"/>
    <w:rsid w:val="00A72BD1"/>
    <w:rsid w:val="00A73339"/>
    <w:rsid w:val="00A73993"/>
    <w:rsid w:val="00A739E4"/>
    <w:rsid w:val="00A73D0C"/>
    <w:rsid w:val="00A73E76"/>
    <w:rsid w:val="00A744A4"/>
    <w:rsid w:val="00A75AF3"/>
    <w:rsid w:val="00A75CAF"/>
    <w:rsid w:val="00A7630A"/>
    <w:rsid w:val="00A76420"/>
    <w:rsid w:val="00A7645B"/>
    <w:rsid w:val="00A76CDD"/>
    <w:rsid w:val="00A772D9"/>
    <w:rsid w:val="00A77F6E"/>
    <w:rsid w:val="00A80125"/>
    <w:rsid w:val="00A80491"/>
    <w:rsid w:val="00A80FD1"/>
    <w:rsid w:val="00A816D0"/>
    <w:rsid w:val="00A81712"/>
    <w:rsid w:val="00A81D55"/>
    <w:rsid w:val="00A82198"/>
    <w:rsid w:val="00A821A4"/>
    <w:rsid w:val="00A8286E"/>
    <w:rsid w:val="00A83F99"/>
    <w:rsid w:val="00A84E21"/>
    <w:rsid w:val="00A85E40"/>
    <w:rsid w:val="00A86FEE"/>
    <w:rsid w:val="00A871D5"/>
    <w:rsid w:val="00A87802"/>
    <w:rsid w:val="00A879AE"/>
    <w:rsid w:val="00A879C1"/>
    <w:rsid w:val="00A905B8"/>
    <w:rsid w:val="00A91A7F"/>
    <w:rsid w:val="00A91B79"/>
    <w:rsid w:val="00A92BC8"/>
    <w:rsid w:val="00A9311B"/>
    <w:rsid w:val="00A9314A"/>
    <w:rsid w:val="00A93B02"/>
    <w:rsid w:val="00A93FD4"/>
    <w:rsid w:val="00A941CB"/>
    <w:rsid w:val="00A9421F"/>
    <w:rsid w:val="00A943BC"/>
    <w:rsid w:val="00A94E47"/>
    <w:rsid w:val="00A95718"/>
    <w:rsid w:val="00A95959"/>
    <w:rsid w:val="00A96457"/>
    <w:rsid w:val="00A96EAE"/>
    <w:rsid w:val="00AA0BA8"/>
    <w:rsid w:val="00AA0C5B"/>
    <w:rsid w:val="00AA23CF"/>
    <w:rsid w:val="00AA2A5D"/>
    <w:rsid w:val="00AA2A78"/>
    <w:rsid w:val="00AA3452"/>
    <w:rsid w:val="00AA3BEC"/>
    <w:rsid w:val="00AA429F"/>
    <w:rsid w:val="00AA4B80"/>
    <w:rsid w:val="00AA4F9E"/>
    <w:rsid w:val="00AA5D54"/>
    <w:rsid w:val="00AA61D5"/>
    <w:rsid w:val="00AA792A"/>
    <w:rsid w:val="00AB00CD"/>
    <w:rsid w:val="00AB150C"/>
    <w:rsid w:val="00AB2EF6"/>
    <w:rsid w:val="00AB4094"/>
    <w:rsid w:val="00AB4F21"/>
    <w:rsid w:val="00AB5834"/>
    <w:rsid w:val="00AB5ACC"/>
    <w:rsid w:val="00AB5D0E"/>
    <w:rsid w:val="00AC1297"/>
    <w:rsid w:val="00AC1C9D"/>
    <w:rsid w:val="00AC1EF8"/>
    <w:rsid w:val="00AC2711"/>
    <w:rsid w:val="00AC2B0A"/>
    <w:rsid w:val="00AC37FF"/>
    <w:rsid w:val="00AC4B31"/>
    <w:rsid w:val="00AC4FB0"/>
    <w:rsid w:val="00AC67A4"/>
    <w:rsid w:val="00AC71C2"/>
    <w:rsid w:val="00AC7E1E"/>
    <w:rsid w:val="00AD032D"/>
    <w:rsid w:val="00AD0C60"/>
    <w:rsid w:val="00AD127F"/>
    <w:rsid w:val="00AD1902"/>
    <w:rsid w:val="00AD1ABD"/>
    <w:rsid w:val="00AD2451"/>
    <w:rsid w:val="00AD3310"/>
    <w:rsid w:val="00AD4CF4"/>
    <w:rsid w:val="00AD4D52"/>
    <w:rsid w:val="00AD5066"/>
    <w:rsid w:val="00AD5155"/>
    <w:rsid w:val="00AD518F"/>
    <w:rsid w:val="00AD5BBE"/>
    <w:rsid w:val="00AD60AE"/>
    <w:rsid w:val="00AD6673"/>
    <w:rsid w:val="00AD6B7E"/>
    <w:rsid w:val="00AD6C0C"/>
    <w:rsid w:val="00AD6D3E"/>
    <w:rsid w:val="00AD759A"/>
    <w:rsid w:val="00AD7662"/>
    <w:rsid w:val="00AD7710"/>
    <w:rsid w:val="00AE019B"/>
    <w:rsid w:val="00AE084B"/>
    <w:rsid w:val="00AE1119"/>
    <w:rsid w:val="00AE25ED"/>
    <w:rsid w:val="00AE2B31"/>
    <w:rsid w:val="00AE2C4E"/>
    <w:rsid w:val="00AE3CF7"/>
    <w:rsid w:val="00AE4B32"/>
    <w:rsid w:val="00AE4B5F"/>
    <w:rsid w:val="00AE581C"/>
    <w:rsid w:val="00AE6FA1"/>
    <w:rsid w:val="00AE7633"/>
    <w:rsid w:val="00AF022B"/>
    <w:rsid w:val="00AF0BE6"/>
    <w:rsid w:val="00AF0D12"/>
    <w:rsid w:val="00AF0E39"/>
    <w:rsid w:val="00AF10E8"/>
    <w:rsid w:val="00AF149F"/>
    <w:rsid w:val="00AF1B86"/>
    <w:rsid w:val="00AF1FA9"/>
    <w:rsid w:val="00AF25A1"/>
    <w:rsid w:val="00AF2D73"/>
    <w:rsid w:val="00AF435D"/>
    <w:rsid w:val="00AF474C"/>
    <w:rsid w:val="00AF5500"/>
    <w:rsid w:val="00AF597D"/>
    <w:rsid w:val="00AF5E1C"/>
    <w:rsid w:val="00AF5EC5"/>
    <w:rsid w:val="00AF6856"/>
    <w:rsid w:val="00AF75A4"/>
    <w:rsid w:val="00B001F1"/>
    <w:rsid w:val="00B0027C"/>
    <w:rsid w:val="00B00BAB"/>
    <w:rsid w:val="00B0152C"/>
    <w:rsid w:val="00B0252F"/>
    <w:rsid w:val="00B027B5"/>
    <w:rsid w:val="00B0484E"/>
    <w:rsid w:val="00B052F7"/>
    <w:rsid w:val="00B0551A"/>
    <w:rsid w:val="00B05F1F"/>
    <w:rsid w:val="00B06770"/>
    <w:rsid w:val="00B077A1"/>
    <w:rsid w:val="00B100CE"/>
    <w:rsid w:val="00B108DE"/>
    <w:rsid w:val="00B118AA"/>
    <w:rsid w:val="00B12063"/>
    <w:rsid w:val="00B123EB"/>
    <w:rsid w:val="00B12A02"/>
    <w:rsid w:val="00B13043"/>
    <w:rsid w:val="00B1312C"/>
    <w:rsid w:val="00B13512"/>
    <w:rsid w:val="00B13BC6"/>
    <w:rsid w:val="00B14EEA"/>
    <w:rsid w:val="00B1559A"/>
    <w:rsid w:val="00B15D16"/>
    <w:rsid w:val="00B166DE"/>
    <w:rsid w:val="00B16E64"/>
    <w:rsid w:val="00B17486"/>
    <w:rsid w:val="00B20116"/>
    <w:rsid w:val="00B20F37"/>
    <w:rsid w:val="00B21350"/>
    <w:rsid w:val="00B21805"/>
    <w:rsid w:val="00B21C0B"/>
    <w:rsid w:val="00B21F7E"/>
    <w:rsid w:val="00B24373"/>
    <w:rsid w:val="00B24BDA"/>
    <w:rsid w:val="00B24CD5"/>
    <w:rsid w:val="00B25578"/>
    <w:rsid w:val="00B255AA"/>
    <w:rsid w:val="00B259AF"/>
    <w:rsid w:val="00B26103"/>
    <w:rsid w:val="00B2621B"/>
    <w:rsid w:val="00B26DC4"/>
    <w:rsid w:val="00B26DFD"/>
    <w:rsid w:val="00B27132"/>
    <w:rsid w:val="00B278B5"/>
    <w:rsid w:val="00B302C1"/>
    <w:rsid w:val="00B302DF"/>
    <w:rsid w:val="00B31E14"/>
    <w:rsid w:val="00B3247B"/>
    <w:rsid w:val="00B32701"/>
    <w:rsid w:val="00B33ADA"/>
    <w:rsid w:val="00B34185"/>
    <w:rsid w:val="00B34655"/>
    <w:rsid w:val="00B347A3"/>
    <w:rsid w:val="00B34E58"/>
    <w:rsid w:val="00B35659"/>
    <w:rsid w:val="00B36B65"/>
    <w:rsid w:val="00B37527"/>
    <w:rsid w:val="00B37695"/>
    <w:rsid w:val="00B40FC2"/>
    <w:rsid w:val="00B41907"/>
    <w:rsid w:val="00B42038"/>
    <w:rsid w:val="00B427A3"/>
    <w:rsid w:val="00B43018"/>
    <w:rsid w:val="00B43194"/>
    <w:rsid w:val="00B435B8"/>
    <w:rsid w:val="00B43B5A"/>
    <w:rsid w:val="00B43D3B"/>
    <w:rsid w:val="00B447ED"/>
    <w:rsid w:val="00B477EC"/>
    <w:rsid w:val="00B5067D"/>
    <w:rsid w:val="00B50D1B"/>
    <w:rsid w:val="00B520CB"/>
    <w:rsid w:val="00B5245A"/>
    <w:rsid w:val="00B52654"/>
    <w:rsid w:val="00B52864"/>
    <w:rsid w:val="00B52D2E"/>
    <w:rsid w:val="00B531EF"/>
    <w:rsid w:val="00B53734"/>
    <w:rsid w:val="00B537F7"/>
    <w:rsid w:val="00B53E0C"/>
    <w:rsid w:val="00B53E5B"/>
    <w:rsid w:val="00B549FF"/>
    <w:rsid w:val="00B54FBA"/>
    <w:rsid w:val="00B54FCE"/>
    <w:rsid w:val="00B55427"/>
    <w:rsid w:val="00B557D1"/>
    <w:rsid w:val="00B55E4B"/>
    <w:rsid w:val="00B575DE"/>
    <w:rsid w:val="00B601A2"/>
    <w:rsid w:val="00B60210"/>
    <w:rsid w:val="00B602E0"/>
    <w:rsid w:val="00B6056B"/>
    <w:rsid w:val="00B61ED1"/>
    <w:rsid w:val="00B620FA"/>
    <w:rsid w:val="00B62F13"/>
    <w:rsid w:val="00B6454A"/>
    <w:rsid w:val="00B64691"/>
    <w:rsid w:val="00B6486D"/>
    <w:rsid w:val="00B64A82"/>
    <w:rsid w:val="00B657B7"/>
    <w:rsid w:val="00B662F8"/>
    <w:rsid w:val="00B66C7A"/>
    <w:rsid w:val="00B6700A"/>
    <w:rsid w:val="00B67145"/>
    <w:rsid w:val="00B671FB"/>
    <w:rsid w:val="00B67635"/>
    <w:rsid w:val="00B70CF9"/>
    <w:rsid w:val="00B713C6"/>
    <w:rsid w:val="00B714BB"/>
    <w:rsid w:val="00B7157C"/>
    <w:rsid w:val="00B71805"/>
    <w:rsid w:val="00B71916"/>
    <w:rsid w:val="00B733C4"/>
    <w:rsid w:val="00B742D4"/>
    <w:rsid w:val="00B7441D"/>
    <w:rsid w:val="00B74433"/>
    <w:rsid w:val="00B7501A"/>
    <w:rsid w:val="00B75916"/>
    <w:rsid w:val="00B76150"/>
    <w:rsid w:val="00B76199"/>
    <w:rsid w:val="00B76E99"/>
    <w:rsid w:val="00B76EC8"/>
    <w:rsid w:val="00B7704B"/>
    <w:rsid w:val="00B7759D"/>
    <w:rsid w:val="00B80E1C"/>
    <w:rsid w:val="00B8167F"/>
    <w:rsid w:val="00B81732"/>
    <w:rsid w:val="00B81770"/>
    <w:rsid w:val="00B821EA"/>
    <w:rsid w:val="00B828DA"/>
    <w:rsid w:val="00B82D87"/>
    <w:rsid w:val="00B83988"/>
    <w:rsid w:val="00B8417D"/>
    <w:rsid w:val="00B847D5"/>
    <w:rsid w:val="00B863C8"/>
    <w:rsid w:val="00B87146"/>
    <w:rsid w:val="00B87259"/>
    <w:rsid w:val="00B873EB"/>
    <w:rsid w:val="00B8742E"/>
    <w:rsid w:val="00B874CD"/>
    <w:rsid w:val="00B87D28"/>
    <w:rsid w:val="00B90307"/>
    <w:rsid w:val="00B90E1F"/>
    <w:rsid w:val="00B9114A"/>
    <w:rsid w:val="00B91160"/>
    <w:rsid w:val="00B913AF"/>
    <w:rsid w:val="00B9171A"/>
    <w:rsid w:val="00B91A6A"/>
    <w:rsid w:val="00B94791"/>
    <w:rsid w:val="00B95454"/>
    <w:rsid w:val="00B9595B"/>
    <w:rsid w:val="00B95F50"/>
    <w:rsid w:val="00B9712E"/>
    <w:rsid w:val="00B9716B"/>
    <w:rsid w:val="00B9750F"/>
    <w:rsid w:val="00B97621"/>
    <w:rsid w:val="00BA0956"/>
    <w:rsid w:val="00BA0C3F"/>
    <w:rsid w:val="00BA26B5"/>
    <w:rsid w:val="00BA342B"/>
    <w:rsid w:val="00BA362B"/>
    <w:rsid w:val="00BA4373"/>
    <w:rsid w:val="00BA4380"/>
    <w:rsid w:val="00BA5645"/>
    <w:rsid w:val="00BA5842"/>
    <w:rsid w:val="00BA5FEC"/>
    <w:rsid w:val="00BA6875"/>
    <w:rsid w:val="00BA701D"/>
    <w:rsid w:val="00BA7377"/>
    <w:rsid w:val="00BA755C"/>
    <w:rsid w:val="00BA7E01"/>
    <w:rsid w:val="00BB003F"/>
    <w:rsid w:val="00BB0645"/>
    <w:rsid w:val="00BB107F"/>
    <w:rsid w:val="00BB1491"/>
    <w:rsid w:val="00BB1A91"/>
    <w:rsid w:val="00BB1FD3"/>
    <w:rsid w:val="00BB224C"/>
    <w:rsid w:val="00BB2935"/>
    <w:rsid w:val="00BB2AC9"/>
    <w:rsid w:val="00BB2D9A"/>
    <w:rsid w:val="00BB4852"/>
    <w:rsid w:val="00BB649E"/>
    <w:rsid w:val="00BB65DD"/>
    <w:rsid w:val="00BB74FB"/>
    <w:rsid w:val="00BC0160"/>
    <w:rsid w:val="00BC0363"/>
    <w:rsid w:val="00BC0E1A"/>
    <w:rsid w:val="00BC0F30"/>
    <w:rsid w:val="00BC10E5"/>
    <w:rsid w:val="00BC33E2"/>
    <w:rsid w:val="00BC3B8D"/>
    <w:rsid w:val="00BC3DEE"/>
    <w:rsid w:val="00BC4873"/>
    <w:rsid w:val="00BC4F82"/>
    <w:rsid w:val="00BC515F"/>
    <w:rsid w:val="00BC552E"/>
    <w:rsid w:val="00BC5943"/>
    <w:rsid w:val="00BC5B84"/>
    <w:rsid w:val="00BC5C7D"/>
    <w:rsid w:val="00BC6142"/>
    <w:rsid w:val="00BC68C9"/>
    <w:rsid w:val="00BC6E8A"/>
    <w:rsid w:val="00BC6FB4"/>
    <w:rsid w:val="00BD06B8"/>
    <w:rsid w:val="00BD185A"/>
    <w:rsid w:val="00BD2623"/>
    <w:rsid w:val="00BD4044"/>
    <w:rsid w:val="00BD4648"/>
    <w:rsid w:val="00BD49AE"/>
    <w:rsid w:val="00BD4A8F"/>
    <w:rsid w:val="00BD4E2F"/>
    <w:rsid w:val="00BD4F9A"/>
    <w:rsid w:val="00BD599A"/>
    <w:rsid w:val="00BD653C"/>
    <w:rsid w:val="00BD6A60"/>
    <w:rsid w:val="00BD72C9"/>
    <w:rsid w:val="00BD7C29"/>
    <w:rsid w:val="00BD7CA9"/>
    <w:rsid w:val="00BE029C"/>
    <w:rsid w:val="00BE02E2"/>
    <w:rsid w:val="00BE0793"/>
    <w:rsid w:val="00BE0C1D"/>
    <w:rsid w:val="00BE0FCE"/>
    <w:rsid w:val="00BE11EA"/>
    <w:rsid w:val="00BE25F5"/>
    <w:rsid w:val="00BE28D7"/>
    <w:rsid w:val="00BE312E"/>
    <w:rsid w:val="00BE3694"/>
    <w:rsid w:val="00BE40F9"/>
    <w:rsid w:val="00BE4BE5"/>
    <w:rsid w:val="00BE59F0"/>
    <w:rsid w:val="00BE6D43"/>
    <w:rsid w:val="00BE7D93"/>
    <w:rsid w:val="00BE7D9F"/>
    <w:rsid w:val="00BF04CF"/>
    <w:rsid w:val="00BF089D"/>
    <w:rsid w:val="00BF10C5"/>
    <w:rsid w:val="00BF161C"/>
    <w:rsid w:val="00BF1771"/>
    <w:rsid w:val="00BF1871"/>
    <w:rsid w:val="00BF1F29"/>
    <w:rsid w:val="00BF292B"/>
    <w:rsid w:val="00BF34B4"/>
    <w:rsid w:val="00BF3F10"/>
    <w:rsid w:val="00BF47B2"/>
    <w:rsid w:val="00BF51D3"/>
    <w:rsid w:val="00BF5CA6"/>
    <w:rsid w:val="00BF6413"/>
    <w:rsid w:val="00BF6432"/>
    <w:rsid w:val="00BF648A"/>
    <w:rsid w:val="00BF64B9"/>
    <w:rsid w:val="00BF6968"/>
    <w:rsid w:val="00BF6995"/>
    <w:rsid w:val="00BF6CDA"/>
    <w:rsid w:val="00BF79CD"/>
    <w:rsid w:val="00BF7E7D"/>
    <w:rsid w:val="00C002F8"/>
    <w:rsid w:val="00C003A2"/>
    <w:rsid w:val="00C006EA"/>
    <w:rsid w:val="00C008B0"/>
    <w:rsid w:val="00C009DB"/>
    <w:rsid w:val="00C0198E"/>
    <w:rsid w:val="00C01C40"/>
    <w:rsid w:val="00C01F75"/>
    <w:rsid w:val="00C01F88"/>
    <w:rsid w:val="00C0298C"/>
    <w:rsid w:val="00C02996"/>
    <w:rsid w:val="00C02ACD"/>
    <w:rsid w:val="00C03F4E"/>
    <w:rsid w:val="00C03F65"/>
    <w:rsid w:val="00C05071"/>
    <w:rsid w:val="00C0560A"/>
    <w:rsid w:val="00C05ABF"/>
    <w:rsid w:val="00C06C98"/>
    <w:rsid w:val="00C070F2"/>
    <w:rsid w:val="00C07B28"/>
    <w:rsid w:val="00C07D12"/>
    <w:rsid w:val="00C07EAB"/>
    <w:rsid w:val="00C10AFC"/>
    <w:rsid w:val="00C11796"/>
    <w:rsid w:val="00C11EDE"/>
    <w:rsid w:val="00C121F4"/>
    <w:rsid w:val="00C1290C"/>
    <w:rsid w:val="00C131CC"/>
    <w:rsid w:val="00C132E1"/>
    <w:rsid w:val="00C135CC"/>
    <w:rsid w:val="00C13C53"/>
    <w:rsid w:val="00C15699"/>
    <w:rsid w:val="00C15C2F"/>
    <w:rsid w:val="00C17A8A"/>
    <w:rsid w:val="00C17CB9"/>
    <w:rsid w:val="00C201C3"/>
    <w:rsid w:val="00C229C5"/>
    <w:rsid w:val="00C233F4"/>
    <w:rsid w:val="00C24105"/>
    <w:rsid w:val="00C243E2"/>
    <w:rsid w:val="00C24C30"/>
    <w:rsid w:val="00C25136"/>
    <w:rsid w:val="00C257D3"/>
    <w:rsid w:val="00C258AE"/>
    <w:rsid w:val="00C25C7D"/>
    <w:rsid w:val="00C308DF"/>
    <w:rsid w:val="00C30C2A"/>
    <w:rsid w:val="00C31E71"/>
    <w:rsid w:val="00C326A8"/>
    <w:rsid w:val="00C327F6"/>
    <w:rsid w:val="00C32B38"/>
    <w:rsid w:val="00C32C4F"/>
    <w:rsid w:val="00C32EC0"/>
    <w:rsid w:val="00C34358"/>
    <w:rsid w:val="00C343DB"/>
    <w:rsid w:val="00C34C18"/>
    <w:rsid w:val="00C36B84"/>
    <w:rsid w:val="00C36F84"/>
    <w:rsid w:val="00C375B4"/>
    <w:rsid w:val="00C405EF"/>
    <w:rsid w:val="00C4158F"/>
    <w:rsid w:val="00C42246"/>
    <w:rsid w:val="00C4290F"/>
    <w:rsid w:val="00C42ADD"/>
    <w:rsid w:val="00C42C41"/>
    <w:rsid w:val="00C4353B"/>
    <w:rsid w:val="00C4359E"/>
    <w:rsid w:val="00C444D2"/>
    <w:rsid w:val="00C44612"/>
    <w:rsid w:val="00C44D1C"/>
    <w:rsid w:val="00C45FB2"/>
    <w:rsid w:val="00C476F5"/>
    <w:rsid w:val="00C47BE3"/>
    <w:rsid w:val="00C50BB2"/>
    <w:rsid w:val="00C50DAA"/>
    <w:rsid w:val="00C52797"/>
    <w:rsid w:val="00C5285E"/>
    <w:rsid w:val="00C537ED"/>
    <w:rsid w:val="00C542E3"/>
    <w:rsid w:val="00C544AA"/>
    <w:rsid w:val="00C55087"/>
    <w:rsid w:val="00C5674E"/>
    <w:rsid w:val="00C568C0"/>
    <w:rsid w:val="00C56977"/>
    <w:rsid w:val="00C572CA"/>
    <w:rsid w:val="00C57847"/>
    <w:rsid w:val="00C578AD"/>
    <w:rsid w:val="00C57F9D"/>
    <w:rsid w:val="00C61139"/>
    <w:rsid w:val="00C6139A"/>
    <w:rsid w:val="00C6208C"/>
    <w:rsid w:val="00C63456"/>
    <w:rsid w:val="00C6356A"/>
    <w:rsid w:val="00C63E7C"/>
    <w:rsid w:val="00C63EAD"/>
    <w:rsid w:val="00C6432B"/>
    <w:rsid w:val="00C64452"/>
    <w:rsid w:val="00C650CA"/>
    <w:rsid w:val="00C651F4"/>
    <w:rsid w:val="00C657BD"/>
    <w:rsid w:val="00C65A03"/>
    <w:rsid w:val="00C66554"/>
    <w:rsid w:val="00C667F6"/>
    <w:rsid w:val="00C66C1A"/>
    <w:rsid w:val="00C66E9F"/>
    <w:rsid w:val="00C67039"/>
    <w:rsid w:val="00C67182"/>
    <w:rsid w:val="00C6791C"/>
    <w:rsid w:val="00C67D50"/>
    <w:rsid w:val="00C67D70"/>
    <w:rsid w:val="00C70CC9"/>
    <w:rsid w:val="00C712F4"/>
    <w:rsid w:val="00C722AE"/>
    <w:rsid w:val="00C722D7"/>
    <w:rsid w:val="00C73600"/>
    <w:rsid w:val="00C73FCD"/>
    <w:rsid w:val="00C740F7"/>
    <w:rsid w:val="00C74FD2"/>
    <w:rsid w:val="00C757BC"/>
    <w:rsid w:val="00C75EFE"/>
    <w:rsid w:val="00C77020"/>
    <w:rsid w:val="00C77438"/>
    <w:rsid w:val="00C80B96"/>
    <w:rsid w:val="00C81078"/>
    <w:rsid w:val="00C81D7E"/>
    <w:rsid w:val="00C82164"/>
    <w:rsid w:val="00C8245B"/>
    <w:rsid w:val="00C82D41"/>
    <w:rsid w:val="00C83E7A"/>
    <w:rsid w:val="00C840FB"/>
    <w:rsid w:val="00C84338"/>
    <w:rsid w:val="00C8562D"/>
    <w:rsid w:val="00C86BF4"/>
    <w:rsid w:val="00C872A7"/>
    <w:rsid w:val="00C91627"/>
    <w:rsid w:val="00C9217B"/>
    <w:rsid w:val="00C9323C"/>
    <w:rsid w:val="00C93B4B"/>
    <w:rsid w:val="00C93CBA"/>
    <w:rsid w:val="00C93F03"/>
    <w:rsid w:val="00C9409A"/>
    <w:rsid w:val="00C94191"/>
    <w:rsid w:val="00C948EB"/>
    <w:rsid w:val="00C955D7"/>
    <w:rsid w:val="00C95B3C"/>
    <w:rsid w:val="00C96294"/>
    <w:rsid w:val="00C96704"/>
    <w:rsid w:val="00C96808"/>
    <w:rsid w:val="00C96ECD"/>
    <w:rsid w:val="00C979E7"/>
    <w:rsid w:val="00CA0957"/>
    <w:rsid w:val="00CA0B12"/>
    <w:rsid w:val="00CA0F8E"/>
    <w:rsid w:val="00CA173A"/>
    <w:rsid w:val="00CA32F9"/>
    <w:rsid w:val="00CA3762"/>
    <w:rsid w:val="00CA40A1"/>
    <w:rsid w:val="00CA43E8"/>
    <w:rsid w:val="00CA4AF5"/>
    <w:rsid w:val="00CA51E5"/>
    <w:rsid w:val="00CA5465"/>
    <w:rsid w:val="00CA5560"/>
    <w:rsid w:val="00CA5D70"/>
    <w:rsid w:val="00CA5D7B"/>
    <w:rsid w:val="00CA6782"/>
    <w:rsid w:val="00CA694E"/>
    <w:rsid w:val="00CA6A7E"/>
    <w:rsid w:val="00CA6C4C"/>
    <w:rsid w:val="00CA6CB3"/>
    <w:rsid w:val="00CA6E8E"/>
    <w:rsid w:val="00CA7D95"/>
    <w:rsid w:val="00CB035D"/>
    <w:rsid w:val="00CB0404"/>
    <w:rsid w:val="00CB0726"/>
    <w:rsid w:val="00CB0F16"/>
    <w:rsid w:val="00CB1389"/>
    <w:rsid w:val="00CB3543"/>
    <w:rsid w:val="00CB5F65"/>
    <w:rsid w:val="00CB6B2D"/>
    <w:rsid w:val="00CB721E"/>
    <w:rsid w:val="00CB762F"/>
    <w:rsid w:val="00CC0D43"/>
    <w:rsid w:val="00CC0F68"/>
    <w:rsid w:val="00CC13E0"/>
    <w:rsid w:val="00CC1A24"/>
    <w:rsid w:val="00CC1AAD"/>
    <w:rsid w:val="00CC2391"/>
    <w:rsid w:val="00CC280B"/>
    <w:rsid w:val="00CC3659"/>
    <w:rsid w:val="00CC3A5D"/>
    <w:rsid w:val="00CC52F0"/>
    <w:rsid w:val="00CC54F5"/>
    <w:rsid w:val="00CC59CF"/>
    <w:rsid w:val="00CC60A1"/>
    <w:rsid w:val="00CC6A6F"/>
    <w:rsid w:val="00CC7017"/>
    <w:rsid w:val="00CC7726"/>
    <w:rsid w:val="00CD052D"/>
    <w:rsid w:val="00CD0EEA"/>
    <w:rsid w:val="00CD18B5"/>
    <w:rsid w:val="00CD3465"/>
    <w:rsid w:val="00CD3E8B"/>
    <w:rsid w:val="00CD4315"/>
    <w:rsid w:val="00CD4674"/>
    <w:rsid w:val="00CD4812"/>
    <w:rsid w:val="00CD5567"/>
    <w:rsid w:val="00CD66B6"/>
    <w:rsid w:val="00CD71AF"/>
    <w:rsid w:val="00CE05EE"/>
    <w:rsid w:val="00CE070F"/>
    <w:rsid w:val="00CE1324"/>
    <w:rsid w:val="00CE2E66"/>
    <w:rsid w:val="00CE3572"/>
    <w:rsid w:val="00CE35B0"/>
    <w:rsid w:val="00CE3C5B"/>
    <w:rsid w:val="00CE469A"/>
    <w:rsid w:val="00CE568B"/>
    <w:rsid w:val="00CE69CA"/>
    <w:rsid w:val="00CE7292"/>
    <w:rsid w:val="00CE7AF1"/>
    <w:rsid w:val="00CE7B95"/>
    <w:rsid w:val="00CF0629"/>
    <w:rsid w:val="00CF0BA8"/>
    <w:rsid w:val="00CF0BFA"/>
    <w:rsid w:val="00CF1434"/>
    <w:rsid w:val="00CF2704"/>
    <w:rsid w:val="00CF40AB"/>
    <w:rsid w:val="00CF4F0B"/>
    <w:rsid w:val="00CF5243"/>
    <w:rsid w:val="00CF5CFD"/>
    <w:rsid w:val="00CF6047"/>
    <w:rsid w:val="00CF60D4"/>
    <w:rsid w:val="00CF78EC"/>
    <w:rsid w:val="00D002BA"/>
    <w:rsid w:val="00D00AD2"/>
    <w:rsid w:val="00D0157F"/>
    <w:rsid w:val="00D019E4"/>
    <w:rsid w:val="00D01F4C"/>
    <w:rsid w:val="00D0285A"/>
    <w:rsid w:val="00D02DD3"/>
    <w:rsid w:val="00D02E48"/>
    <w:rsid w:val="00D03E77"/>
    <w:rsid w:val="00D03F8B"/>
    <w:rsid w:val="00D040D9"/>
    <w:rsid w:val="00D0418B"/>
    <w:rsid w:val="00D04316"/>
    <w:rsid w:val="00D056DD"/>
    <w:rsid w:val="00D0680D"/>
    <w:rsid w:val="00D1011D"/>
    <w:rsid w:val="00D107B2"/>
    <w:rsid w:val="00D11014"/>
    <w:rsid w:val="00D11553"/>
    <w:rsid w:val="00D11C9F"/>
    <w:rsid w:val="00D123CF"/>
    <w:rsid w:val="00D1262B"/>
    <w:rsid w:val="00D128A8"/>
    <w:rsid w:val="00D128C9"/>
    <w:rsid w:val="00D13403"/>
    <w:rsid w:val="00D135BD"/>
    <w:rsid w:val="00D13E04"/>
    <w:rsid w:val="00D15C90"/>
    <w:rsid w:val="00D169FB"/>
    <w:rsid w:val="00D16C67"/>
    <w:rsid w:val="00D174E7"/>
    <w:rsid w:val="00D2039B"/>
    <w:rsid w:val="00D20B86"/>
    <w:rsid w:val="00D2219B"/>
    <w:rsid w:val="00D2287C"/>
    <w:rsid w:val="00D2297E"/>
    <w:rsid w:val="00D229BE"/>
    <w:rsid w:val="00D23AAD"/>
    <w:rsid w:val="00D23EAC"/>
    <w:rsid w:val="00D24220"/>
    <w:rsid w:val="00D242AB"/>
    <w:rsid w:val="00D2447E"/>
    <w:rsid w:val="00D25201"/>
    <w:rsid w:val="00D2544F"/>
    <w:rsid w:val="00D25F9F"/>
    <w:rsid w:val="00D26607"/>
    <w:rsid w:val="00D269B6"/>
    <w:rsid w:val="00D269D4"/>
    <w:rsid w:val="00D26EF0"/>
    <w:rsid w:val="00D26F3A"/>
    <w:rsid w:val="00D272AC"/>
    <w:rsid w:val="00D27D2D"/>
    <w:rsid w:val="00D30029"/>
    <w:rsid w:val="00D3064F"/>
    <w:rsid w:val="00D308C6"/>
    <w:rsid w:val="00D30B1F"/>
    <w:rsid w:val="00D3116A"/>
    <w:rsid w:val="00D31A27"/>
    <w:rsid w:val="00D32E63"/>
    <w:rsid w:val="00D330E2"/>
    <w:rsid w:val="00D3328C"/>
    <w:rsid w:val="00D33B0E"/>
    <w:rsid w:val="00D35CA2"/>
    <w:rsid w:val="00D35E98"/>
    <w:rsid w:val="00D364B9"/>
    <w:rsid w:val="00D3653D"/>
    <w:rsid w:val="00D36D39"/>
    <w:rsid w:val="00D37A56"/>
    <w:rsid w:val="00D400B1"/>
    <w:rsid w:val="00D406B6"/>
    <w:rsid w:val="00D40726"/>
    <w:rsid w:val="00D40928"/>
    <w:rsid w:val="00D40A2A"/>
    <w:rsid w:val="00D42028"/>
    <w:rsid w:val="00D42260"/>
    <w:rsid w:val="00D431AD"/>
    <w:rsid w:val="00D4365D"/>
    <w:rsid w:val="00D44E21"/>
    <w:rsid w:val="00D45815"/>
    <w:rsid w:val="00D45880"/>
    <w:rsid w:val="00D464F0"/>
    <w:rsid w:val="00D4660F"/>
    <w:rsid w:val="00D46696"/>
    <w:rsid w:val="00D466D4"/>
    <w:rsid w:val="00D468B4"/>
    <w:rsid w:val="00D46BF1"/>
    <w:rsid w:val="00D46F70"/>
    <w:rsid w:val="00D473E6"/>
    <w:rsid w:val="00D4761D"/>
    <w:rsid w:val="00D50959"/>
    <w:rsid w:val="00D50B66"/>
    <w:rsid w:val="00D50E10"/>
    <w:rsid w:val="00D510C2"/>
    <w:rsid w:val="00D511CC"/>
    <w:rsid w:val="00D5161D"/>
    <w:rsid w:val="00D518E8"/>
    <w:rsid w:val="00D5236D"/>
    <w:rsid w:val="00D52A2C"/>
    <w:rsid w:val="00D5318B"/>
    <w:rsid w:val="00D5355C"/>
    <w:rsid w:val="00D53AED"/>
    <w:rsid w:val="00D53C3E"/>
    <w:rsid w:val="00D54182"/>
    <w:rsid w:val="00D54296"/>
    <w:rsid w:val="00D54F14"/>
    <w:rsid w:val="00D55751"/>
    <w:rsid w:val="00D56423"/>
    <w:rsid w:val="00D57079"/>
    <w:rsid w:val="00D5707F"/>
    <w:rsid w:val="00D5736B"/>
    <w:rsid w:val="00D57D14"/>
    <w:rsid w:val="00D6038F"/>
    <w:rsid w:val="00D61301"/>
    <w:rsid w:val="00D61770"/>
    <w:rsid w:val="00D623A3"/>
    <w:rsid w:val="00D6252F"/>
    <w:rsid w:val="00D62606"/>
    <w:rsid w:val="00D62669"/>
    <w:rsid w:val="00D62829"/>
    <w:rsid w:val="00D629C7"/>
    <w:rsid w:val="00D62A79"/>
    <w:rsid w:val="00D62A8F"/>
    <w:rsid w:val="00D62F85"/>
    <w:rsid w:val="00D631C0"/>
    <w:rsid w:val="00D63416"/>
    <w:rsid w:val="00D63E9B"/>
    <w:rsid w:val="00D648F6"/>
    <w:rsid w:val="00D649AF"/>
    <w:rsid w:val="00D653F3"/>
    <w:rsid w:val="00D65C15"/>
    <w:rsid w:val="00D66D0C"/>
    <w:rsid w:val="00D671C8"/>
    <w:rsid w:val="00D672E2"/>
    <w:rsid w:val="00D67453"/>
    <w:rsid w:val="00D676D3"/>
    <w:rsid w:val="00D6773E"/>
    <w:rsid w:val="00D67BA3"/>
    <w:rsid w:val="00D701AA"/>
    <w:rsid w:val="00D70332"/>
    <w:rsid w:val="00D70FA1"/>
    <w:rsid w:val="00D71892"/>
    <w:rsid w:val="00D71EAD"/>
    <w:rsid w:val="00D73E01"/>
    <w:rsid w:val="00D74963"/>
    <w:rsid w:val="00D74ABA"/>
    <w:rsid w:val="00D75322"/>
    <w:rsid w:val="00D75408"/>
    <w:rsid w:val="00D77CCE"/>
    <w:rsid w:val="00D77F82"/>
    <w:rsid w:val="00D80754"/>
    <w:rsid w:val="00D809AD"/>
    <w:rsid w:val="00D80F80"/>
    <w:rsid w:val="00D81285"/>
    <w:rsid w:val="00D818AC"/>
    <w:rsid w:val="00D81D3A"/>
    <w:rsid w:val="00D82D28"/>
    <w:rsid w:val="00D834C1"/>
    <w:rsid w:val="00D835DF"/>
    <w:rsid w:val="00D836CF"/>
    <w:rsid w:val="00D83BD4"/>
    <w:rsid w:val="00D84669"/>
    <w:rsid w:val="00D848D0"/>
    <w:rsid w:val="00D85338"/>
    <w:rsid w:val="00D8680D"/>
    <w:rsid w:val="00D86841"/>
    <w:rsid w:val="00D86C72"/>
    <w:rsid w:val="00D90009"/>
    <w:rsid w:val="00D90013"/>
    <w:rsid w:val="00D90537"/>
    <w:rsid w:val="00D918E0"/>
    <w:rsid w:val="00D9268F"/>
    <w:rsid w:val="00D93167"/>
    <w:rsid w:val="00D93777"/>
    <w:rsid w:val="00D93D00"/>
    <w:rsid w:val="00D9444A"/>
    <w:rsid w:val="00D94850"/>
    <w:rsid w:val="00D94A00"/>
    <w:rsid w:val="00D9687E"/>
    <w:rsid w:val="00D96F51"/>
    <w:rsid w:val="00D9750A"/>
    <w:rsid w:val="00D97E94"/>
    <w:rsid w:val="00DA1170"/>
    <w:rsid w:val="00DA1E70"/>
    <w:rsid w:val="00DA209D"/>
    <w:rsid w:val="00DA2144"/>
    <w:rsid w:val="00DA232C"/>
    <w:rsid w:val="00DA2AC2"/>
    <w:rsid w:val="00DA2B58"/>
    <w:rsid w:val="00DA31B8"/>
    <w:rsid w:val="00DA3603"/>
    <w:rsid w:val="00DA3785"/>
    <w:rsid w:val="00DA3E24"/>
    <w:rsid w:val="00DA427E"/>
    <w:rsid w:val="00DA5060"/>
    <w:rsid w:val="00DA51DB"/>
    <w:rsid w:val="00DA5517"/>
    <w:rsid w:val="00DA56CC"/>
    <w:rsid w:val="00DA62F1"/>
    <w:rsid w:val="00DA66B5"/>
    <w:rsid w:val="00DA6799"/>
    <w:rsid w:val="00DA6FBA"/>
    <w:rsid w:val="00DB0742"/>
    <w:rsid w:val="00DB35AF"/>
    <w:rsid w:val="00DB3C8B"/>
    <w:rsid w:val="00DB4D20"/>
    <w:rsid w:val="00DB4D42"/>
    <w:rsid w:val="00DB4F83"/>
    <w:rsid w:val="00DB62E3"/>
    <w:rsid w:val="00DB65EF"/>
    <w:rsid w:val="00DB6886"/>
    <w:rsid w:val="00DB7205"/>
    <w:rsid w:val="00DC0021"/>
    <w:rsid w:val="00DC1976"/>
    <w:rsid w:val="00DC1A00"/>
    <w:rsid w:val="00DC368F"/>
    <w:rsid w:val="00DC4171"/>
    <w:rsid w:val="00DC42EB"/>
    <w:rsid w:val="00DC4414"/>
    <w:rsid w:val="00DC5350"/>
    <w:rsid w:val="00DC5850"/>
    <w:rsid w:val="00DC5D89"/>
    <w:rsid w:val="00DC7140"/>
    <w:rsid w:val="00DC7693"/>
    <w:rsid w:val="00DC7C04"/>
    <w:rsid w:val="00DD04F7"/>
    <w:rsid w:val="00DD0A62"/>
    <w:rsid w:val="00DD0C03"/>
    <w:rsid w:val="00DD0FB6"/>
    <w:rsid w:val="00DD17AB"/>
    <w:rsid w:val="00DD24DC"/>
    <w:rsid w:val="00DD2EC6"/>
    <w:rsid w:val="00DD40F3"/>
    <w:rsid w:val="00DD44B2"/>
    <w:rsid w:val="00DD481F"/>
    <w:rsid w:val="00DD5A26"/>
    <w:rsid w:val="00DD5E65"/>
    <w:rsid w:val="00DD6386"/>
    <w:rsid w:val="00DD75ED"/>
    <w:rsid w:val="00DD7F54"/>
    <w:rsid w:val="00DE147E"/>
    <w:rsid w:val="00DE394F"/>
    <w:rsid w:val="00DE41DF"/>
    <w:rsid w:val="00DE4ACD"/>
    <w:rsid w:val="00DE51CC"/>
    <w:rsid w:val="00DE5CF4"/>
    <w:rsid w:val="00DE60E7"/>
    <w:rsid w:val="00DE66C3"/>
    <w:rsid w:val="00DE680D"/>
    <w:rsid w:val="00DE69F5"/>
    <w:rsid w:val="00DE6E9C"/>
    <w:rsid w:val="00DE6FFE"/>
    <w:rsid w:val="00DE767F"/>
    <w:rsid w:val="00DF0349"/>
    <w:rsid w:val="00DF072C"/>
    <w:rsid w:val="00DF0945"/>
    <w:rsid w:val="00DF1FB6"/>
    <w:rsid w:val="00DF234E"/>
    <w:rsid w:val="00DF2CF7"/>
    <w:rsid w:val="00DF4331"/>
    <w:rsid w:val="00DF457B"/>
    <w:rsid w:val="00DF46D1"/>
    <w:rsid w:val="00DF4861"/>
    <w:rsid w:val="00DF57E4"/>
    <w:rsid w:val="00DF59A9"/>
    <w:rsid w:val="00DF5D59"/>
    <w:rsid w:val="00DF614F"/>
    <w:rsid w:val="00DF6590"/>
    <w:rsid w:val="00DF6619"/>
    <w:rsid w:val="00DF7828"/>
    <w:rsid w:val="00E00041"/>
    <w:rsid w:val="00E00D3C"/>
    <w:rsid w:val="00E01149"/>
    <w:rsid w:val="00E0145A"/>
    <w:rsid w:val="00E019C7"/>
    <w:rsid w:val="00E021D0"/>
    <w:rsid w:val="00E02564"/>
    <w:rsid w:val="00E02B05"/>
    <w:rsid w:val="00E02E4F"/>
    <w:rsid w:val="00E03370"/>
    <w:rsid w:val="00E03674"/>
    <w:rsid w:val="00E038C7"/>
    <w:rsid w:val="00E049D5"/>
    <w:rsid w:val="00E04B8B"/>
    <w:rsid w:val="00E058DE"/>
    <w:rsid w:val="00E0623D"/>
    <w:rsid w:val="00E062E2"/>
    <w:rsid w:val="00E06384"/>
    <w:rsid w:val="00E0678C"/>
    <w:rsid w:val="00E06BDD"/>
    <w:rsid w:val="00E074EB"/>
    <w:rsid w:val="00E1060A"/>
    <w:rsid w:val="00E1088A"/>
    <w:rsid w:val="00E10ABA"/>
    <w:rsid w:val="00E11989"/>
    <w:rsid w:val="00E11B9F"/>
    <w:rsid w:val="00E12123"/>
    <w:rsid w:val="00E124B6"/>
    <w:rsid w:val="00E12F85"/>
    <w:rsid w:val="00E13075"/>
    <w:rsid w:val="00E130A4"/>
    <w:rsid w:val="00E137DF"/>
    <w:rsid w:val="00E14749"/>
    <w:rsid w:val="00E147ED"/>
    <w:rsid w:val="00E15413"/>
    <w:rsid w:val="00E15D04"/>
    <w:rsid w:val="00E167DB"/>
    <w:rsid w:val="00E167F4"/>
    <w:rsid w:val="00E1686D"/>
    <w:rsid w:val="00E16A86"/>
    <w:rsid w:val="00E16EA4"/>
    <w:rsid w:val="00E1718C"/>
    <w:rsid w:val="00E17A6A"/>
    <w:rsid w:val="00E17D00"/>
    <w:rsid w:val="00E202B5"/>
    <w:rsid w:val="00E2062E"/>
    <w:rsid w:val="00E21125"/>
    <w:rsid w:val="00E2131C"/>
    <w:rsid w:val="00E21398"/>
    <w:rsid w:val="00E214FE"/>
    <w:rsid w:val="00E24A7C"/>
    <w:rsid w:val="00E25AB8"/>
    <w:rsid w:val="00E25C5D"/>
    <w:rsid w:val="00E25EDD"/>
    <w:rsid w:val="00E26037"/>
    <w:rsid w:val="00E26473"/>
    <w:rsid w:val="00E2675C"/>
    <w:rsid w:val="00E32241"/>
    <w:rsid w:val="00E32363"/>
    <w:rsid w:val="00E32F7F"/>
    <w:rsid w:val="00E34B26"/>
    <w:rsid w:val="00E35BFE"/>
    <w:rsid w:val="00E37554"/>
    <w:rsid w:val="00E377A7"/>
    <w:rsid w:val="00E37949"/>
    <w:rsid w:val="00E403B6"/>
    <w:rsid w:val="00E40B6F"/>
    <w:rsid w:val="00E41E3F"/>
    <w:rsid w:val="00E422CF"/>
    <w:rsid w:val="00E42D64"/>
    <w:rsid w:val="00E42F0E"/>
    <w:rsid w:val="00E448BE"/>
    <w:rsid w:val="00E45978"/>
    <w:rsid w:val="00E46826"/>
    <w:rsid w:val="00E46942"/>
    <w:rsid w:val="00E4738A"/>
    <w:rsid w:val="00E477D6"/>
    <w:rsid w:val="00E5046C"/>
    <w:rsid w:val="00E50F0F"/>
    <w:rsid w:val="00E511D4"/>
    <w:rsid w:val="00E52EFA"/>
    <w:rsid w:val="00E5319F"/>
    <w:rsid w:val="00E53263"/>
    <w:rsid w:val="00E534E3"/>
    <w:rsid w:val="00E541F0"/>
    <w:rsid w:val="00E552B0"/>
    <w:rsid w:val="00E5572E"/>
    <w:rsid w:val="00E5673A"/>
    <w:rsid w:val="00E56893"/>
    <w:rsid w:val="00E56A31"/>
    <w:rsid w:val="00E5791E"/>
    <w:rsid w:val="00E57B92"/>
    <w:rsid w:val="00E57B9C"/>
    <w:rsid w:val="00E603B6"/>
    <w:rsid w:val="00E61343"/>
    <w:rsid w:val="00E61C7B"/>
    <w:rsid w:val="00E62C35"/>
    <w:rsid w:val="00E62FA0"/>
    <w:rsid w:val="00E63059"/>
    <w:rsid w:val="00E6365B"/>
    <w:rsid w:val="00E64091"/>
    <w:rsid w:val="00E6413C"/>
    <w:rsid w:val="00E643D7"/>
    <w:rsid w:val="00E64A1B"/>
    <w:rsid w:val="00E655E7"/>
    <w:rsid w:val="00E6682B"/>
    <w:rsid w:val="00E670EF"/>
    <w:rsid w:val="00E67211"/>
    <w:rsid w:val="00E67759"/>
    <w:rsid w:val="00E705FB"/>
    <w:rsid w:val="00E712CB"/>
    <w:rsid w:val="00E7170F"/>
    <w:rsid w:val="00E71C5C"/>
    <w:rsid w:val="00E7332D"/>
    <w:rsid w:val="00E73359"/>
    <w:rsid w:val="00E73B58"/>
    <w:rsid w:val="00E743AD"/>
    <w:rsid w:val="00E747F6"/>
    <w:rsid w:val="00E74833"/>
    <w:rsid w:val="00E749A1"/>
    <w:rsid w:val="00E75EA3"/>
    <w:rsid w:val="00E75F78"/>
    <w:rsid w:val="00E76018"/>
    <w:rsid w:val="00E763EA"/>
    <w:rsid w:val="00E76776"/>
    <w:rsid w:val="00E76DE7"/>
    <w:rsid w:val="00E770F2"/>
    <w:rsid w:val="00E81D41"/>
    <w:rsid w:val="00E81ED7"/>
    <w:rsid w:val="00E82568"/>
    <w:rsid w:val="00E82607"/>
    <w:rsid w:val="00E826A9"/>
    <w:rsid w:val="00E82A32"/>
    <w:rsid w:val="00E82D58"/>
    <w:rsid w:val="00E82F6B"/>
    <w:rsid w:val="00E846F6"/>
    <w:rsid w:val="00E85171"/>
    <w:rsid w:val="00E85BB6"/>
    <w:rsid w:val="00E860CB"/>
    <w:rsid w:val="00E86E2F"/>
    <w:rsid w:val="00E87396"/>
    <w:rsid w:val="00E87BA2"/>
    <w:rsid w:val="00E87F44"/>
    <w:rsid w:val="00E90218"/>
    <w:rsid w:val="00E91665"/>
    <w:rsid w:val="00E918DE"/>
    <w:rsid w:val="00E937DE"/>
    <w:rsid w:val="00E942C8"/>
    <w:rsid w:val="00E94645"/>
    <w:rsid w:val="00E959E4"/>
    <w:rsid w:val="00E9642D"/>
    <w:rsid w:val="00E96628"/>
    <w:rsid w:val="00E9697C"/>
    <w:rsid w:val="00E96FB1"/>
    <w:rsid w:val="00EA055E"/>
    <w:rsid w:val="00EA07C4"/>
    <w:rsid w:val="00EA11FB"/>
    <w:rsid w:val="00EA16D8"/>
    <w:rsid w:val="00EA1960"/>
    <w:rsid w:val="00EA1F9A"/>
    <w:rsid w:val="00EA2F45"/>
    <w:rsid w:val="00EA4D38"/>
    <w:rsid w:val="00EA4FE0"/>
    <w:rsid w:val="00EA6E25"/>
    <w:rsid w:val="00EB0162"/>
    <w:rsid w:val="00EB0751"/>
    <w:rsid w:val="00EB07F5"/>
    <w:rsid w:val="00EB0DCB"/>
    <w:rsid w:val="00EB116C"/>
    <w:rsid w:val="00EB143F"/>
    <w:rsid w:val="00EB2797"/>
    <w:rsid w:val="00EB297D"/>
    <w:rsid w:val="00EB3002"/>
    <w:rsid w:val="00EB3F7F"/>
    <w:rsid w:val="00EB49C1"/>
    <w:rsid w:val="00EB4B1D"/>
    <w:rsid w:val="00EB518D"/>
    <w:rsid w:val="00EB5780"/>
    <w:rsid w:val="00EB5F60"/>
    <w:rsid w:val="00EB653D"/>
    <w:rsid w:val="00EB73D0"/>
    <w:rsid w:val="00EC2891"/>
    <w:rsid w:val="00EC3292"/>
    <w:rsid w:val="00EC3AC0"/>
    <w:rsid w:val="00EC3C80"/>
    <w:rsid w:val="00EC46BF"/>
    <w:rsid w:val="00EC4AAF"/>
    <w:rsid w:val="00EC4C64"/>
    <w:rsid w:val="00EC4EA0"/>
    <w:rsid w:val="00EC53A8"/>
    <w:rsid w:val="00EC5995"/>
    <w:rsid w:val="00EC6D7F"/>
    <w:rsid w:val="00EC7A0B"/>
    <w:rsid w:val="00EC7B73"/>
    <w:rsid w:val="00EC7D87"/>
    <w:rsid w:val="00EC7F6C"/>
    <w:rsid w:val="00ED091A"/>
    <w:rsid w:val="00ED0932"/>
    <w:rsid w:val="00ED1A22"/>
    <w:rsid w:val="00ED2131"/>
    <w:rsid w:val="00ED2E83"/>
    <w:rsid w:val="00ED35EE"/>
    <w:rsid w:val="00ED38FB"/>
    <w:rsid w:val="00ED6266"/>
    <w:rsid w:val="00ED6446"/>
    <w:rsid w:val="00ED6B19"/>
    <w:rsid w:val="00ED6BA3"/>
    <w:rsid w:val="00ED708B"/>
    <w:rsid w:val="00ED758D"/>
    <w:rsid w:val="00ED75FB"/>
    <w:rsid w:val="00ED7755"/>
    <w:rsid w:val="00ED77DF"/>
    <w:rsid w:val="00EE1E5F"/>
    <w:rsid w:val="00EE211E"/>
    <w:rsid w:val="00EE25B8"/>
    <w:rsid w:val="00EE270A"/>
    <w:rsid w:val="00EE28BB"/>
    <w:rsid w:val="00EE29C1"/>
    <w:rsid w:val="00EE30A2"/>
    <w:rsid w:val="00EE3504"/>
    <w:rsid w:val="00EE38C1"/>
    <w:rsid w:val="00EE440B"/>
    <w:rsid w:val="00EE45D7"/>
    <w:rsid w:val="00EE48BD"/>
    <w:rsid w:val="00EE4A71"/>
    <w:rsid w:val="00EE526B"/>
    <w:rsid w:val="00EE55EB"/>
    <w:rsid w:val="00EE59B9"/>
    <w:rsid w:val="00EE78B5"/>
    <w:rsid w:val="00EE7DD2"/>
    <w:rsid w:val="00EF025C"/>
    <w:rsid w:val="00EF0D7B"/>
    <w:rsid w:val="00EF1070"/>
    <w:rsid w:val="00EF14F1"/>
    <w:rsid w:val="00EF15DB"/>
    <w:rsid w:val="00EF1952"/>
    <w:rsid w:val="00EF2A68"/>
    <w:rsid w:val="00EF3EBB"/>
    <w:rsid w:val="00EF4634"/>
    <w:rsid w:val="00EF4E45"/>
    <w:rsid w:val="00EF4F63"/>
    <w:rsid w:val="00EF4FD0"/>
    <w:rsid w:val="00EF555E"/>
    <w:rsid w:val="00EF6892"/>
    <w:rsid w:val="00EF7083"/>
    <w:rsid w:val="00EF7B91"/>
    <w:rsid w:val="00EF7C06"/>
    <w:rsid w:val="00F0002C"/>
    <w:rsid w:val="00F02307"/>
    <w:rsid w:val="00F02726"/>
    <w:rsid w:val="00F0280B"/>
    <w:rsid w:val="00F029E5"/>
    <w:rsid w:val="00F02ED8"/>
    <w:rsid w:val="00F0340B"/>
    <w:rsid w:val="00F03704"/>
    <w:rsid w:val="00F03CE0"/>
    <w:rsid w:val="00F043A6"/>
    <w:rsid w:val="00F04ED8"/>
    <w:rsid w:val="00F05028"/>
    <w:rsid w:val="00F0561C"/>
    <w:rsid w:val="00F10119"/>
    <w:rsid w:val="00F11705"/>
    <w:rsid w:val="00F11BD8"/>
    <w:rsid w:val="00F11EB3"/>
    <w:rsid w:val="00F1281C"/>
    <w:rsid w:val="00F128CE"/>
    <w:rsid w:val="00F12C32"/>
    <w:rsid w:val="00F15A46"/>
    <w:rsid w:val="00F15E4F"/>
    <w:rsid w:val="00F16F73"/>
    <w:rsid w:val="00F17859"/>
    <w:rsid w:val="00F17F3E"/>
    <w:rsid w:val="00F205E4"/>
    <w:rsid w:val="00F209D6"/>
    <w:rsid w:val="00F20BF0"/>
    <w:rsid w:val="00F21136"/>
    <w:rsid w:val="00F21C31"/>
    <w:rsid w:val="00F21F4F"/>
    <w:rsid w:val="00F2217D"/>
    <w:rsid w:val="00F23020"/>
    <w:rsid w:val="00F23BD4"/>
    <w:rsid w:val="00F246D5"/>
    <w:rsid w:val="00F2628A"/>
    <w:rsid w:val="00F26376"/>
    <w:rsid w:val="00F26A91"/>
    <w:rsid w:val="00F26AE3"/>
    <w:rsid w:val="00F273EA"/>
    <w:rsid w:val="00F27DEE"/>
    <w:rsid w:val="00F30279"/>
    <w:rsid w:val="00F3034B"/>
    <w:rsid w:val="00F30B56"/>
    <w:rsid w:val="00F32728"/>
    <w:rsid w:val="00F327A4"/>
    <w:rsid w:val="00F32AA2"/>
    <w:rsid w:val="00F33C89"/>
    <w:rsid w:val="00F3421C"/>
    <w:rsid w:val="00F35136"/>
    <w:rsid w:val="00F35A55"/>
    <w:rsid w:val="00F35C09"/>
    <w:rsid w:val="00F364E3"/>
    <w:rsid w:val="00F36A06"/>
    <w:rsid w:val="00F36CD0"/>
    <w:rsid w:val="00F3744E"/>
    <w:rsid w:val="00F3757B"/>
    <w:rsid w:val="00F37E1A"/>
    <w:rsid w:val="00F40FE7"/>
    <w:rsid w:val="00F41E81"/>
    <w:rsid w:val="00F4278F"/>
    <w:rsid w:val="00F42A93"/>
    <w:rsid w:val="00F436F1"/>
    <w:rsid w:val="00F43A7B"/>
    <w:rsid w:val="00F45072"/>
    <w:rsid w:val="00F45209"/>
    <w:rsid w:val="00F45775"/>
    <w:rsid w:val="00F46209"/>
    <w:rsid w:val="00F46A22"/>
    <w:rsid w:val="00F46C61"/>
    <w:rsid w:val="00F50AEA"/>
    <w:rsid w:val="00F51CFD"/>
    <w:rsid w:val="00F52132"/>
    <w:rsid w:val="00F52DAD"/>
    <w:rsid w:val="00F536C3"/>
    <w:rsid w:val="00F53B95"/>
    <w:rsid w:val="00F53F94"/>
    <w:rsid w:val="00F54502"/>
    <w:rsid w:val="00F54AB3"/>
    <w:rsid w:val="00F551AD"/>
    <w:rsid w:val="00F554A1"/>
    <w:rsid w:val="00F56AE1"/>
    <w:rsid w:val="00F57406"/>
    <w:rsid w:val="00F6023F"/>
    <w:rsid w:val="00F60402"/>
    <w:rsid w:val="00F60704"/>
    <w:rsid w:val="00F60D68"/>
    <w:rsid w:val="00F61A81"/>
    <w:rsid w:val="00F61A8A"/>
    <w:rsid w:val="00F62B5B"/>
    <w:rsid w:val="00F6341B"/>
    <w:rsid w:val="00F63595"/>
    <w:rsid w:val="00F6429E"/>
    <w:rsid w:val="00F65017"/>
    <w:rsid w:val="00F651CF"/>
    <w:rsid w:val="00F65E93"/>
    <w:rsid w:val="00F66008"/>
    <w:rsid w:val="00F6632E"/>
    <w:rsid w:val="00F666AE"/>
    <w:rsid w:val="00F66868"/>
    <w:rsid w:val="00F66F14"/>
    <w:rsid w:val="00F675D0"/>
    <w:rsid w:val="00F67DCE"/>
    <w:rsid w:val="00F7036A"/>
    <w:rsid w:val="00F715CE"/>
    <w:rsid w:val="00F71DDA"/>
    <w:rsid w:val="00F72574"/>
    <w:rsid w:val="00F726E3"/>
    <w:rsid w:val="00F730D6"/>
    <w:rsid w:val="00F7386D"/>
    <w:rsid w:val="00F73BDB"/>
    <w:rsid w:val="00F74083"/>
    <w:rsid w:val="00F75A48"/>
    <w:rsid w:val="00F76D1C"/>
    <w:rsid w:val="00F77BB4"/>
    <w:rsid w:val="00F77F94"/>
    <w:rsid w:val="00F80D5C"/>
    <w:rsid w:val="00F81E80"/>
    <w:rsid w:val="00F82DF8"/>
    <w:rsid w:val="00F82FC0"/>
    <w:rsid w:val="00F83F05"/>
    <w:rsid w:val="00F84497"/>
    <w:rsid w:val="00F84E44"/>
    <w:rsid w:val="00F85513"/>
    <w:rsid w:val="00F87AD8"/>
    <w:rsid w:val="00F90F2D"/>
    <w:rsid w:val="00F90F37"/>
    <w:rsid w:val="00F916F9"/>
    <w:rsid w:val="00F932CE"/>
    <w:rsid w:val="00F93513"/>
    <w:rsid w:val="00F939B3"/>
    <w:rsid w:val="00F9412F"/>
    <w:rsid w:val="00F94A90"/>
    <w:rsid w:val="00F94B4C"/>
    <w:rsid w:val="00F950B5"/>
    <w:rsid w:val="00F9532C"/>
    <w:rsid w:val="00F95DE9"/>
    <w:rsid w:val="00F962B2"/>
    <w:rsid w:val="00F969DD"/>
    <w:rsid w:val="00F9780D"/>
    <w:rsid w:val="00FA04D6"/>
    <w:rsid w:val="00FA08D3"/>
    <w:rsid w:val="00FA0B58"/>
    <w:rsid w:val="00FA0C1C"/>
    <w:rsid w:val="00FA0C7B"/>
    <w:rsid w:val="00FA1257"/>
    <w:rsid w:val="00FA1C29"/>
    <w:rsid w:val="00FA3308"/>
    <w:rsid w:val="00FA3961"/>
    <w:rsid w:val="00FA39D9"/>
    <w:rsid w:val="00FA4BE8"/>
    <w:rsid w:val="00FA5947"/>
    <w:rsid w:val="00FA6EB9"/>
    <w:rsid w:val="00FA7847"/>
    <w:rsid w:val="00FA7A4E"/>
    <w:rsid w:val="00FA7BF9"/>
    <w:rsid w:val="00FB0460"/>
    <w:rsid w:val="00FB0C60"/>
    <w:rsid w:val="00FB2029"/>
    <w:rsid w:val="00FB3598"/>
    <w:rsid w:val="00FB3E50"/>
    <w:rsid w:val="00FB50B6"/>
    <w:rsid w:val="00FB5499"/>
    <w:rsid w:val="00FB624F"/>
    <w:rsid w:val="00FB7FE3"/>
    <w:rsid w:val="00FC0486"/>
    <w:rsid w:val="00FC0C14"/>
    <w:rsid w:val="00FC2181"/>
    <w:rsid w:val="00FC2225"/>
    <w:rsid w:val="00FC2E91"/>
    <w:rsid w:val="00FC3D66"/>
    <w:rsid w:val="00FC4052"/>
    <w:rsid w:val="00FC40B5"/>
    <w:rsid w:val="00FC4F70"/>
    <w:rsid w:val="00FC4F86"/>
    <w:rsid w:val="00FC6461"/>
    <w:rsid w:val="00FC64EB"/>
    <w:rsid w:val="00FC6697"/>
    <w:rsid w:val="00FC68B0"/>
    <w:rsid w:val="00FC6958"/>
    <w:rsid w:val="00FC69BD"/>
    <w:rsid w:val="00FC721C"/>
    <w:rsid w:val="00FC7529"/>
    <w:rsid w:val="00FD00DF"/>
    <w:rsid w:val="00FD04B2"/>
    <w:rsid w:val="00FD056D"/>
    <w:rsid w:val="00FD0865"/>
    <w:rsid w:val="00FD1607"/>
    <w:rsid w:val="00FD201B"/>
    <w:rsid w:val="00FD2543"/>
    <w:rsid w:val="00FD3C35"/>
    <w:rsid w:val="00FD3E4B"/>
    <w:rsid w:val="00FD4161"/>
    <w:rsid w:val="00FD4366"/>
    <w:rsid w:val="00FD4607"/>
    <w:rsid w:val="00FD55F7"/>
    <w:rsid w:val="00FD5AEA"/>
    <w:rsid w:val="00FD6EE2"/>
    <w:rsid w:val="00FD7C0B"/>
    <w:rsid w:val="00FD7F1F"/>
    <w:rsid w:val="00FE0F80"/>
    <w:rsid w:val="00FE23C0"/>
    <w:rsid w:val="00FE2CD2"/>
    <w:rsid w:val="00FE2DF5"/>
    <w:rsid w:val="00FE2EB2"/>
    <w:rsid w:val="00FE2F42"/>
    <w:rsid w:val="00FE562A"/>
    <w:rsid w:val="00FE5FE0"/>
    <w:rsid w:val="00FE623A"/>
    <w:rsid w:val="00FE69C6"/>
    <w:rsid w:val="00FE70E9"/>
    <w:rsid w:val="00FE76AD"/>
    <w:rsid w:val="00FE7D46"/>
    <w:rsid w:val="00FF0D07"/>
    <w:rsid w:val="00FF0E12"/>
    <w:rsid w:val="00FF11A5"/>
    <w:rsid w:val="00FF1476"/>
    <w:rsid w:val="00FF16CA"/>
    <w:rsid w:val="00FF1D46"/>
    <w:rsid w:val="00FF28A7"/>
    <w:rsid w:val="00FF2D9D"/>
    <w:rsid w:val="00FF2E32"/>
    <w:rsid w:val="00FF2E7D"/>
    <w:rsid w:val="00FF37DA"/>
    <w:rsid w:val="00FF427C"/>
    <w:rsid w:val="00FF43CE"/>
    <w:rsid w:val="00FF4A58"/>
    <w:rsid w:val="00FF5251"/>
    <w:rsid w:val="00FF5AD9"/>
    <w:rsid w:val="00FF5B5D"/>
    <w:rsid w:val="00FF5E4A"/>
    <w:rsid w:val="00FF6F2F"/>
    <w:rsid w:val="00FF715C"/>
    <w:rsid w:val="00FF7246"/>
    <w:rsid w:val="00FF7F0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065214A-AC57-4B66-AE62-910B9B66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049"/>
    <w:pPr>
      <w:autoSpaceDE w:val="0"/>
      <w:autoSpaceDN w:val="0"/>
      <w:bidi/>
      <w:spacing w:after="0" w:line="240" w:lineRule="auto"/>
    </w:pPr>
    <w:rPr>
      <w:rFonts w:ascii="Times New Roman" w:eastAsia="Times New Roman" w:hAnsi="Times New Roman" w:cs="Times New Roman"/>
      <w:sz w:val="24"/>
      <w:szCs w:val="26"/>
    </w:rPr>
  </w:style>
  <w:style w:type="paragraph" w:styleId="1">
    <w:name w:val="heading 1"/>
    <w:basedOn w:val="a"/>
    <w:link w:val="10"/>
    <w:uiPriority w:val="9"/>
    <w:qFormat/>
    <w:rsid w:val="000C1D02"/>
    <w:pPr>
      <w:autoSpaceDE/>
      <w:autoSpaceDN/>
      <w:bidi w:val="0"/>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049"/>
    <w:pPr>
      <w:tabs>
        <w:tab w:val="center" w:pos="4153"/>
        <w:tab w:val="right" w:pos="8306"/>
      </w:tabs>
    </w:pPr>
  </w:style>
  <w:style w:type="character" w:customStyle="1" w:styleId="a4">
    <w:name w:val="כותרת עליונה תו"/>
    <w:basedOn w:val="a0"/>
    <w:link w:val="a3"/>
    <w:uiPriority w:val="99"/>
    <w:rsid w:val="00660049"/>
  </w:style>
  <w:style w:type="paragraph" w:styleId="a5">
    <w:name w:val="footer"/>
    <w:basedOn w:val="a"/>
    <w:link w:val="a6"/>
    <w:uiPriority w:val="99"/>
    <w:semiHidden/>
    <w:unhideWhenUsed/>
    <w:rsid w:val="00660049"/>
    <w:pPr>
      <w:tabs>
        <w:tab w:val="center" w:pos="4153"/>
        <w:tab w:val="right" w:pos="8306"/>
      </w:tabs>
    </w:pPr>
  </w:style>
  <w:style w:type="character" w:customStyle="1" w:styleId="a6">
    <w:name w:val="כותרת תחתונה תו"/>
    <w:basedOn w:val="a0"/>
    <w:link w:val="a5"/>
    <w:uiPriority w:val="99"/>
    <w:semiHidden/>
    <w:rsid w:val="00660049"/>
  </w:style>
  <w:style w:type="character" w:styleId="Hyperlink">
    <w:name w:val="Hyperlink"/>
    <w:unhideWhenUsed/>
    <w:rsid w:val="00660049"/>
    <w:rPr>
      <w:rFonts w:ascii="Times New Roman" w:hAnsi="Times New Roman" w:cs="Times New Roman" w:hint="default"/>
      <w:color w:val="0000FF"/>
      <w:u w:val="single"/>
    </w:rPr>
  </w:style>
  <w:style w:type="character" w:styleId="a7">
    <w:name w:val="Strong"/>
    <w:uiPriority w:val="22"/>
    <w:qFormat/>
    <w:rsid w:val="00660049"/>
    <w:rPr>
      <w:rFonts w:ascii="Times New Roman" w:hAnsi="Times New Roman" w:cs="Times New Roman" w:hint="default"/>
      <w:b/>
      <w:bCs/>
    </w:rPr>
  </w:style>
  <w:style w:type="paragraph" w:styleId="a8">
    <w:name w:val="List Paragraph"/>
    <w:basedOn w:val="a"/>
    <w:uiPriority w:val="34"/>
    <w:qFormat/>
    <w:rsid w:val="00660049"/>
    <w:pPr>
      <w:ind w:left="720"/>
      <w:contextualSpacing/>
    </w:pPr>
  </w:style>
  <w:style w:type="paragraph" w:customStyle="1" w:styleId="Style5">
    <w:name w:val="Style5"/>
    <w:basedOn w:val="a"/>
    <w:uiPriority w:val="99"/>
    <w:rsid w:val="00660049"/>
    <w:pPr>
      <w:widowControl w:val="0"/>
      <w:bidi w:val="0"/>
      <w:adjustRightInd w:val="0"/>
      <w:spacing w:line="322" w:lineRule="exact"/>
      <w:jc w:val="center"/>
    </w:pPr>
    <w:rPr>
      <w:szCs w:val="24"/>
    </w:rPr>
  </w:style>
  <w:style w:type="paragraph" w:customStyle="1" w:styleId="Normal1">
    <w:name w:val="Normal1"/>
    <w:uiPriority w:val="99"/>
    <w:rsid w:val="00660049"/>
    <w:pPr>
      <w:spacing w:after="0" w:line="240" w:lineRule="auto"/>
    </w:pPr>
    <w:rPr>
      <w:rFonts w:ascii="Times New Roman" w:eastAsia="Times New Roman" w:hAnsi="Times New Roman" w:cs="Times New Roman"/>
      <w:color w:val="000000"/>
      <w:sz w:val="24"/>
      <w:szCs w:val="24"/>
    </w:rPr>
  </w:style>
  <w:style w:type="character" w:customStyle="1" w:styleId="FontStyle12">
    <w:name w:val="Font Style12"/>
    <w:uiPriority w:val="99"/>
    <w:rsid w:val="00660049"/>
    <w:rPr>
      <w:rFonts w:ascii="Times New Roman" w:hAnsi="Times New Roman" w:cs="Times New Roman" w:hint="default"/>
      <w:b/>
      <w:bCs/>
      <w:color w:val="000000"/>
      <w:sz w:val="26"/>
      <w:szCs w:val="26"/>
      <w:lang w:bidi="he-IL"/>
    </w:rPr>
  </w:style>
  <w:style w:type="table" w:styleId="a9">
    <w:name w:val="Table Grid"/>
    <w:basedOn w:val="a1"/>
    <w:uiPriority w:val="59"/>
    <w:rsid w:val="00660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6EA4"/>
    <w:pPr>
      <w:autoSpaceDE w:val="0"/>
      <w:autoSpaceDN w:val="0"/>
      <w:adjustRightInd w:val="0"/>
      <w:spacing w:after="0" w:line="240" w:lineRule="auto"/>
    </w:pPr>
    <w:rPr>
      <w:rFonts w:ascii="Calibri" w:hAnsi="Calibri" w:cs="Calibri"/>
      <w:color w:val="000000"/>
      <w:sz w:val="24"/>
      <w:szCs w:val="24"/>
    </w:rPr>
  </w:style>
  <w:style w:type="paragraph" w:styleId="aa">
    <w:name w:val="No Spacing"/>
    <w:uiPriority w:val="1"/>
    <w:qFormat/>
    <w:rsid w:val="00F46C61"/>
    <w:pPr>
      <w:autoSpaceDE w:val="0"/>
      <w:autoSpaceDN w:val="0"/>
      <w:bidi/>
      <w:spacing w:after="0" w:line="240" w:lineRule="auto"/>
    </w:pPr>
    <w:rPr>
      <w:rFonts w:ascii="Times New Roman" w:eastAsia="Times New Roman" w:hAnsi="Times New Roman" w:cs="Times New Roman"/>
      <w:sz w:val="24"/>
      <w:szCs w:val="26"/>
    </w:rPr>
  </w:style>
  <w:style w:type="paragraph" w:styleId="NormalWeb">
    <w:name w:val="Normal (Web)"/>
    <w:basedOn w:val="a"/>
    <w:uiPriority w:val="99"/>
    <w:unhideWhenUsed/>
    <w:rsid w:val="00F41E81"/>
    <w:pPr>
      <w:autoSpaceDE/>
      <w:autoSpaceDN/>
      <w:bidi w:val="0"/>
      <w:spacing w:before="100" w:beforeAutospacing="1" w:after="100" w:afterAutospacing="1"/>
    </w:pPr>
    <w:rPr>
      <w:szCs w:val="24"/>
    </w:rPr>
  </w:style>
  <w:style w:type="paragraph" w:customStyle="1" w:styleId="Style10">
    <w:name w:val="Style10"/>
    <w:basedOn w:val="a"/>
    <w:uiPriority w:val="99"/>
    <w:rsid w:val="00434BED"/>
    <w:pPr>
      <w:widowControl w:val="0"/>
      <w:bidi w:val="0"/>
      <w:adjustRightInd w:val="0"/>
      <w:spacing w:line="259" w:lineRule="exact"/>
      <w:jc w:val="both"/>
    </w:pPr>
    <w:rPr>
      <w:rFonts w:ascii="Microsoft Sans Serif" w:eastAsiaTheme="minorEastAsia" w:hAnsi="Microsoft Sans Serif" w:cs="Microsoft Sans Serif"/>
      <w:szCs w:val="24"/>
    </w:rPr>
  </w:style>
  <w:style w:type="character" w:customStyle="1" w:styleId="FontStyle19">
    <w:name w:val="Font Style19"/>
    <w:basedOn w:val="a0"/>
    <w:uiPriority w:val="99"/>
    <w:rsid w:val="00434BED"/>
    <w:rPr>
      <w:rFonts w:ascii="Calibri" w:hAnsi="Calibri" w:cs="Calibri"/>
      <w:color w:val="000000"/>
      <w:sz w:val="18"/>
      <w:szCs w:val="18"/>
      <w:lang w:bidi="he-IL"/>
    </w:rPr>
  </w:style>
  <w:style w:type="character" w:styleId="FollowedHyperlink">
    <w:name w:val="FollowedHyperlink"/>
    <w:basedOn w:val="a0"/>
    <w:uiPriority w:val="99"/>
    <w:semiHidden/>
    <w:unhideWhenUsed/>
    <w:rsid w:val="008F7393"/>
    <w:rPr>
      <w:color w:val="800080" w:themeColor="followedHyperlink"/>
      <w:u w:val="single"/>
    </w:rPr>
  </w:style>
  <w:style w:type="character" w:customStyle="1" w:styleId="shorttext">
    <w:name w:val="short_text"/>
    <w:basedOn w:val="a0"/>
    <w:rsid w:val="00CC1AAD"/>
  </w:style>
  <w:style w:type="character" w:customStyle="1" w:styleId="sugarfield">
    <w:name w:val="sugar_field"/>
    <w:basedOn w:val="a0"/>
    <w:rsid w:val="00AE2C4E"/>
  </w:style>
  <w:style w:type="paragraph" w:styleId="HTML">
    <w:name w:val="HTML Preformatted"/>
    <w:basedOn w:val="a"/>
    <w:link w:val="HTML0"/>
    <w:uiPriority w:val="99"/>
    <w:unhideWhenUsed/>
    <w:rsid w:val="00BD4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bidi w:val="0"/>
    </w:pPr>
    <w:rPr>
      <w:rFonts w:ascii="Courier New" w:hAnsi="Courier New" w:cs="Courier New"/>
      <w:sz w:val="20"/>
      <w:szCs w:val="20"/>
    </w:rPr>
  </w:style>
  <w:style w:type="character" w:customStyle="1" w:styleId="HTML0">
    <w:name w:val="HTML מעוצב מראש תו"/>
    <w:basedOn w:val="a0"/>
    <w:link w:val="HTML"/>
    <w:uiPriority w:val="99"/>
    <w:rsid w:val="00BD4E2F"/>
    <w:rPr>
      <w:rFonts w:ascii="Courier New" w:eastAsia="Times New Roman" w:hAnsi="Courier New" w:cs="Courier New"/>
      <w:sz w:val="20"/>
      <w:szCs w:val="20"/>
    </w:rPr>
  </w:style>
  <w:style w:type="character" w:customStyle="1" w:styleId="Hyperlink0">
    <w:name w:val="Hyperlink.0"/>
    <w:basedOn w:val="Hyperlink"/>
    <w:rsid w:val="00E37949"/>
    <w:rPr>
      <w:rFonts w:ascii="Times New Roman" w:hAnsi="Times New Roman" w:cs="Times New Roman" w:hint="default"/>
      <w:color w:val="0000FF"/>
      <w:u w:val="single" w:color="0000FF"/>
    </w:rPr>
  </w:style>
  <w:style w:type="paragraph" w:customStyle="1" w:styleId="Body">
    <w:name w:val="Body"/>
    <w:rsid w:val="00E379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BodyA">
    <w:name w:val="Body A"/>
    <w:rsid w:val="00846A8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ab">
    <w:name w:val="Balloon Text"/>
    <w:basedOn w:val="a"/>
    <w:link w:val="ac"/>
    <w:uiPriority w:val="99"/>
    <w:semiHidden/>
    <w:unhideWhenUsed/>
    <w:rsid w:val="00274E5E"/>
    <w:rPr>
      <w:rFonts w:ascii="Tahoma" w:hAnsi="Tahoma" w:cs="Tahoma"/>
      <w:sz w:val="18"/>
      <w:szCs w:val="18"/>
    </w:rPr>
  </w:style>
  <w:style w:type="character" w:customStyle="1" w:styleId="ac">
    <w:name w:val="טקסט בלונים תו"/>
    <w:basedOn w:val="a0"/>
    <w:link w:val="ab"/>
    <w:uiPriority w:val="99"/>
    <w:semiHidden/>
    <w:rsid w:val="00274E5E"/>
    <w:rPr>
      <w:rFonts w:ascii="Tahoma" w:eastAsia="Times New Roman" w:hAnsi="Tahoma" w:cs="Tahoma"/>
      <w:sz w:val="18"/>
      <w:szCs w:val="18"/>
    </w:rPr>
  </w:style>
  <w:style w:type="character" w:styleId="ad">
    <w:name w:val="annotation reference"/>
    <w:basedOn w:val="a0"/>
    <w:uiPriority w:val="99"/>
    <w:semiHidden/>
    <w:unhideWhenUsed/>
    <w:rsid w:val="00347EDE"/>
    <w:rPr>
      <w:sz w:val="16"/>
      <w:szCs w:val="16"/>
    </w:rPr>
  </w:style>
  <w:style w:type="paragraph" w:styleId="ae">
    <w:name w:val="annotation text"/>
    <w:basedOn w:val="a"/>
    <w:link w:val="af"/>
    <w:uiPriority w:val="99"/>
    <w:semiHidden/>
    <w:unhideWhenUsed/>
    <w:rsid w:val="00347EDE"/>
    <w:rPr>
      <w:sz w:val="20"/>
      <w:szCs w:val="20"/>
    </w:rPr>
  </w:style>
  <w:style w:type="character" w:customStyle="1" w:styleId="af">
    <w:name w:val="טקסט הערה תו"/>
    <w:basedOn w:val="a0"/>
    <w:link w:val="ae"/>
    <w:uiPriority w:val="99"/>
    <w:semiHidden/>
    <w:rsid w:val="00347EDE"/>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347EDE"/>
    <w:rPr>
      <w:b/>
      <w:bCs/>
    </w:rPr>
  </w:style>
  <w:style w:type="character" w:customStyle="1" w:styleId="af1">
    <w:name w:val="נושא הערה תו"/>
    <w:basedOn w:val="af"/>
    <w:link w:val="af0"/>
    <w:uiPriority w:val="99"/>
    <w:semiHidden/>
    <w:rsid w:val="00347EDE"/>
    <w:rPr>
      <w:rFonts w:ascii="Times New Roman" w:eastAsia="Times New Roman" w:hAnsi="Times New Roman" w:cs="Times New Roman"/>
      <w:b/>
      <w:bCs/>
      <w:sz w:val="20"/>
      <w:szCs w:val="20"/>
    </w:rPr>
  </w:style>
  <w:style w:type="character" w:customStyle="1" w:styleId="10">
    <w:name w:val="כותרת 1 תו"/>
    <w:basedOn w:val="a0"/>
    <w:link w:val="1"/>
    <w:uiPriority w:val="9"/>
    <w:rsid w:val="000C1D0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9614">
      <w:bodyDiv w:val="1"/>
      <w:marLeft w:val="0"/>
      <w:marRight w:val="0"/>
      <w:marTop w:val="0"/>
      <w:marBottom w:val="0"/>
      <w:divBdr>
        <w:top w:val="none" w:sz="0" w:space="0" w:color="auto"/>
        <w:left w:val="none" w:sz="0" w:space="0" w:color="auto"/>
        <w:bottom w:val="none" w:sz="0" w:space="0" w:color="auto"/>
        <w:right w:val="none" w:sz="0" w:space="0" w:color="auto"/>
      </w:divBdr>
    </w:div>
    <w:div w:id="18434591">
      <w:bodyDiv w:val="1"/>
      <w:marLeft w:val="0"/>
      <w:marRight w:val="0"/>
      <w:marTop w:val="0"/>
      <w:marBottom w:val="0"/>
      <w:divBdr>
        <w:top w:val="none" w:sz="0" w:space="0" w:color="auto"/>
        <w:left w:val="none" w:sz="0" w:space="0" w:color="auto"/>
        <w:bottom w:val="none" w:sz="0" w:space="0" w:color="auto"/>
        <w:right w:val="none" w:sz="0" w:space="0" w:color="auto"/>
      </w:divBdr>
    </w:div>
    <w:div w:id="30809461">
      <w:bodyDiv w:val="1"/>
      <w:marLeft w:val="0"/>
      <w:marRight w:val="0"/>
      <w:marTop w:val="0"/>
      <w:marBottom w:val="0"/>
      <w:divBdr>
        <w:top w:val="none" w:sz="0" w:space="0" w:color="auto"/>
        <w:left w:val="none" w:sz="0" w:space="0" w:color="auto"/>
        <w:bottom w:val="none" w:sz="0" w:space="0" w:color="auto"/>
        <w:right w:val="none" w:sz="0" w:space="0" w:color="auto"/>
      </w:divBdr>
    </w:div>
    <w:div w:id="48891625">
      <w:bodyDiv w:val="1"/>
      <w:marLeft w:val="0"/>
      <w:marRight w:val="0"/>
      <w:marTop w:val="0"/>
      <w:marBottom w:val="0"/>
      <w:divBdr>
        <w:top w:val="none" w:sz="0" w:space="0" w:color="auto"/>
        <w:left w:val="none" w:sz="0" w:space="0" w:color="auto"/>
        <w:bottom w:val="none" w:sz="0" w:space="0" w:color="auto"/>
        <w:right w:val="none" w:sz="0" w:space="0" w:color="auto"/>
      </w:divBdr>
    </w:div>
    <w:div w:id="57096181">
      <w:bodyDiv w:val="1"/>
      <w:marLeft w:val="0"/>
      <w:marRight w:val="0"/>
      <w:marTop w:val="0"/>
      <w:marBottom w:val="0"/>
      <w:divBdr>
        <w:top w:val="none" w:sz="0" w:space="0" w:color="auto"/>
        <w:left w:val="none" w:sz="0" w:space="0" w:color="auto"/>
        <w:bottom w:val="none" w:sz="0" w:space="0" w:color="auto"/>
        <w:right w:val="none" w:sz="0" w:space="0" w:color="auto"/>
      </w:divBdr>
    </w:div>
    <w:div w:id="74396939">
      <w:bodyDiv w:val="1"/>
      <w:marLeft w:val="0"/>
      <w:marRight w:val="0"/>
      <w:marTop w:val="0"/>
      <w:marBottom w:val="0"/>
      <w:divBdr>
        <w:top w:val="none" w:sz="0" w:space="0" w:color="auto"/>
        <w:left w:val="none" w:sz="0" w:space="0" w:color="auto"/>
        <w:bottom w:val="none" w:sz="0" w:space="0" w:color="auto"/>
        <w:right w:val="none" w:sz="0" w:space="0" w:color="auto"/>
      </w:divBdr>
    </w:div>
    <w:div w:id="74713673">
      <w:bodyDiv w:val="1"/>
      <w:marLeft w:val="0"/>
      <w:marRight w:val="0"/>
      <w:marTop w:val="0"/>
      <w:marBottom w:val="0"/>
      <w:divBdr>
        <w:top w:val="none" w:sz="0" w:space="0" w:color="auto"/>
        <w:left w:val="none" w:sz="0" w:space="0" w:color="auto"/>
        <w:bottom w:val="none" w:sz="0" w:space="0" w:color="auto"/>
        <w:right w:val="none" w:sz="0" w:space="0" w:color="auto"/>
      </w:divBdr>
    </w:div>
    <w:div w:id="75594031">
      <w:bodyDiv w:val="1"/>
      <w:marLeft w:val="0"/>
      <w:marRight w:val="0"/>
      <w:marTop w:val="0"/>
      <w:marBottom w:val="0"/>
      <w:divBdr>
        <w:top w:val="none" w:sz="0" w:space="0" w:color="auto"/>
        <w:left w:val="none" w:sz="0" w:space="0" w:color="auto"/>
        <w:bottom w:val="none" w:sz="0" w:space="0" w:color="auto"/>
        <w:right w:val="none" w:sz="0" w:space="0" w:color="auto"/>
      </w:divBdr>
    </w:div>
    <w:div w:id="114371977">
      <w:bodyDiv w:val="1"/>
      <w:marLeft w:val="0"/>
      <w:marRight w:val="0"/>
      <w:marTop w:val="0"/>
      <w:marBottom w:val="0"/>
      <w:divBdr>
        <w:top w:val="none" w:sz="0" w:space="0" w:color="auto"/>
        <w:left w:val="none" w:sz="0" w:space="0" w:color="auto"/>
        <w:bottom w:val="none" w:sz="0" w:space="0" w:color="auto"/>
        <w:right w:val="none" w:sz="0" w:space="0" w:color="auto"/>
      </w:divBdr>
    </w:div>
    <w:div w:id="131363457">
      <w:bodyDiv w:val="1"/>
      <w:marLeft w:val="0"/>
      <w:marRight w:val="0"/>
      <w:marTop w:val="0"/>
      <w:marBottom w:val="0"/>
      <w:divBdr>
        <w:top w:val="none" w:sz="0" w:space="0" w:color="auto"/>
        <w:left w:val="none" w:sz="0" w:space="0" w:color="auto"/>
        <w:bottom w:val="none" w:sz="0" w:space="0" w:color="auto"/>
        <w:right w:val="none" w:sz="0" w:space="0" w:color="auto"/>
      </w:divBdr>
    </w:div>
    <w:div w:id="137455968">
      <w:bodyDiv w:val="1"/>
      <w:marLeft w:val="0"/>
      <w:marRight w:val="0"/>
      <w:marTop w:val="0"/>
      <w:marBottom w:val="0"/>
      <w:divBdr>
        <w:top w:val="none" w:sz="0" w:space="0" w:color="auto"/>
        <w:left w:val="none" w:sz="0" w:space="0" w:color="auto"/>
        <w:bottom w:val="none" w:sz="0" w:space="0" w:color="auto"/>
        <w:right w:val="none" w:sz="0" w:space="0" w:color="auto"/>
      </w:divBdr>
    </w:div>
    <w:div w:id="138694547">
      <w:bodyDiv w:val="1"/>
      <w:marLeft w:val="0"/>
      <w:marRight w:val="0"/>
      <w:marTop w:val="0"/>
      <w:marBottom w:val="0"/>
      <w:divBdr>
        <w:top w:val="none" w:sz="0" w:space="0" w:color="auto"/>
        <w:left w:val="none" w:sz="0" w:space="0" w:color="auto"/>
        <w:bottom w:val="none" w:sz="0" w:space="0" w:color="auto"/>
        <w:right w:val="none" w:sz="0" w:space="0" w:color="auto"/>
      </w:divBdr>
    </w:div>
    <w:div w:id="159542368">
      <w:bodyDiv w:val="1"/>
      <w:marLeft w:val="0"/>
      <w:marRight w:val="0"/>
      <w:marTop w:val="0"/>
      <w:marBottom w:val="0"/>
      <w:divBdr>
        <w:top w:val="none" w:sz="0" w:space="0" w:color="auto"/>
        <w:left w:val="none" w:sz="0" w:space="0" w:color="auto"/>
        <w:bottom w:val="none" w:sz="0" w:space="0" w:color="auto"/>
        <w:right w:val="none" w:sz="0" w:space="0" w:color="auto"/>
      </w:divBdr>
    </w:div>
    <w:div w:id="174157381">
      <w:bodyDiv w:val="1"/>
      <w:marLeft w:val="0"/>
      <w:marRight w:val="0"/>
      <w:marTop w:val="0"/>
      <w:marBottom w:val="0"/>
      <w:divBdr>
        <w:top w:val="none" w:sz="0" w:space="0" w:color="auto"/>
        <w:left w:val="none" w:sz="0" w:space="0" w:color="auto"/>
        <w:bottom w:val="none" w:sz="0" w:space="0" w:color="auto"/>
        <w:right w:val="none" w:sz="0" w:space="0" w:color="auto"/>
      </w:divBdr>
    </w:div>
    <w:div w:id="175197848">
      <w:bodyDiv w:val="1"/>
      <w:marLeft w:val="0"/>
      <w:marRight w:val="0"/>
      <w:marTop w:val="0"/>
      <w:marBottom w:val="0"/>
      <w:divBdr>
        <w:top w:val="none" w:sz="0" w:space="0" w:color="auto"/>
        <w:left w:val="none" w:sz="0" w:space="0" w:color="auto"/>
        <w:bottom w:val="none" w:sz="0" w:space="0" w:color="auto"/>
        <w:right w:val="none" w:sz="0" w:space="0" w:color="auto"/>
      </w:divBdr>
    </w:div>
    <w:div w:id="193462431">
      <w:bodyDiv w:val="1"/>
      <w:marLeft w:val="0"/>
      <w:marRight w:val="0"/>
      <w:marTop w:val="0"/>
      <w:marBottom w:val="0"/>
      <w:divBdr>
        <w:top w:val="none" w:sz="0" w:space="0" w:color="auto"/>
        <w:left w:val="none" w:sz="0" w:space="0" w:color="auto"/>
        <w:bottom w:val="none" w:sz="0" w:space="0" w:color="auto"/>
        <w:right w:val="none" w:sz="0" w:space="0" w:color="auto"/>
      </w:divBdr>
    </w:div>
    <w:div w:id="216013391">
      <w:bodyDiv w:val="1"/>
      <w:marLeft w:val="0"/>
      <w:marRight w:val="0"/>
      <w:marTop w:val="0"/>
      <w:marBottom w:val="0"/>
      <w:divBdr>
        <w:top w:val="none" w:sz="0" w:space="0" w:color="auto"/>
        <w:left w:val="none" w:sz="0" w:space="0" w:color="auto"/>
        <w:bottom w:val="none" w:sz="0" w:space="0" w:color="auto"/>
        <w:right w:val="none" w:sz="0" w:space="0" w:color="auto"/>
      </w:divBdr>
    </w:div>
    <w:div w:id="236400155">
      <w:bodyDiv w:val="1"/>
      <w:marLeft w:val="0"/>
      <w:marRight w:val="0"/>
      <w:marTop w:val="0"/>
      <w:marBottom w:val="0"/>
      <w:divBdr>
        <w:top w:val="none" w:sz="0" w:space="0" w:color="auto"/>
        <w:left w:val="none" w:sz="0" w:space="0" w:color="auto"/>
        <w:bottom w:val="none" w:sz="0" w:space="0" w:color="auto"/>
        <w:right w:val="none" w:sz="0" w:space="0" w:color="auto"/>
      </w:divBdr>
    </w:div>
    <w:div w:id="238489501">
      <w:bodyDiv w:val="1"/>
      <w:marLeft w:val="0"/>
      <w:marRight w:val="0"/>
      <w:marTop w:val="0"/>
      <w:marBottom w:val="0"/>
      <w:divBdr>
        <w:top w:val="none" w:sz="0" w:space="0" w:color="auto"/>
        <w:left w:val="none" w:sz="0" w:space="0" w:color="auto"/>
        <w:bottom w:val="none" w:sz="0" w:space="0" w:color="auto"/>
        <w:right w:val="none" w:sz="0" w:space="0" w:color="auto"/>
      </w:divBdr>
    </w:div>
    <w:div w:id="240213746">
      <w:bodyDiv w:val="1"/>
      <w:marLeft w:val="0"/>
      <w:marRight w:val="0"/>
      <w:marTop w:val="0"/>
      <w:marBottom w:val="0"/>
      <w:divBdr>
        <w:top w:val="none" w:sz="0" w:space="0" w:color="auto"/>
        <w:left w:val="none" w:sz="0" w:space="0" w:color="auto"/>
        <w:bottom w:val="none" w:sz="0" w:space="0" w:color="auto"/>
        <w:right w:val="none" w:sz="0" w:space="0" w:color="auto"/>
      </w:divBdr>
    </w:div>
    <w:div w:id="250545865">
      <w:bodyDiv w:val="1"/>
      <w:marLeft w:val="0"/>
      <w:marRight w:val="0"/>
      <w:marTop w:val="0"/>
      <w:marBottom w:val="0"/>
      <w:divBdr>
        <w:top w:val="none" w:sz="0" w:space="0" w:color="auto"/>
        <w:left w:val="none" w:sz="0" w:space="0" w:color="auto"/>
        <w:bottom w:val="none" w:sz="0" w:space="0" w:color="auto"/>
        <w:right w:val="none" w:sz="0" w:space="0" w:color="auto"/>
      </w:divBdr>
    </w:div>
    <w:div w:id="253247686">
      <w:bodyDiv w:val="1"/>
      <w:marLeft w:val="0"/>
      <w:marRight w:val="0"/>
      <w:marTop w:val="0"/>
      <w:marBottom w:val="0"/>
      <w:divBdr>
        <w:top w:val="none" w:sz="0" w:space="0" w:color="auto"/>
        <w:left w:val="none" w:sz="0" w:space="0" w:color="auto"/>
        <w:bottom w:val="none" w:sz="0" w:space="0" w:color="auto"/>
        <w:right w:val="none" w:sz="0" w:space="0" w:color="auto"/>
      </w:divBdr>
    </w:div>
    <w:div w:id="260721505">
      <w:bodyDiv w:val="1"/>
      <w:marLeft w:val="0"/>
      <w:marRight w:val="0"/>
      <w:marTop w:val="0"/>
      <w:marBottom w:val="0"/>
      <w:divBdr>
        <w:top w:val="none" w:sz="0" w:space="0" w:color="auto"/>
        <w:left w:val="none" w:sz="0" w:space="0" w:color="auto"/>
        <w:bottom w:val="none" w:sz="0" w:space="0" w:color="auto"/>
        <w:right w:val="none" w:sz="0" w:space="0" w:color="auto"/>
      </w:divBdr>
    </w:div>
    <w:div w:id="268045014">
      <w:bodyDiv w:val="1"/>
      <w:marLeft w:val="0"/>
      <w:marRight w:val="0"/>
      <w:marTop w:val="0"/>
      <w:marBottom w:val="0"/>
      <w:divBdr>
        <w:top w:val="none" w:sz="0" w:space="0" w:color="auto"/>
        <w:left w:val="none" w:sz="0" w:space="0" w:color="auto"/>
        <w:bottom w:val="none" w:sz="0" w:space="0" w:color="auto"/>
        <w:right w:val="none" w:sz="0" w:space="0" w:color="auto"/>
      </w:divBdr>
    </w:div>
    <w:div w:id="268395971">
      <w:bodyDiv w:val="1"/>
      <w:marLeft w:val="0"/>
      <w:marRight w:val="0"/>
      <w:marTop w:val="0"/>
      <w:marBottom w:val="0"/>
      <w:divBdr>
        <w:top w:val="none" w:sz="0" w:space="0" w:color="auto"/>
        <w:left w:val="none" w:sz="0" w:space="0" w:color="auto"/>
        <w:bottom w:val="none" w:sz="0" w:space="0" w:color="auto"/>
        <w:right w:val="none" w:sz="0" w:space="0" w:color="auto"/>
      </w:divBdr>
    </w:div>
    <w:div w:id="270358717">
      <w:bodyDiv w:val="1"/>
      <w:marLeft w:val="0"/>
      <w:marRight w:val="0"/>
      <w:marTop w:val="0"/>
      <w:marBottom w:val="0"/>
      <w:divBdr>
        <w:top w:val="none" w:sz="0" w:space="0" w:color="auto"/>
        <w:left w:val="none" w:sz="0" w:space="0" w:color="auto"/>
        <w:bottom w:val="none" w:sz="0" w:space="0" w:color="auto"/>
        <w:right w:val="none" w:sz="0" w:space="0" w:color="auto"/>
      </w:divBdr>
    </w:div>
    <w:div w:id="272565359">
      <w:bodyDiv w:val="1"/>
      <w:marLeft w:val="0"/>
      <w:marRight w:val="0"/>
      <w:marTop w:val="0"/>
      <w:marBottom w:val="0"/>
      <w:divBdr>
        <w:top w:val="none" w:sz="0" w:space="0" w:color="auto"/>
        <w:left w:val="none" w:sz="0" w:space="0" w:color="auto"/>
        <w:bottom w:val="none" w:sz="0" w:space="0" w:color="auto"/>
        <w:right w:val="none" w:sz="0" w:space="0" w:color="auto"/>
      </w:divBdr>
    </w:div>
    <w:div w:id="276763531">
      <w:bodyDiv w:val="1"/>
      <w:marLeft w:val="0"/>
      <w:marRight w:val="0"/>
      <w:marTop w:val="0"/>
      <w:marBottom w:val="0"/>
      <w:divBdr>
        <w:top w:val="none" w:sz="0" w:space="0" w:color="auto"/>
        <w:left w:val="none" w:sz="0" w:space="0" w:color="auto"/>
        <w:bottom w:val="none" w:sz="0" w:space="0" w:color="auto"/>
        <w:right w:val="none" w:sz="0" w:space="0" w:color="auto"/>
      </w:divBdr>
    </w:div>
    <w:div w:id="277032607">
      <w:bodyDiv w:val="1"/>
      <w:marLeft w:val="0"/>
      <w:marRight w:val="0"/>
      <w:marTop w:val="0"/>
      <w:marBottom w:val="0"/>
      <w:divBdr>
        <w:top w:val="none" w:sz="0" w:space="0" w:color="auto"/>
        <w:left w:val="none" w:sz="0" w:space="0" w:color="auto"/>
        <w:bottom w:val="none" w:sz="0" w:space="0" w:color="auto"/>
        <w:right w:val="none" w:sz="0" w:space="0" w:color="auto"/>
      </w:divBdr>
    </w:div>
    <w:div w:id="289172015">
      <w:bodyDiv w:val="1"/>
      <w:marLeft w:val="0"/>
      <w:marRight w:val="0"/>
      <w:marTop w:val="0"/>
      <w:marBottom w:val="0"/>
      <w:divBdr>
        <w:top w:val="none" w:sz="0" w:space="0" w:color="auto"/>
        <w:left w:val="none" w:sz="0" w:space="0" w:color="auto"/>
        <w:bottom w:val="none" w:sz="0" w:space="0" w:color="auto"/>
        <w:right w:val="none" w:sz="0" w:space="0" w:color="auto"/>
      </w:divBdr>
    </w:div>
    <w:div w:id="294070202">
      <w:bodyDiv w:val="1"/>
      <w:marLeft w:val="0"/>
      <w:marRight w:val="0"/>
      <w:marTop w:val="0"/>
      <w:marBottom w:val="0"/>
      <w:divBdr>
        <w:top w:val="none" w:sz="0" w:space="0" w:color="auto"/>
        <w:left w:val="none" w:sz="0" w:space="0" w:color="auto"/>
        <w:bottom w:val="none" w:sz="0" w:space="0" w:color="auto"/>
        <w:right w:val="none" w:sz="0" w:space="0" w:color="auto"/>
      </w:divBdr>
    </w:div>
    <w:div w:id="309093130">
      <w:bodyDiv w:val="1"/>
      <w:marLeft w:val="0"/>
      <w:marRight w:val="0"/>
      <w:marTop w:val="0"/>
      <w:marBottom w:val="0"/>
      <w:divBdr>
        <w:top w:val="none" w:sz="0" w:space="0" w:color="auto"/>
        <w:left w:val="none" w:sz="0" w:space="0" w:color="auto"/>
        <w:bottom w:val="none" w:sz="0" w:space="0" w:color="auto"/>
        <w:right w:val="none" w:sz="0" w:space="0" w:color="auto"/>
      </w:divBdr>
    </w:div>
    <w:div w:id="309403380">
      <w:bodyDiv w:val="1"/>
      <w:marLeft w:val="0"/>
      <w:marRight w:val="0"/>
      <w:marTop w:val="0"/>
      <w:marBottom w:val="0"/>
      <w:divBdr>
        <w:top w:val="none" w:sz="0" w:space="0" w:color="auto"/>
        <w:left w:val="none" w:sz="0" w:space="0" w:color="auto"/>
        <w:bottom w:val="none" w:sz="0" w:space="0" w:color="auto"/>
        <w:right w:val="none" w:sz="0" w:space="0" w:color="auto"/>
      </w:divBdr>
    </w:div>
    <w:div w:id="313606666">
      <w:bodyDiv w:val="1"/>
      <w:marLeft w:val="0"/>
      <w:marRight w:val="0"/>
      <w:marTop w:val="0"/>
      <w:marBottom w:val="0"/>
      <w:divBdr>
        <w:top w:val="none" w:sz="0" w:space="0" w:color="auto"/>
        <w:left w:val="none" w:sz="0" w:space="0" w:color="auto"/>
        <w:bottom w:val="none" w:sz="0" w:space="0" w:color="auto"/>
        <w:right w:val="none" w:sz="0" w:space="0" w:color="auto"/>
      </w:divBdr>
    </w:div>
    <w:div w:id="327514780">
      <w:bodyDiv w:val="1"/>
      <w:marLeft w:val="0"/>
      <w:marRight w:val="0"/>
      <w:marTop w:val="0"/>
      <w:marBottom w:val="0"/>
      <w:divBdr>
        <w:top w:val="none" w:sz="0" w:space="0" w:color="auto"/>
        <w:left w:val="none" w:sz="0" w:space="0" w:color="auto"/>
        <w:bottom w:val="none" w:sz="0" w:space="0" w:color="auto"/>
        <w:right w:val="none" w:sz="0" w:space="0" w:color="auto"/>
      </w:divBdr>
    </w:div>
    <w:div w:id="332101157">
      <w:bodyDiv w:val="1"/>
      <w:marLeft w:val="0"/>
      <w:marRight w:val="0"/>
      <w:marTop w:val="0"/>
      <w:marBottom w:val="0"/>
      <w:divBdr>
        <w:top w:val="none" w:sz="0" w:space="0" w:color="auto"/>
        <w:left w:val="none" w:sz="0" w:space="0" w:color="auto"/>
        <w:bottom w:val="none" w:sz="0" w:space="0" w:color="auto"/>
        <w:right w:val="none" w:sz="0" w:space="0" w:color="auto"/>
      </w:divBdr>
    </w:div>
    <w:div w:id="341009518">
      <w:bodyDiv w:val="1"/>
      <w:marLeft w:val="0"/>
      <w:marRight w:val="0"/>
      <w:marTop w:val="0"/>
      <w:marBottom w:val="0"/>
      <w:divBdr>
        <w:top w:val="none" w:sz="0" w:space="0" w:color="auto"/>
        <w:left w:val="none" w:sz="0" w:space="0" w:color="auto"/>
        <w:bottom w:val="none" w:sz="0" w:space="0" w:color="auto"/>
        <w:right w:val="none" w:sz="0" w:space="0" w:color="auto"/>
      </w:divBdr>
    </w:div>
    <w:div w:id="347871545">
      <w:bodyDiv w:val="1"/>
      <w:marLeft w:val="0"/>
      <w:marRight w:val="0"/>
      <w:marTop w:val="0"/>
      <w:marBottom w:val="0"/>
      <w:divBdr>
        <w:top w:val="none" w:sz="0" w:space="0" w:color="auto"/>
        <w:left w:val="none" w:sz="0" w:space="0" w:color="auto"/>
        <w:bottom w:val="none" w:sz="0" w:space="0" w:color="auto"/>
        <w:right w:val="none" w:sz="0" w:space="0" w:color="auto"/>
      </w:divBdr>
    </w:div>
    <w:div w:id="356929015">
      <w:bodyDiv w:val="1"/>
      <w:marLeft w:val="0"/>
      <w:marRight w:val="0"/>
      <w:marTop w:val="0"/>
      <w:marBottom w:val="0"/>
      <w:divBdr>
        <w:top w:val="none" w:sz="0" w:space="0" w:color="auto"/>
        <w:left w:val="none" w:sz="0" w:space="0" w:color="auto"/>
        <w:bottom w:val="none" w:sz="0" w:space="0" w:color="auto"/>
        <w:right w:val="none" w:sz="0" w:space="0" w:color="auto"/>
      </w:divBdr>
    </w:div>
    <w:div w:id="371004423">
      <w:bodyDiv w:val="1"/>
      <w:marLeft w:val="0"/>
      <w:marRight w:val="0"/>
      <w:marTop w:val="0"/>
      <w:marBottom w:val="0"/>
      <w:divBdr>
        <w:top w:val="none" w:sz="0" w:space="0" w:color="auto"/>
        <w:left w:val="none" w:sz="0" w:space="0" w:color="auto"/>
        <w:bottom w:val="none" w:sz="0" w:space="0" w:color="auto"/>
        <w:right w:val="none" w:sz="0" w:space="0" w:color="auto"/>
      </w:divBdr>
    </w:div>
    <w:div w:id="383917371">
      <w:bodyDiv w:val="1"/>
      <w:marLeft w:val="0"/>
      <w:marRight w:val="0"/>
      <w:marTop w:val="0"/>
      <w:marBottom w:val="0"/>
      <w:divBdr>
        <w:top w:val="none" w:sz="0" w:space="0" w:color="auto"/>
        <w:left w:val="none" w:sz="0" w:space="0" w:color="auto"/>
        <w:bottom w:val="none" w:sz="0" w:space="0" w:color="auto"/>
        <w:right w:val="none" w:sz="0" w:space="0" w:color="auto"/>
      </w:divBdr>
    </w:div>
    <w:div w:id="387150708">
      <w:bodyDiv w:val="1"/>
      <w:marLeft w:val="0"/>
      <w:marRight w:val="0"/>
      <w:marTop w:val="0"/>
      <w:marBottom w:val="0"/>
      <w:divBdr>
        <w:top w:val="none" w:sz="0" w:space="0" w:color="auto"/>
        <w:left w:val="none" w:sz="0" w:space="0" w:color="auto"/>
        <w:bottom w:val="none" w:sz="0" w:space="0" w:color="auto"/>
        <w:right w:val="none" w:sz="0" w:space="0" w:color="auto"/>
      </w:divBdr>
    </w:div>
    <w:div w:id="403650407">
      <w:bodyDiv w:val="1"/>
      <w:marLeft w:val="0"/>
      <w:marRight w:val="0"/>
      <w:marTop w:val="0"/>
      <w:marBottom w:val="0"/>
      <w:divBdr>
        <w:top w:val="none" w:sz="0" w:space="0" w:color="auto"/>
        <w:left w:val="none" w:sz="0" w:space="0" w:color="auto"/>
        <w:bottom w:val="none" w:sz="0" w:space="0" w:color="auto"/>
        <w:right w:val="none" w:sz="0" w:space="0" w:color="auto"/>
      </w:divBdr>
    </w:div>
    <w:div w:id="407507408">
      <w:bodyDiv w:val="1"/>
      <w:marLeft w:val="0"/>
      <w:marRight w:val="0"/>
      <w:marTop w:val="0"/>
      <w:marBottom w:val="0"/>
      <w:divBdr>
        <w:top w:val="none" w:sz="0" w:space="0" w:color="auto"/>
        <w:left w:val="none" w:sz="0" w:space="0" w:color="auto"/>
        <w:bottom w:val="none" w:sz="0" w:space="0" w:color="auto"/>
        <w:right w:val="none" w:sz="0" w:space="0" w:color="auto"/>
      </w:divBdr>
    </w:div>
    <w:div w:id="408891901">
      <w:bodyDiv w:val="1"/>
      <w:marLeft w:val="0"/>
      <w:marRight w:val="0"/>
      <w:marTop w:val="0"/>
      <w:marBottom w:val="0"/>
      <w:divBdr>
        <w:top w:val="none" w:sz="0" w:space="0" w:color="auto"/>
        <w:left w:val="none" w:sz="0" w:space="0" w:color="auto"/>
        <w:bottom w:val="none" w:sz="0" w:space="0" w:color="auto"/>
        <w:right w:val="none" w:sz="0" w:space="0" w:color="auto"/>
      </w:divBdr>
    </w:div>
    <w:div w:id="420301461">
      <w:bodyDiv w:val="1"/>
      <w:marLeft w:val="0"/>
      <w:marRight w:val="0"/>
      <w:marTop w:val="0"/>
      <w:marBottom w:val="0"/>
      <w:divBdr>
        <w:top w:val="none" w:sz="0" w:space="0" w:color="auto"/>
        <w:left w:val="none" w:sz="0" w:space="0" w:color="auto"/>
        <w:bottom w:val="none" w:sz="0" w:space="0" w:color="auto"/>
        <w:right w:val="none" w:sz="0" w:space="0" w:color="auto"/>
      </w:divBdr>
    </w:div>
    <w:div w:id="437675912">
      <w:bodyDiv w:val="1"/>
      <w:marLeft w:val="0"/>
      <w:marRight w:val="0"/>
      <w:marTop w:val="0"/>
      <w:marBottom w:val="0"/>
      <w:divBdr>
        <w:top w:val="none" w:sz="0" w:space="0" w:color="auto"/>
        <w:left w:val="none" w:sz="0" w:space="0" w:color="auto"/>
        <w:bottom w:val="none" w:sz="0" w:space="0" w:color="auto"/>
        <w:right w:val="none" w:sz="0" w:space="0" w:color="auto"/>
      </w:divBdr>
    </w:div>
    <w:div w:id="447117629">
      <w:bodyDiv w:val="1"/>
      <w:marLeft w:val="0"/>
      <w:marRight w:val="0"/>
      <w:marTop w:val="0"/>
      <w:marBottom w:val="0"/>
      <w:divBdr>
        <w:top w:val="none" w:sz="0" w:space="0" w:color="auto"/>
        <w:left w:val="none" w:sz="0" w:space="0" w:color="auto"/>
        <w:bottom w:val="none" w:sz="0" w:space="0" w:color="auto"/>
        <w:right w:val="none" w:sz="0" w:space="0" w:color="auto"/>
      </w:divBdr>
    </w:div>
    <w:div w:id="450319710">
      <w:bodyDiv w:val="1"/>
      <w:marLeft w:val="0"/>
      <w:marRight w:val="0"/>
      <w:marTop w:val="0"/>
      <w:marBottom w:val="0"/>
      <w:divBdr>
        <w:top w:val="none" w:sz="0" w:space="0" w:color="auto"/>
        <w:left w:val="none" w:sz="0" w:space="0" w:color="auto"/>
        <w:bottom w:val="none" w:sz="0" w:space="0" w:color="auto"/>
        <w:right w:val="none" w:sz="0" w:space="0" w:color="auto"/>
      </w:divBdr>
    </w:div>
    <w:div w:id="461654647">
      <w:bodyDiv w:val="1"/>
      <w:marLeft w:val="0"/>
      <w:marRight w:val="0"/>
      <w:marTop w:val="0"/>
      <w:marBottom w:val="0"/>
      <w:divBdr>
        <w:top w:val="none" w:sz="0" w:space="0" w:color="auto"/>
        <w:left w:val="none" w:sz="0" w:space="0" w:color="auto"/>
        <w:bottom w:val="none" w:sz="0" w:space="0" w:color="auto"/>
        <w:right w:val="none" w:sz="0" w:space="0" w:color="auto"/>
      </w:divBdr>
    </w:div>
    <w:div w:id="464927876">
      <w:bodyDiv w:val="1"/>
      <w:marLeft w:val="0"/>
      <w:marRight w:val="0"/>
      <w:marTop w:val="0"/>
      <w:marBottom w:val="0"/>
      <w:divBdr>
        <w:top w:val="none" w:sz="0" w:space="0" w:color="auto"/>
        <w:left w:val="none" w:sz="0" w:space="0" w:color="auto"/>
        <w:bottom w:val="none" w:sz="0" w:space="0" w:color="auto"/>
        <w:right w:val="none" w:sz="0" w:space="0" w:color="auto"/>
      </w:divBdr>
    </w:div>
    <w:div w:id="487136985">
      <w:bodyDiv w:val="1"/>
      <w:marLeft w:val="0"/>
      <w:marRight w:val="0"/>
      <w:marTop w:val="0"/>
      <w:marBottom w:val="0"/>
      <w:divBdr>
        <w:top w:val="none" w:sz="0" w:space="0" w:color="auto"/>
        <w:left w:val="none" w:sz="0" w:space="0" w:color="auto"/>
        <w:bottom w:val="none" w:sz="0" w:space="0" w:color="auto"/>
        <w:right w:val="none" w:sz="0" w:space="0" w:color="auto"/>
      </w:divBdr>
    </w:div>
    <w:div w:id="497230364">
      <w:bodyDiv w:val="1"/>
      <w:marLeft w:val="0"/>
      <w:marRight w:val="0"/>
      <w:marTop w:val="0"/>
      <w:marBottom w:val="0"/>
      <w:divBdr>
        <w:top w:val="none" w:sz="0" w:space="0" w:color="auto"/>
        <w:left w:val="none" w:sz="0" w:space="0" w:color="auto"/>
        <w:bottom w:val="none" w:sz="0" w:space="0" w:color="auto"/>
        <w:right w:val="none" w:sz="0" w:space="0" w:color="auto"/>
      </w:divBdr>
    </w:div>
    <w:div w:id="501429761">
      <w:bodyDiv w:val="1"/>
      <w:marLeft w:val="0"/>
      <w:marRight w:val="0"/>
      <w:marTop w:val="0"/>
      <w:marBottom w:val="0"/>
      <w:divBdr>
        <w:top w:val="none" w:sz="0" w:space="0" w:color="auto"/>
        <w:left w:val="none" w:sz="0" w:space="0" w:color="auto"/>
        <w:bottom w:val="none" w:sz="0" w:space="0" w:color="auto"/>
        <w:right w:val="none" w:sz="0" w:space="0" w:color="auto"/>
      </w:divBdr>
    </w:div>
    <w:div w:id="506020255">
      <w:bodyDiv w:val="1"/>
      <w:marLeft w:val="0"/>
      <w:marRight w:val="0"/>
      <w:marTop w:val="0"/>
      <w:marBottom w:val="0"/>
      <w:divBdr>
        <w:top w:val="none" w:sz="0" w:space="0" w:color="auto"/>
        <w:left w:val="none" w:sz="0" w:space="0" w:color="auto"/>
        <w:bottom w:val="none" w:sz="0" w:space="0" w:color="auto"/>
        <w:right w:val="none" w:sz="0" w:space="0" w:color="auto"/>
      </w:divBdr>
    </w:div>
    <w:div w:id="511115550">
      <w:bodyDiv w:val="1"/>
      <w:marLeft w:val="0"/>
      <w:marRight w:val="0"/>
      <w:marTop w:val="0"/>
      <w:marBottom w:val="0"/>
      <w:divBdr>
        <w:top w:val="none" w:sz="0" w:space="0" w:color="auto"/>
        <w:left w:val="none" w:sz="0" w:space="0" w:color="auto"/>
        <w:bottom w:val="none" w:sz="0" w:space="0" w:color="auto"/>
        <w:right w:val="none" w:sz="0" w:space="0" w:color="auto"/>
      </w:divBdr>
    </w:div>
    <w:div w:id="511341477">
      <w:bodyDiv w:val="1"/>
      <w:marLeft w:val="0"/>
      <w:marRight w:val="0"/>
      <w:marTop w:val="0"/>
      <w:marBottom w:val="0"/>
      <w:divBdr>
        <w:top w:val="none" w:sz="0" w:space="0" w:color="auto"/>
        <w:left w:val="none" w:sz="0" w:space="0" w:color="auto"/>
        <w:bottom w:val="none" w:sz="0" w:space="0" w:color="auto"/>
        <w:right w:val="none" w:sz="0" w:space="0" w:color="auto"/>
      </w:divBdr>
    </w:div>
    <w:div w:id="517812514">
      <w:bodyDiv w:val="1"/>
      <w:marLeft w:val="0"/>
      <w:marRight w:val="0"/>
      <w:marTop w:val="0"/>
      <w:marBottom w:val="0"/>
      <w:divBdr>
        <w:top w:val="none" w:sz="0" w:space="0" w:color="auto"/>
        <w:left w:val="none" w:sz="0" w:space="0" w:color="auto"/>
        <w:bottom w:val="none" w:sz="0" w:space="0" w:color="auto"/>
        <w:right w:val="none" w:sz="0" w:space="0" w:color="auto"/>
      </w:divBdr>
    </w:div>
    <w:div w:id="527331584">
      <w:bodyDiv w:val="1"/>
      <w:marLeft w:val="0"/>
      <w:marRight w:val="0"/>
      <w:marTop w:val="0"/>
      <w:marBottom w:val="0"/>
      <w:divBdr>
        <w:top w:val="none" w:sz="0" w:space="0" w:color="auto"/>
        <w:left w:val="none" w:sz="0" w:space="0" w:color="auto"/>
        <w:bottom w:val="none" w:sz="0" w:space="0" w:color="auto"/>
        <w:right w:val="none" w:sz="0" w:space="0" w:color="auto"/>
      </w:divBdr>
    </w:div>
    <w:div w:id="529611600">
      <w:bodyDiv w:val="1"/>
      <w:marLeft w:val="0"/>
      <w:marRight w:val="0"/>
      <w:marTop w:val="0"/>
      <w:marBottom w:val="0"/>
      <w:divBdr>
        <w:top w:val="none" w:sz="0" w:space="0" w:color="auto"/>
        <w:left w:val="none" w:sz="0" w:space="0" w:color="auto"/>
        <w:bottom w:val="none" w:sz="0" w:space="0" w:color="auto"/>
        <w:right w:val="none" w:sz="0" w:space="0" w:color="auto"/>
      </w:divBdr>
    </w:div>
    <w:div w:id="554004935">
      <w:bodyDiv w:val="1"/>
      <w:marLeft w:val="0"/>
      <w:marRight w:val="0"/>
      <w:marTop w:val="0"/>
      <w:marBottom w:val="0"/>
      <w:divBdr>
        <w:top w:val="none" w:sz="0" w:space="0" w:color="auto"/>
        <w:left w:val="none" w:sz="0" w:space="0" w:color="auto"/>
        <w:bottom w:val="none" w:sz="0" w:space="0" w:color="auto"/>
        <w:right w:val="none" w:sz="0" w:space="0" w:color="auto"/>
      </w:divBdr>
    </w:div>
    <w:div w:id="573323111">
      <w:bodyDiv w:val="1"/>
      <w:marLeft w:val="0"/>
      <w:marRight w:val="0"/>
      <w:marTop w:val="0"/>
      <w:marBottom w:val="0"/>
      <w:divBdr>
        <w:top w:val="none" w:sz="0" w:space="0" w:color="auto"/>
        <w:left w:val="none" w:sz="0" w:space="0" w:color="auto"/>
        <w:bottom w:val="none" w:sz="0" w:space="0" w:color="auto"/>
        <w:right w:val="none" w:sz="0" w:space="0" w:color="auto"/>
      </w:divBdr>
    </w:div>
    <w:div w:id="576207778">
      <w:bodyDiv w:val="1"/>
      <w:marLeft w:val="0"/>
      <w:marRight w:val="0"/>
      <w:marTop w:val="0"/>
      <w:marBottom w:val="0"/>
      <w:divBdr>
        <w:top w:val="none" w:sz="0" w:space="0" w:color="auto"/>
        <w:left w:val="none" w:sz="0" w:space="0" w:color="auto"/>
        <w:bottom w:val="none" w:sz="0" w:space="0" w:color="auto"/>
        <w:right w:val="none" w:sz="0" w:space="0" w:color="auto"/>
      </w:divBdr>
    </w:div>
    <w:div w:id="582883931">
      <w:bodyDiv w:val="1"/>
      <w:marLeft w:val="0"/>
      <w:marRight w:val="0"/>
      <w:marTop w:val="0"/>
      <w:marBottom w:val="0"/>
      <w:divBdr>
        <w:top w:val="none" w:sz="0" w:space="0" w:color="auto"/>
        <w:left w:val="none" w:sz="0" w:space="0" w:color="auto"/>
        <w:bottom w:val="none" w:sz="0" w:space="0" w:color="auto"/>
        <w:right w:val="none" w:sz="0" w:space="0" w:color="auto"/>
      </w:divBdr>
    </w:div>
    <w:div w:id="584264974">
      <w:bodyDiv w:val="1"/>
      <w:marLeft w:val="0"/>
      <w:marRight w:val="0"/>
      <w:marTop w:val="0"/>
      <w:marBottom w:val="0"/>
      <w:divBdr>
        <w:top w:val="none" w:sz="0" w:space="0" w:color="auto"/>
        <w:left w:val="none" w:sz="0" w:space="0" w:color="auto"/>
        <w:bottom w:val="none" w:sz="0" w:space="0" w:color="auto"/>
        <w:right w:val="none" w:sz="0" w:space="0" w:color="auto"/>
      </w:divBdr>
    </w:div>
    <w:div w:id="590814447">
      <w:bodyDiv w:val="1"/>
      <w:marLeft w:val="0"/>
      <w:marRight w:val="0"/>
      <w:marTop w:val="0"/>
      <w:marBottom w:val="0"/>
      <w:divBdr>
        <w:top w:val="none" w:sz="0" w:space="0" w:color="auto"/>
        <w:left w:val="none" w:sz="0" w:space="0" w:color="auto"/>
        <w:bottom w:val="none" w:sz="0" w:space="0" w:color="auto"/>
        <w:right w:val="none" w:sz="0" w:space="0" w:color="auto"/>
      </w:divBdr>
    </w:div>
    <w:div w:id="594749918">
      <w:bodyDiv w:val="1"/>
      <w:marLeft w:val="0"/>
      <w:marRight w:val="0"/>
      <w:marTop w:val="0"/>
      <w:marBottom w:val="0"/>
      <w:divBdr>
        <w:top w:val="none" w:sz="0" w:space="0" w:color="auto"/>
        <w:left w:val="none" w:sz="0" w:space="0" w:color="auto"/>
        <w:bottom w:val="none" w:sz="0" w:space="0" w:color="auto"/>
        <w:right w:val="none" w:sz="0" w:space="0" w:color="auto"/>
      </w:divBdr>
    </w:div>
    <w:div w:id="611324464">
      <w:bodyDiv w:val="1"/>
      <w:marLeft w:val="0"/>
      <w:marRight w:val="0"/>
      <w:marTop w:val="0"/>
      <w:marBottom w:val="0"/>
      <w:divBdr>
        <w:top w:val="none" w:sz="0" w:space="0" w:color="auto"/>
        <w:left w:val="none" w:sz="0" w:space="0" w:color="auto"/>
        <w:bottom w:val="none" w:sz="0" w:space="0" w:color="auto"/>
        <w:right w:val="none" w:sz="0" w:space="0" w:color="auto"/>
      </w:divBdr>
    </w:div>
    <w:div w:id="618879069">
      <w:bodyDiv w:val="1"/>
      <w:marLeft w:val="0"/>
      <w:marRight w:val="0"/>
      <w:marTop w:val="0"/>
      <w:marBottom w:val="0"/>
      <w:divBdr>
        <w:top w:val="none" w:sz="0" w:space="0" w:color="auto"/>
        <w:left w:val="none" w:sz="0" w:space="0" w:color="auto"/>
        <w:bottom w:val="none" w:sz="0" w:space="0" w:color="auto"/>
        <w:right w:val="none" w:sz="0" w:space="0" w:color="auto"/>
      </w:divBdr>
    </w:div>
    <w:div w:id="636573936">
      <w:bodyDiv w:val="1"/>
      <w:marLeft w:val="0"/>
      <w:marRight w:val="0"/>
      <w:marTop w:val="0"/>
      <w:marBottom w:val="0"/>
      <w:divBdr>
        <w:top w:val="none" w:sz="0" w:space="0" w:color="auto"/>
        <w:left w:val="none" w:sz="0" w:space="0" w:color="auto"/>
        <w:bottom w:val="none" w:sz="0" w:space="0" w:color="auto"/>
        <w:right w:val="none" w:sz="0" w:space="0" w:color="auto"/>
      </w:divBdr>
    </w:div>
    <w:div w:id="649942768">
      <w:bodyDiv w:val="1"/>
      <w:marLeft w:val="0"/>
      <w:marRight w:val="0"/>
      <w:marTop w:val="0"/>
      <w:marBottom w:val="0"/>
      <w:divBdr>
        <w:top w:val="none" w:sz="0" w:space="0" w:color="auto"/>
        <w:left w:val="none" w:sz="0" w:space="0" w:color="auto"/>
        <w:bottom w:val="none" w:sz="0" w:space="0" w:color="auto"/>
        <w:right w:val="none" w:sz="0" w:space="0" w:color="auto"/>
      </w:divBdr>
    </w:div>
    <w:div w:id="664748546">
      <w:bodyDiv w:val="1"/>
      <w:marLeft w:val="0"/>
      <w:marRight w:val="0"/>
      <w:marTop w:val="0"/>
      <w:marBottom w:val="0"/>
      <w:divBdr>
        <w:top w:val="none" w:sz="0" w:space="0" w:color="auto"/>
        <w:left w:val="none" w:sz="0" w:space="0" w:color="auto"/>
        <w:bottom w:val="none" w:sz="0" w:space="0" w:color="auto"/>
        <w:right w:val="none" w:sz="0" w:space="0" w:color="auto"/>
      </w:divBdr>
    </w:div>
    <w:div w:id="673458087">
      <w:bodyDiv w:val="1"/>
      <w:marLeft w:val="0"/>
      <w:marRight w:val="0"/>
      <w:marTop w:val="0"/>
      <w:marBottom w:val="0"/>
      <w:divBdr>
        <w:top w:val="none" w:sz="0" w:space="0" w:color="auto"/>
        <w:left w:val="none" w:sz="0" w:space="0" w:color="auto"/>
        <w:bottom w:val="none" w:sz="0" w:space="0" w:color="auto"/>
        <w:right w:val="none" w:sz="0" w:space="0" w:color="auto"/>
      </w:divBdr>
    </w:div>
    <w:div w:id="678235349">
      <w:bodyDiv w:val="1"/>
      <w:marLeft w:val="0"/>
      <w:marRight w:val="0"/>
      <w:marTop w:val="0"/>
      <w:marBottom w:val="0"/>
      <w:divBdr>
        <w:top w:val="none" w:sz="0" w:space="0" w:color="auto"/>
        <w:left w:val="none" w:sz="0" w:space="0" w:color="auto"/>
        <w:bottom w:val="none" w:sz="0" w:space="0" w:color="auto"/>
        <w:right w:val="none" w:sz="0" w:space="0" w:color="auto"/>
      </w:divBdr>
    </w:div>
    <w:div w:id="682708697">
      <w:bodyDiv w:val="1"/>
      <w:marLeft w:val="0"/>
      <w:marRight w:val="0"/>
      <w:marTop w:val="0"/>
      <w:marBottom w:val="0"/>
      <w:divBdr>
        <w:top w:val="none" w:sz="0" w:space="0" w:color="auto"/>
        <w:left w:val="none" w:sz="0" w:space="0" w:color="auto"/>
        <w:bottom w:val="none" w:sz="0" w:space="0" w:color="auto"/>
        <w:right w:val="none" w:sz="0" w:space="0" w:color="auto"/>
      </w:divBdr>
    </w:div>
    <w:div w:id="688915622">
      <w:bodyDiv w:val="1"/>
      <w:marLeft w:val="0"/>
      <w:marRight w:val="0"/>
      <w:marTop w:val="0"/>
      <w:marBottom w:val="0"/>
      <w:divBdr>
        <w:top w:val="none" w:sz="0" w:space="0" w:color="auto"/>
        <w:left w:val="none" w:sz="0" w:space="0" w:color="auto"/>
        <w:bottom w:val="none" w:sz="0" w:space="0" w:color="auto"/>
        <w:right w:val="none" w:sz="0" w:space="0" w:color="auto"/>
      </w:divBdr>
    </w:div>
    <w:div w:id="688919687">
      <w:bodyDiv w:val="1"/>
      <w:marLeft w:val="0"/>
      <w:marRight w:val="0"/>
      <w:marTop w:val="0"/>
      <w:marBottom w:val="0"/>
      <w:divBdr>
        <w:top w:val="none" w:sz="0" w:space="0" w:color="auto"/>
        <w:left w:val="none" w:sz="0" w:space="0" w:color="auto"/>
        <w:bottom w:val="none" w:sz="0" w:space="0" w:color="auto"/>
        <w:right w:val="none" w:sz="0" w:space="0" w:color="auto"/>
      </w:divBdr>
    </w:div>
    <w:div w:id="696542637">
      <w:bodyDiv w:val="1"/>
      <w:marLeft w:val="0"/>
      <w:marRight w:val="0"/>
      <w:marTop w:val="0"/>
      <w:marBottom w:val="0"/>
      <w:divBdr>
        <w:top w:val="none" w:sz="0" w:space="0" w:color="auto"/>
        <w:left w:val="none" w:sz="0" w:space="0" w:color="auto"/>
        <w:bottom w:val="none" w:sz="0" w:space="0" w:color="auto"/>
        <w:right w:val="none" w:sz="0" w:space="0" w:color="auto"/>
      </w:divBdr>
    </w:div>
    <w:div w:id="697194773">
      <w:bodyDiv w:val="1"/>
      <w:marLeft w:val="0"/>
      <w:marRight w:val="0"/>
      <w:marTop w:val="0"/>
      <w:marBottom w:val="0"/>
      <w:divBdr>
        <w:top w:val="none" w:sz="0" w:space="0" w:color="auto"/>
        <w:left w:val="none" w:sz="0" w:space="0" w:color="auto"/>
        <w:bottom w:val="none" w:sz="0" w:space="0" w:color="auto"/>
        <w:right w:val="none" w:sz="0" w:space="0" w:color="auto"/>
      </w:divBdr>
    </w:div>
    <w:div w:id="698355721">
      <w:bodyDiv w:val="1"/>
      <w:marLeft w:val="0"/>
      <w:marRight w:val="0"/>
      <w:marTop w:val="0"/>
      <w:marBottom w:val="0"/>
      <w:divBdr>
        <w:top w:val="none" w:sz="0" w:space="0" w:color="auto"/>
        <w:left w:val="none" w:sz="0" w:space="0" w:color="auto"/>
        <w:bottom w:val="none" w:sz="0" w:space="0" w:color="auto"/>
        <w:right w:val="none" w:sz="0" w:space="0" w:color="auto"/>
      </w:divBdr>
    </w:div>
    <w:div w:id="699356767">
      <w:bodyDiv w:val="1"/>
      <w:marLeft w:val="0"/>
      <w:marRight w:val="0"/>
      <w:marTop w:val="0"/>
      <w:marBottom w:val="0"/>
      <w:divBdr>
        <w:top w:val="none" w:sz="0" w:space="0" w:color="auto"/>
        <w:left w:val="none" w:sz="0" w:space="0" w:color="auto"/>
        <w:bottom w:val="none" w:sz="0" w:space="0" w:color="auto"/>
        <w:right w:val="none" w:sz="0" w:space="0" w:color="auto"/>
      </w:divBdr>
    </w:div>
    <w:div w:id="727147437">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07954">
      <w:bodyDiv w:val="1"/>
      <w:marLeft w:val="0"/>
      <w:marRight w:val="0"/>
      <w:marTop w:val="0"/>
      <w:marBottom w:val="0"/>
      <w:divBdr>
        <w:top w:val="none" w:sz="0" w:space="0" w:color="auto"/>
        <w:left w:val="none" w:sz="0" w:space="0" w:color="auto"/>
        <w:bottom w:val="none" w:sz="0" w:space="0" w:color="auto"/>
        <w:right w:val="none" w:sz="0" w:space="0" w:color="auto"/>
      </w:divBdr>
    </w:div>
    <w:div w:id="735125086">
      <w:bodyDiv w:val="1"/>
      <w:marLeft w:val="0"/>
      <w:marRight w:val="0"/>
      <w:marTop w:val="0"/>
      <w:marBottom w:val="0"/>
      <w:divBdr>
        <w:top w:val="none" w:sz="0" w:space="0" w:color="auto"/>
        <w:left w:val="none" w:sz="0" w:space="0" w:color="auto"/>
        <w:bottom w:val="none" w:sz="0" w:space="0" w:color="auto"/>
        <w:right w:val="none" w:sz="0" w:space="0" w:color="auto"/>
      </w:divBdr>
    </w:div>
    <w:div w:id="745683909">
      <w:bodyDiv w:val="1"/>
      <w:marLeft w:val="0"/>
      <w:marRight w:val="0"/>
      <w:marTop w:val="0"/>
      <w:marBottom w:val="0"/>
      <w:divBdr>
        <w:top w:val="none" w:sz="0" w:space="0" w:color="auto"/>
        <w:left w:val="none" w:sz="0" w:space="0" w:color="auto"/>
        <w:bottom w:val="none" w:sz="0" w:space="0" w:color="auto"/>
        <w:right w:val="none" w:sz="0" w:space="0" w:color="auto"/>
      </w:divBdr>
    </w:div>
    <w:div w:id="749427695">
      <w:bodyDiv w:val="1"/>
      <w:marLeft w:val="0"/>
      <w:marRight w:val="0"/>
      <w:marTop w:val="0"/>
      <w:marBottom w:val="0"/>
      <w:divBdr>
        <w:top w:val="none" w:sz="0" w:space="0" w:color="auto"/>
        <w:left w:val="none" w:sz="0" w:space="0" w:color="auto"/>
        <w:bottom w:val="none" w:sz="0" w:space="0" w:color="auto"/>
        <w:right w:val="none" w:sz="0" w:space="0" w:color="auto"/>
      </w:divBdr>
    </w:div>
    <w:div w:id="750197486">
      <w:bodyDiv w:val="1"/>
      <w:marLeft w:val="0"/>
      <w:marRight w:val="0"/>
      <w:marTop w:val="0"/>
      <w:marBottom w:val="0"/>
      <w:divBdr>
        <w:top w:val="none" w:sz="0" w:space="0" w:color="auto"/>
        <w:left w:val="none" w:sz="0" w:space="0" w:color="auto"/>
        <w:bottom w:val="none" w:sz="0" w:space="0" w:color="auto"/>
        <w:right w:val="none" w:sz="0" w:space="0" w:color="auto"/>
      </w:divBdr>
    </w:div>
    <w:div w:id="771314601">
      <w:bodyDiv w:val="1"/>
      <w:marLeft w:val="0"/>
      <w:marRight w:val="0"/>
      <w:marTop w:val="0"/>
      <w:marBottom w:val="0"/>
      <w:divBdr>
        <w:top w:val="none" w:sz="0" w:space="0" w:color="auto"/>
        <w:left w:val="none" w:sz="0" w:space="0" w:color="auto"/>
        <w:bottom w:val="none" w:sz="0" w:space="0" w:color="auto"/>
        <w:right w:val="none" w:sz="0" w:space="0" w:color="auto"/>
      </w:divBdr>
    </w:div>
    <w:div w:id="773674365">
      <w:bodyDiv w:val="1"/>
      <w:marLeft w:val="0"/>
      <w:marRight w:val="0"/>
      <w:marTop w:val="0"/>
      <w:marBottom w:val="0"/>
      <w:divBdr>
        <w:top w:val="none" w:sz="0" w:space="0" w:color="auto"/>
        <w:left w:val="none" w:sz="0" w:space="0" w:color="auto"/>
        <w:bottom w:val="none" w:sz="0" w:space="0" w:color="auto"/>
        <w:right w:val="none" w:sz="0" w:space="0" w:color="auto"/>
      </w:divBdr>
    </w:div>
    <w:div w:id="783232895">
      <w:bodyDiv w:val="1"/>
      <w:marLeft w:val="0"/>
      <w:marRight w:val="0"/>
      <w:marTop w:val="0"/>
      <w:marBottom w:val="0"/>
      <w:divBdr>
        <w:top w:val="none" w:sz="0" w:space="0" w:color="auto"/>
        <w:left w:val="none" w:sz="0" w:space="0" w:color="auto"/>
        <w:bottom w:val="none" w:sz="0" w:space="0" w:color="auto"/>
        <w:right w:val="none" w:sz="0" w:space="0" w:color="auto"/>
      </w:divBdr>
    </w:div>
    <w:div w:id="822166031">
      <w:bodyDiv w:val="1"/>
      <w:marLeft w:val="0"/>
      <w:marRight w:val="0"/>
      <w:marTop w:val="0"/>
      <w:marBottom w:val="0"/>
      <w:divBdr>
        <w:top w:val="none" w:sz="0" w:space="0" w:color="auto"/>
        <w:left w:val="none" w:sz="0" w:space="0" w:color="auto"/>
        <w:bottom w:val="none" w:sz="0" w:space="0" w:color="auto"/>
        <w:right w:val="none" w:sz="0" w:space="0" w:color="auto"/>
      </w:divBdr>
    </w:div>
    <w:div w:id="834807025">
      <w:bodyDiv w:val="1"/>
      <w:marLeft w:val="0"/>
      <w:marRight w:val="0"/>
      <w:marTop w:val="0"/>
      <w:marBottom w:val="0"/>
      <w:divBdr>
        <w:top w:val="none" w:sz="0" w:space="0" w:color="auto"/>
        <w:left w:val="none" w:sz="0" w:space="0" w:color="auto"/>
        <w:bottom w:val="none" w:sz="0" w:space="0" w:color="auto"/>
        <w:right w:val="none" w:sz="0" w:space="0" w:color="auto"/>
      </w:divBdr>
    </w:div>
    <w:div w:id="840051262">
      <w:bodyDiv w:val="1"/>
      <w:marLeft w:val="0"/>
      <w:marRight w:val="0"/>
      <w:marTop w:val="0"/>
      <w:marBottom w:val="0"/>
      <w:divBdr>
        <w:top w:val="none" w:sz="0" w:space="0" w:color="auto"/>
        <w:left w:val="none" w:sz="0" w:space="0" w:color="auto"/>
        <w:bottom w:val="none" w:sz="0" w:space="0" w:color="auto"/>
        <w:right w:val="none" w:sz="0" w:space="0" w:color="auto"/>
      </w:divBdr>
    </w:div>
    <w:div w:id="845945348">
      <w:bodyDiv w:val="1"/>
      <w:marLeft w:val="0"/>
      <w:marRight w:val="0"/>
      <w:marTop w:val="0"/>
      <w:marBottom w:val="0"/>
      <w:divBdr>
        <w:top w:val="none" w:sz="0" w:space="0" w:color="auto"/>
        <w:left w:val="none" w:sz="0" w:space="0" w:color="auto"/>
        <w:bottom w:val="none" w:sz="0" w:space="0" w:color="auto"/>
        <w:right w:val="none" w:sz="0" w:space="0" w:color="auto"/>
      </w:divBdr>
    </w:div>
    <w:div w:id="858008669">
      <w:bodyDiv w:val="1"/>
      <w:marLeft w:val="0"/>
      <w:marRight w:val="0"/>
      <w:marTop w:val="0"/>
      <w:marBottom w:val="0"/>
      <w:divBdr>
        <w:top w:val="none" w:sz="0" w:space="0" w:color="auto"/>
        <w:left w:val="none" w:sz="0" w:space="0" w:color="auto"/>
        <w:bottom w:val="none" w:sz="0" w:space="0" w:color="auto"/>
        <w:right w:val="none" w:sz="0" w:space="0" w:color="auto"/>
      </w:divBdr>
    </w:div>
    <w:div w:id="866065654">
      <w:bodyDiv w:val="1"/>
      <w:marLeft w:val="0"/>
      <w:marRight w:val="0"/>
      <w:marTop w:val="0"/>
      <w:marBottom w:val="0"/>
      <w:divBdr>
        <w:top w:val="none" w:sz="0" w:space="0" w:color="auto"/>
        <w:left w:val="none" w:sz="0" w:space="0" w:color="auto"/>
        <w:bottom w:val="none" w:sz="0" w:space="0" w:color="auto"/>
        <w:right w:val="none" w:sz="0" w:space="0" w:color="auto"/>
      </w:divBdr>
    </w:div>
    <w:div w:id="880215403">
      <w:bodyDiv w:val="1"/>
      <w:marLeft w:val="0"/>
      <w:marRight w:val="0"/>
      <w:marTop w:val="0"/>
      <w:marBottom w:val="0"/>
      <w:divBdr>
        <w:top w:val="none" w:sz="0" w:space="0" w:color="auto"/>
        <w:left w:val="none" w:sz="0" w:space="0" w:color="auto"/>
        <w:bottom w:val="none" w:sz="0" w:space="0" w:color="auto"/>
        <w:right w:val="none" w:sz="0" w:space="0" w:color="auto"/>
      </w:divBdr>
    </w:div>
    <w:div w:id="886448664">
      <w:bodyDiv w:val="1"/>
      <w:marLeft w:val="0"/>
      <w:marRight w:val="0"/>
      <w:marTop w:val="0"/>
      <w:marBottom w:val="0"/>
      <w:divBdr>
        <w:top w:val="none" w:sz="0" w:space="0" w:color="auto"/>
        <w:left w:val="none" w:sz="0" w:space="0" w:color="auto"/>
        <w:bottom w:val="none" w:sz="0" w:space="0" w:color="auto"/>
        <w:right w:val="none" w:sz="0" w:space="0" w:color="auto"/>
      </w:divBdr>
    </w:div>
    <w:div w:id="886795039">
      <w:bodyDiv w:val="1"/>
      <w:marLeft w:val="0"/>
      <w:marRight w:val="0"/>
      <w:marTop w:val="0"/>
      <w:marBottom w:val="0"/>
      <w:divBdr>
        <w:top w:val="none" w:sz="0" w:space="0" w:color="auto"/>
        <w:left w:val="none" w:sz="0" w:space="0" w:color="auto"/>
        <w:bottom w:val="none" w:sz="0" w:space="0" w:color="auto"/>
        <w:right w:val="none" w:sz="0" w:space="0" w:color="auto"/>
      </w:divBdr>
    </w:div>
    <w:div w:id="886987867">
      <w:bodyDiv w:val="1"/>
      <w:marLeft w:val="0"/>
      <w:marRight w:val="0"/>
      <w:marTop w:val="0"/>
      <w:marBottom w:val="0"/>
      <w:divBdr>
        <w:top w:val="none" w:sz="0" w:space="0" w:color="auto"/>
        <w:left w:val="none" w:sz="0" w:space="0" w:color="auto"/>
        <w:bottom w:val="none" w:sz="0" w:space="0" w:color="auto"/>
        <w:right w:val="none" w:sz="0" w:space="0" w:color="auto"/>
      </w:divBdr>
    </w:div>
    <w:div w:id="894664142">
      <w:bodyDiv w:val="1"/>
      <w:marLeft w:val="0"/>
      <w:marRight w:val="0"/>
      <w:marTop w:val="0"/>
      <w:marBottom w:val="0"/>
      <w:divBdr>
        <w:top w:val="none" w:sz="0" w:space="0" w:color="auto"/>
        <w:left w:val="none" w:sz="0" w:space="0" w:color="auto"/>
        <w:bottom w:val="none" w:sz="0" w:space="0" w:color="auto"/>
        <w:right w:val="none" w:sz="0" w:space="0" w:color="auto"/>
      </w:divBdr>
    </w:div>
    <w:div w:id="902057086">
      <w:bodyDiv w:val="1"/>
      <w:marLeft w:val="0"/>
      <w:marRight w:val="0"/>
      <w:marTop w:val="0"/>
      <w:marBottom w:val="0"/>
      <w:divBdr>
        <w:top w:val="none" w:sz="0" w:space="0" w:color="auto"/>
        <w:left w:val="none" w:sz="0" w:space="0" w:color="auto"/>
        <w:bottom w:val="none" w:sz="0" w:space="0" w:color="auto"/>
        <w:right w:val="none" w:sz="0" w:space="0" w:color="auto"/>
      </w:divBdr>
    </w:div>
    <w:div w:id="910502135">
      <w:bodyDiv w:val="1"/>
      <w:marLeft w:val="0"/>
      <w:marRight w:val="0"/>
      <w:marTop w:val="0"/>
      <w:marBottom w:val="0"/>
      <w:divBdr>
        <w:top w:val="none" w:sz="0" w:space="0" w:color="auto"/>
        <w:left w:val="none" w:sz="0" w:space="0" w:color="auto"/>
        <w:bottom w:val="none" w:sz="0" w:space="0" w:color="auto"/>
        <w:right w:val="none" w:sz="0" w:space="0" w:color="auto"/>
      </w:divBdr>
    </w:div>
    <w:div w:id="912736720">
      <w:bodyDiv w:val="1"/>
      <w:marLeft w:val="0"/>
      <w:marRight w:val="0"/>
      <w:marTop w:val="0"/>
      <w:marBottom w:val="0"/>
      <w:divBdr>
        <w:top w:val="none" w:sz="0" w:space="0" w:color="auto"/>
        <w:left w:val="none" w:sz="0" w:space="0" w:color="auto"/>
        <w:bottom w:val="none" w:sz="0" w:space="0" w:color="auto"/>
        <w:right w:val="none" w:sz="0" w:space="0" w:color="auto"/>
      </w:divBdr>
    </w:div>
    <w:div w:id="932396378">
      <w:bodyDiv w:val="1"/>
      <w:marLeft w:val="0"/>
      <w:marRight w:val="0"/>
      <w:marTop w:val="0"/>
      <w:marBottom w:val="0"/>
      <w:divBdr>
        <w:top w:val="none" w:sz="0" w:space="0" w:color="auto"/>
        <w:left w:val="none" w:sz="0" w:space="0" w:color="auto"/>
        <w:bottom w:val="none" w:sz="0" w:space="0" w:color="auto"/>
        <w:right w:val="none" w:sz="0" w:space="0" w:color="auto"/>
      </w:divBdr>
    </w:div>
    <w:div w:id="955212384">
      <w:bodyDiv w:val="1"/>
      <w:marLeft w:val="0"/>
      <w:marRight w:val="0"/>
      <w:marTop w:val="0"/>
      <w:marBottom w:val="0"/>
      <w:divBdr>
        <w:top w:val="none" w:sz="0" w:space="0" w:color="auto"/>
        <w:left w:val="none" w:sz="0" w:space="0" w:color="auto"/>
        <w:bottom w:val="none" w:sz="0" w:space="0" w:color="auto"/>
        <w:right w:val="none" w:sz="0" w:space="0" w:color="auto"/>
      </w:divBdr>
    </w:div>
    <w:div w:id="957954295">
      <w:bodyDiv w:val="1"/>
      <w:marLeft w:val="0"/>
      <w:marRight w:val="0"/>
      <w:marTop w:val="0"/>
      <w:marBottom w:val="0"/>
      <w:divBdr>
        <w:top w:val="none" w:sz="0" w:space="0" w:color="auto"/>
        <w:left w:val="none" w:sz="0" w:space="0" w:color="auto"/>
        <w:bottom w:val="none" w:sz="0" w:space="0" w:color="auto"/>
        <w:right w:val="none" w:sz="0" w:space="0" w:color="auto"/>
      </w:divBdr>
    </w:div>
    <w:div w:id="959065529">
      <w:bodyDiv w:val="1"/>
      <w:marLeft w:val="0"/>
      <w:marRight w:val="0"/>
      <w:marTop w:val="0"/>
      <w:marBottom w:val="0"/>
      <w:divBdr>
        <w:top w:val="none" w:sz="0" w:space="0" w:color="auto"/>
        <w:left w:val="none" w:sz="0" w:space="0" w:color="auto"/>
        <w:bottom w:val="none" w:sz="0" w:space="0" w:color="auto"/>
        <w:right w:val="none" w:sz="0" w:space="0" w:color="auto"/>
      </w:divBdr>
    </w:div>
    <w:div w:id="959267261">
      <w:bodyDiv w:val="1"/>
      <w:marLeft w:val="0"/>
      <w:marRight w:val="0"/>
      <w:marTop w:val="0"/>
      <w:marBottom w:val="0"/>
      <w:divBdr>
        <w:top w:val="none" w:sz="0" w:space="0" w:color="auto"/>
        <w:left w:val="none" w:sz="0" w:space="0" w:color="auto"/>
        <w:bottom w:val="none" w:sz="0" w:space="0" w:color="auto"/>
        <w:right w:val="none" w:sz="0" w:space="0" w:color="auto"/>
      </w:divBdr>
    </w:div>
    <w:div w:id="959916195">
      <w:bodyDiv w:val="1"/>
      <w:marLeft w:val="0"/>
      <w:marRight w:val="0"/>
      <w:marTop w:val="0"/>
      <w:marBottom w:val="0"/>
      <w:divBdr>
        <w:top w:val="none" w:sz="0" w:space="0" w:color="auto"/>
        <w:left w:val="none" w:sz="0" w:space="0" w:color="auto"/>
        <w:bottom w:val="none" w:sz="0" w:space="0" w:color="auto"/>
        <w:right w:val="none" w:sz="0" w:space="0" w:color="auto"/>
      </w:divBdr>
    </w:div>
    <w:div w:id="964583131">
      <w:bodyDiv w:val="1"/>
      <w:marLeft w:val="0"/>
      <w:marRight w:val="0"/>
      <w:marTop w:val="0"/>
      <w:marBottom w:val="0"/>
      <w:divBdr>
        <w:top w:val="none" w:sz="0" w:space="0" w:color="auto"/>
        <w:left w:val="none" w:sz="0" w:space="0" w:color="auto"/>
        <w:bottom w:val="none" w:sz="0" w:space="0" w:color="auto"/>
        <w:right w:val="none" w:sz="0" w:space="0" w:color="auto"/>
      </w:divBdr>
    </w:div>
    <w:div w:id="973603234">
      <w:bodyDiv w:val="1"/>
      <w:marLeft w:val="0"/>
      <w:marRight w:val="0"/>
      <w:marTop w:val="0"/>
      <w:marBottom w:val="0"/>
      <w:divBdr>
        <w:top w:val="none" w:sz="0" w:space="0" w:color="auto"/>
        <w:left w:val="none" w:sz="0" w:space="0" w:color="auto"/>
        <w:bottom w:val="none" w:sz="0" w:space="0" w:color="auto"/>
        <w:right w:val="none" w:sz="0" w:space="0" w:color="auto"/>
      </w:divBdr>
    </w:div>
    <w:div w:id="983655136">
      <w:bodyDiv w:val="1"/>
      <w:marLeft w:val="0"/>
      <w:marRight w:val="0"/>
      <w:marTop w:val="0"/>
      <w:marBottom w:val="0"/>
      <w:divBdr>
        <w:top w:val="none" w:sz="0" w:space="0" w:color="auto"/>
        <w:left w:val="none" w:sz="0" w:space="0" w:color="auto"/>
        <w:bottom w:val="none" w:sz="0" w:space="0" w:color="auto"/>
        <w:right w:val="none" w:sz="0" w:space="0" w:color="auto"/>
      </w:divBdr>
    </w:div>
    <w:div w:id="993219794">
      <w:bodyDiv w:val="1"/>
      <w:marLeft w:val="0"/>
      <w:marRight w:val="0"/>
      <w:marTop w:val="0"/>
      <w:marBottom w:val="0"/>
      <w:divBdr>
        <w:top w:val="none" w:sz="0" w:space="0" w:color="auto"/>
        <w:left w:val="none" w:sz="0" w:space="0" w:color="auto"/>
        <w:bottom w:val="none" w:sz="0" w:space="0" w:color="auto"/>
        <w:right w:val="none" w:sz="0" w:space="0" w:color="auto"/>
      </w:divBdr>
    </w:div>
    <w:div w:id="993264661">
      <w:bodyDiv w:val="1"/>
      <w:marLeft w:val="0"/>
      <w:marRight w:val="0"/>
      <w:marTop w:val="0"/>
      <w:marBottom w:val="0"/>
      <w:divBdr>
        <w:top w:val="none" w:sz="0" w:space="0" w:color="auto"/>
        <w:left w:val="none" w:sz="0" w:space="0" w:color="auto"/>
        <w:bottom w:val="none" w:sz="0" w:space="0" w:color="auto"/>
        <w:right w:val="none" w:sz="0" w:space="0" w:color="auto"/>
      </w:divBdr>
    </w:div>
    <w:div w:id="993995521">
      <w:bodyDiv w:val="1"/>
      <w:marLeft w:val="0"/>
      <w:marRight w:val="0"/>
      <w:marTop w:val="0"/>
      <w:marBottom w:val="0"/>
      <w:divBdr>
        <w:top w:val="none" w:sz="0" w:space="0" w:color="auto"/>
        <w:left w:val="none" w:sz="0" w:space="0" w:color="auto"/>
        <w:bottom w:val="none" w:sz="0" w:space="0" w:color="auto"/>
        <w:right w:val="none" w:sz="0" w:space="0" w:color="auto"/>
      </w:divBdr>
    </w:div>
    <w:div w:id="1009021533">
      <w:bodyDiv w:val="1"/>
      <w:marLeft w:val="0"/>
      <w:marRight w:val="0"/>
      <w:marTop w:val="0"/>
      <w:marBottom w:val="0"/>
      <w:divBdr>
        <w:top w:val="none" w:sz="0" w:space="0" w:color="auto"/>
        <w:left w:val="none" w:sz="0" w:space="0" w:color="auto"/>
        <w:bottom w:val="none" w:sz="0" w:space="0" w:color="auto"/>
        <w:right w:val="none" w:sz="0" w:space="0" w:color="auto"/>
      </w:divBdr>
    </w:div>
    <w:div w:id="1016225991">
      <w:bodyDiv w:val="1"/>
      <w:marLeft w:val="0"/>
      <w:marRight w:val="0"/>
      <w:marTop w:val="0"/>
      <w:marBottom w:val="0"/>
      <w:divBdr>
        <w:top w:val="none" w:sz="0" w:space="0" w:color="auto"/>
        <w:left w:val="none" w:sz="0" w:space="0" w:color="auto"/>
        <w:bottom w:val="none" w:sz="0" w:space="0" w:color="auto"/>
        <w:right w:val="none" w:sz="0" w:space="0" w:color="auto"/>
      </w:divBdr>
    </w:div>
    <w:div w:id="1020350674">
      <w:bodyDiv w:val="1"/>
      <w:marLeft w:val="0"/>
      <w:marRight w:val="0"/>
      <w:marTop w:val="0"/>
      <w:marBottom w:val="0"/>
      <w:divBdr>
        <w:top w:val="none" w:sz="0" w:space="0" w:color="auto"/>
        <w:left w:val="none" w:sz="0" w:space="0" w:color="auto"/>
        <w:bottom w:val="none" w:sz="0" w:space="0" w:color="auto"/>
        <w:right w:val="none" w:sz="0" w:space="0" w:color="auto"/>
      </w:divBdr>
    </w:div>
    <w:div w:id="1027291280">
      <w:bodyDiv w:val="1"/>
      <w:marLeft w:val="0"/>
      <w:marRight w:val="0"/>
      <w:marTop w:val="0"/>
      <w:marBottom w:val="0"/>
      <w:divBdr>
        <w:top w:val="none" w:sz="0" w:space="0" w:color="auto"/>
        <w:left w:val="none" w:sz="0" w:space="0" w:color="auto"/>
        <w:bottom w:val="none" w:sz="0" w:space="0" w:color="auto"/>
        <w:right w:val="none" w:sz="0" w:space="0" w:color="auto"/>
      </w:divBdr>
    </w:div>
    <w:div w:id="1032415112">
      <w:bodyDiv w:val="1"/>
      <w:marLeft w:val="0"/>
      <w:marRight w:val="0"/>
      <w:marTop w:val="0"/>
      <w:marBottom w:val="0"/>
      <w:divBdr>
        <w:top w:val="none" w:sz="0" w:space="0" w:color="auto"/>
        <w:left w:val="none" w:sz="0" w:space="0" w:color="auto"/>
        <w:bottom w:val="none" w:sz="0" w:space="0" w:color="auto"/>
        <w:right w:val="none" w:sz="0" w:space="0" w:color="auto"/>
      </w:divBdr>
    </w:div>
    <w:div w:id="1050572471">
      <w:bodyDiv w:val="1"/>
      <w:marLeft w:val="0"/>
      <w:marRight w:val="0"/>
      <w:marTop w:val="0"/>
      <w:marBottom w:val="0"/>
      <w:divBdr>
        <w:top w:val="none" w:sz="0" w:space="0" w:color="auto"/>
        <w:left w:val="none" w:sz="0" w:space="0" w:color="auto"/>
        <w:bottom w:val="none" w:sz="0" w:space="0" w:color="auto"/>
        <w:right w:val="none" w:sz="0" w:space="0" w:color="auto"/>
      </w:divBdr>
    </w:div>
    <w:div w:id="1054811107">
      <w:bodyDiv w:val="1"/>
      <w:marLeft w:val="0"/>
      <w:marRight w:val="0"/>
      <w:marTop w:val="0"/>
      <w:marBottom w:val="0"/>
      <w:divBdr>
        <w:top w:val="none" w:sz="0" w:space="0" w:color="auto"/>
        <w:left w:val="none" w:sz="0" w:space="0" w:color="auto"/>
        <w:bottom w:val="none" w:sz="0" w:space="0" w:color="auto"/>
        <w:right w:val="none" w:sz="0" w:space="0" w:color="auto"/>
      </w:divBdr>
    </w:div>
    <w:div w:id="1071002893">
      <w:bodyDiv w:val="1"/>
      <w:marLeft w:val="0"/>
      <w:marRight w:val="0"/>
      <w:marTop w:val="0"/>
      <w:marBottom w:val="0"/>
      <w:divBdr>
        <w:top w:val="none" w:sz="0" w:space="0" w:color="auto"/>
        <w:left w:val="none" w:sz="0" w:space="0" w:color="auto"/>
        <w:bottom w:val="none" w:sz="0" w:space="0" w:color="auto"/>
        <w:right w:val="none" w:sz="0" w:space="0" w:color="auto"/>
      </w:divBdr>
    </w:div>
    <w:div w:id="1086918474">
      <w:bodyDiv w:val="1"/>
      <w:marLeft w:val="0"/>
      <w:marRight w:val="0"/>
      <w:marTop w:val="0"/>
      <w:marBottom w:val="0"/>
      <w:divBdr>
        <w:top w:val="none" w:sz="0" w:space="0" w:color="auto"/>
        <w:left w:val="none" w:sz="0" w:space="0" w:color="auto"/>
        <w:bottom w:val="none" w:sz="0" w:space="0" w:color="auto"/>
        <w:right w:val="none" w:sz="0" w:space="0" w:color="auto"/>
      </w:divBdr>
    </w:div>
    <w:div w:id="1092892158">
      <w:bodyDiv w:val="1"/>
      <w:marLeft w:val="0"/>
      <w:marRight w:val="0"/>
      <w:marTop w:val="0"/>
      <w:marBottom w:val="0"/>
      <w:divBdr>
        <w:top w:val="none" w:sz="0" w:space="0" w:color="auto"/>
        <w:left w:val="none" w:sz="0" w:space="0" w:color="auto"/>
        <w:bottom w:val="none" w:sz="0" w:space="0" w:color="auto"/>
        <w:right w:val="none" w:sz="0" w:space="0" w:color="auto"/>
      </w:divBdr>
    </w:div>
    <w:div w:id="1095201974">
      <w:bodyDiv w:val="1"/>
      <w:marLeft w:val="0"/>
      <w:marRight w:val="0"/>
      <w:marTop w:val="0"/>
      <w:marBottom w:val="0"/>
      <w:divBdr>
        <w:top w:val="none" w:sz="0" w:space="0" w:color="auto"/>
        <w:left w:val="none" w:sz="0" w:space="0" w:color="auto"/>
        <w:bottom w:val="none" w:sz="0" w:space="0" w:color="auto"/>
        <w:right w:val="none" w:sz="0" w:space="0" w:color="auto"/>
      </w:divBdr>
    </w:div>
    <w:div w:id="1112017434">
      <w:bodyDiv w:val="1"/>
      <w:marLeft w:val="0"/>
      <w:marRight w:val="0"/>
      <w:marTop w:val="0"/>
      <w:marBottom w:val="0"/>
      <w:divBdr>
        <w:top w:val="none" w:sz="0" w:space="0" w:color="auto"/>
        <w:left w:val="none" w:sz="0" w:space="0" w:color="auto"/>
        <w:bottom w:val="none" w:sz="0" w:space="0" w:color="auto"/>
        <w:right w:val="none" w:sz="0" w:space="0" w:color="auto"/>
      </w:divBdr>
    </w:div>
    <w:div w:id="1128472017">
      <w:bodyDiv w:val="1"/>
      <w:marLeft w:val="0"/>
      <w:marRight w:val="0"/>
      <w:marTop w:val="0"/>
      <w:marBottom w:val="0"/>
      <w:divBdr>
        <w:top w:val="none" w:sz="0" w:space="0" w:color="auto"/>
        <w:left w:val="none" w:sz="0" w:space="0" w:color="auto"/>
        <w:bottom w:val="none" w:sz="0" w:space="0" w:color="auto"/>
        <w:right w:val="none" w:sz="0" w:space="0" w:color="auto"/>
      </w:divBdr>
    </w:div>
    <w:div w:id="1169440697">
      <w:bodyDiv w:val="1"/>
      <w:marLeft w:val="0"/>
      <w:marRight w:val="0"/>
      <w:marTop w:val="0"/>
      <w:marBottom w:val="0"/>
      <w:divBdr>
        <w:top w:val="none" w:sz="0" w:space="0" w:color="auto"/>
        <w:left w:val="none" w:sz="0" w:space="0" w:color="auto"/>
        <w:bottom w:val="none" w:sz="0" w:space="0" w:color="auto"/>
        <w:right w:val="none" w:sz="0" w:space="0" w:color="auto"/>
      </w:divBdr>
    </w:div>
    <w:div w:id="1188059100">
      <w:bodyDiv w:val="1"/>
      <w:marLeft w:val="0"/>
      <w:marRight w:val="0"/>
      <w:marTop w:val="0"/>
      <w:marBottom w:val="0"/>
      <w:divBdr>
        <w:top w:val="none" w:sz="0" w:space="0" w:color="auto"/>
        <w:left w:val="none" w:sz="0" w:space="0" w:color="auto"/>
        <w:bottom w:val="none" w:sz="0" w:space="0" w:color="auto"/>
        <w:right w:val="none" w:sz="0" w:space="0" w:color="auto"/>
      </w:divBdr>
    </w:div>
    <w:div w:id="1206331944">
      <w:bodyDiv w:val="1"/>
      <w:marLeft w:val="0"/>
      <w:marRight w:val="0"/>
      <w:marTop w:val="0"/>
      <w:marBottom w:val="0"/>
      <w:divBdr>
        <w:top w:val="none" w:sz="0" w:space="0" w:color="auto"/>
        <w:left w:val="none" w:sz="0" w:space="0" w:color="auto"/>
        <w:bottom w:val="none" w:sz="0" w:space="0" w:color="auto"/>
        <w:right w:val="none" w:sz="0" w:space="0" w:color="auto"/>
      </w:divBdr>
    </w:div>
    <w:div w:id="1239514528">
      <w:bodyDiv w:val="1"/>
      <w:marLeft w:val="0"/>
      <w:marRight w:val="0"/>
      <w:marTop w:val="0"/>
      <w:marBottom w:val="0"/>
      <w:divBdr>
        <w:top w:val="none" w:sz="0" w:space="0" w:color="auto"/>
        <w:left w:val="none" w:sz="0" w:space="0" w:color="auto"/>
        <w:bottom w:val="none" w:sz="0" w:space="0" w:color="auto"/>
        <w:right w:val="none" w:sz="0" w:space="0" w:color="auto"/>
      </w:divBdr>
    </w:div>
    <w:div w:id="1246067518">
      <w:bodyDiv w:val="1"/>
      <w:marLeft w:val="0"/>
      <w:marRight w:val="0"/>
      <w:marTop w:val="0"/>
      <w:marBottom w:val="0"/>
      <w:divBdr>
        <w:top w:val="none" w:sz="0" w:space="0" w:color="auto"/>
        <w:left w:val="none" w:sz="0" w:space="0" w:color="auto"/>
        <w:bottom w:val="none" w:sz="0" w:space="0" w:color="auto"/>
        <w:right w:val="none" w:sz="0" w:space="0" w:color="auto"/>
      </w:divBdr>
    </w:div>
    <w:div w:id="1246108718">
      <w:bodyDiv w:val="1"/>
      <w:marLeft w:val="0"/>
      <w:marRight w:val="0"/>
      <w:marTop w:val="0"/>
      <w:marBottom w:val="0"/>
      <w:divBdr>
        <w:top w:val="none" w:sz="0" w:space="0" w:color="auto"/>
        <w:left w:val="none" w:sz="0" w:space="0" w:color="auto"/>
        <w:bottom w:val="none" w:sz="0" w:space="0" w:color="auto"/>
        <w:right w:val="none" w:sz="0" w:space="0" w:color="auto"/>
      </w:divBdr>
    </w:div>
    <w:div w:id="1254166353">
      <w:bodyDiv w:val="1"/>
      <w:marLeft w:val="0"/>
      <w:marRight w:val="0"/>
      <w:marTop w:val="0"/>
      <w:marBottom w:val="0"/>
      <w:divBdr>
        <w:top w:val="none" w:sz="0" w:space="0" w:color="auto"/>
        <w:left w:val="none" w:sz="0" w:space="0" w:color="auto"/>
        <w:bottom w:val="none" w:sz="0" w:space="0" w:color="auto"/>
        <w:right w:val="none" w:sz="0" w:space="0" w:color="auto"/>
      </w:divBdr>
    </w:div>
    <w:div w:id="1258254255">
      <w:bodyDiv w:val="1"/>
      <w:marLeft w:val="0"/>
      <w:marRight w:val="0"/>
      <w:marTop w:val="0"/>
      <w:marBottom w:val="0"/>
      <w:divBdr>
        <w:top w:val="none" w:sz="0" w:space="0" w:color="auto"/>
        <w:left w:val="none" w:sz="0" w:space="0" w:color="auto"/>
        <w:bottom w:val="none" w:sz="0" w:space="0" w:color="auto"/>
        <w:right w:val="none" w:sz="0" w:space="0" w:color="auto"/>
      </w:divBdr>
    </w:div>
    <w:div w:id="1258559822">
      <w:bodyDiv w:val="1"/>
      <w:marLeft w:val="0"/>
      <w:marRight w:val="0"/>
      <w:marTop w:val="0"/>
      <w:marBottom w:val="0"/>
      <w:divBdr>
        <w:top w:val="none" w:sz="0" w:space="0" w:color="auto"/>
        <w:left w:val="none" w:sz="0" w:space="0" w:color="auto"/>
        <w:bottom w:val="none" w:sz="0" w:space="0" w:color="auto"/>
        <w:right w:val="none" w:sz="0" w:space="0" w:color="auto"/>
      </w:divBdr>
    </w:div>
    <w:div w:id="1260525386">
      <w:bodyDiv w:val="1"/>
      <w:marLeft w:val="0"/>
      <w:marRight w:val="0"/>
      <w:marTop w:val="0"/>
      <w:marBottom w:val="0"/>
      <w:divBdr>
        <w:top w:val="none" w:sz="0" w:space="0" w:color="auto"/>
        <w:left w:val="none" w:sz="0" w:space="0" w:color="auto"/>
        <w:bottom w:val="none" w:sz="0" w:space="0" w:color="auto"/>
        <w:right w:val="none" w:sz="0" w:space="0" w:color="auto"/>
      </w:divBdr>
    </w:div>
    <w:div w:id="1261599814">
      <w:bodyDiv w:val="1"/>
      <w:marLeft w:val="0"/>
      <w:marRight w:val="0"/>
      <w:marTop w:val="0"/>
      <w:marBottom w:val="0"/>
      <w:divBdr>
        <w:top w:val="none" w:sz="0" w:space="0" w:color="auto"/>
        <w:left w:val="none" w:sz="0" w:space="0" w:color="auto"/>
        <w:bottom w:val="none" w:sz="0" w:space="0" w:color="auto"/>
        <w:right w:val="none" w:sz="0" w:space="0" w:color="auto"/>
      </w:divBdr>
    </w:div>
    <w:div w:id="1275749820">
      <w:bodyDiv w:val="1"/>
      <w:marLeft w:val="0"/>
      <w:marRight w:val="0"/>
      <w:marTop w:val="0"/>
      <w:marBottom w:val="0"/>
      <w:divBdr>
        <w:top w:val="none" w:sz="0" w:space="0" w:color="auto"/>
        <w:left w:val="none" w:sz="0" w:space="0" w:color="auto"/>
        <w:bottom w:val="none" w:sz="0" w:space="0" w:color="auto"/>
        <w:right w:val="none" w:sz="0" w:space="0" w:color="auto"/>
      </w:divBdr>
    </w:div>
    <w:div w:id="1278178475">
      <w:bodyDiv w:val="1"/>
      <w:marLeft w:val="0"/>
      <w:marRight w:val="0"/>
      <w:marTop w:val="0"/>
      <w:marBottom w:val="0"/>
      <w:divBdr>
        <w:top w:val="none" w:sz="0" w:space="0" w:color="auto"/>
        <w:left w:val="none" w:sz="0" w:space="0" w:color="auto"/>
        <w:bottom w:val="none" w:sz="0" w:space="0" w:color="auto"/>
        <w:right w:val="none" w:sz="0" w:space="0" w:color="auto"/>
      </w:divBdr>
    </w:div>
    <w:div w:id="1280453429">
      <w:bodyDiv w:val="1"/>
      <w:marLeft w:val="0"/>
      <w:marRight w:val="0"/>
      <w:marTop w:val="0"/>
      <w:marBottom w:val="0"/>
      <w:divBdr>
        <w:top w:val="none" w:sz="0" w:space="0" w:color="auto"/>
        <w:left w:val="none" w:sz="0" w:space="0" w:color="auto"/>
        <w:bottom w:val="none" w:sz="0" w:space="0" w:color="auto"/>
        <w:right w:val="none" w:sz="0" w:space="0" w:color="auto"/>
      </w:divBdr>
    </w:div>
    <w:div w:id="1285384471">
      <w:bodyDiv w:val="1"/>
      <w:marLeft w:val="0"/>
      <w:marRight w:val="0"/>
      <w:marTop w:val="0"/>
      <w:marBottom w:val="0"/>
      <w:divBdr>
        <w:top w:val="none" w:sz="0" w:space="0" w:color="auto"/>
        <w:left w:val="none" w:sz="0" w:space="0" w:color="auto"/>
        <w:bottom w:val="none" w:sz="0" w:space="0" w:color="auto"/>
        <w:right w:val="none" w:sz="0" w:space="0" w:color="auto"/>
      </w:divBdr>
    </w:div>
    <w:div w:id="1287156886">
      <w:bodyDiv w:val="1"/>
      <w:marLeft w:val="0"/>
      <w:marRight w:val="0"/>
      <w:marTop w:val="0"/>
      <w:marBottom w:val="0"/>
      <w:divBdr>
        <w:top w:val="none" w:sz="0" w:space="0" w:color="auto"/>
        <w:left w:val="none" w:sz="0" w:space="0" w:color="auto"/>
        <w:bottom w:val="none" w:sz="0" w:space="0" w:color="auto"/>
        <w:right w:val="none" w:sz="0" w:space="0" w:color="auto"/>
      </w:divBdr>
    </w:div>
    <w:div w:id="1302879698">
      <w:bodyDiv w:val="1"/>
      <w:marLeft w:val="0"/>
      <w:marRight w:val="0"/>
      <w:marTop w:val="0"/>
      <w:marBottom w:val="0"/>
      <w:divBdr>
        <w:top w:val="none" w:sz="0" w:space="0" w:color="auto"/>
        <w:left w:val="none" w:sz="0" w:space="0" w:color="auto"/>
        <w:bottom w:val="none" w:sz="0" w:space="0" w:color="auto"/>
        <w:right w:val="none" w:sz="0" w:space="0" w:color="auto"/>
      </w:divBdr>
    </w:div>
    <w:div w:id="1305507494">
      <w:bodyDiv w:val="1"/>
      <w:marLeft w:val="0"/>
      <w:marRight w:val="0"/>
      <w:marTop w:val="0"/>
      <w:marBottom w:val="0"/>
      <w:divBdr>
        <w:top w:val="none" w:sz="0" w:space="0" w:color="auto"/>
        <w:left w:val="none" w:sz="0" w:space="0" w:color="auto"/>
        <w:bottom w:val="none" w:sz="0" w:space="0" w:color="auto"/>
        <w:right w:val="none" w:sz="0" w:space="0" w:color="auto"/>
      </w:divBdr>
    </w:div>
    <w:div w:id="1313824996">
      <w:bodyDiv w:val="1"/>
      <w:marLeft w:val="0"/>
      <w:marRight w:val="0"/>
      <w:marTop w:val="0"/>
      <w:marBottom w:val="0"/>
      <w:divBdr>
        <w:top w:val="none" w:sz="0" w:space="0" w:color="auto"/>
        <w:left w:val="none" w:sz="0" w:space="0" w:color="auto"/>
        <w:bottom w:val="none" w:sz="0" w:space="0" w:color="auto"/>
        <w:right w:val="none" w:sz="0" w:space="0" w:color="auto"/>
      </w:divBdr>
    </w:div>
    <w:div w:id="1320839831">
      <w:bodyDiv w:val="1"/>
      <w:marLeft w:val="0"/>
      <w:marRight w:val="0"/>
      <w:marTop w:val="0"/>
      <w:marBottom w:val="0"/>
      <w:divBdr>
        <w:top w:val="none" w:sz="0" w:space="0" w:color="auto"/>
        <w:left w:val="none" w:sz="0" w:space="0" w:color="auto"/>
        <w:bottom w:val="none" w:sz="0" w:space="0" w:color="auto"/>
        <w:right w:val="none" w:sz="0" w:space="0" w:color="auto"/>
      </w:divBdr>
    </w:div>
    <w:div w:id="1330792092">
      <w:bodyDiv w:val="1"/>
      <w:marLeft w:val="0"/>
      <w:marRight w:val="0"/>
      <w:marTop w:val="0"/>
      <w:marBottom w:val="0"/>
      <w:divBdr>
        <w:top w:val="none" w:sz="0" w:space="0" w:color="auto"/>
        <w:left w:val="none" w:sz="0" w:space="0" w:color="auto"/>
        <w:bottom w:val="none" w:sz="0" w:space="0" w:color="auto"/>
        <w:right w:val="none" w:sz="0" w:space="0" w:color="auto"/>
      </w:divBdr>
    </w:div>
    <w:div w:id="1331374235">
      <w:bodyDiv w:val="1"/>
      <w:marLeft w:val="0"/>
      <w:marRight w:val="0"/>
      <w:marTop w:val="0"/>
      <w:marBottom w:val="0"/>
      <w:divBdr>
        <w:top w:val="none" w:sz="0" w:space="0" w:color="auto"/>
        <w:left w:val="none" w:sz="0" w:space="0" w:color="auto"/>
        <w:bottom w:val="none" w:sz="0" w:space="0" w:color="auto"/>
        <w:right w:val="none" w:sz="0" w:space="0" w:color="auto"/>
      </w:divBdr>
    </w:div>
    <w:div w:id="1344817489">
      <w:bodyDiv w:val="1"/>
      <w:marLeft w:val="0"/>
      <w:marRight w:val="0"/>
      <w:marTop w:val="0"/>
      <w:marBottom w:val="0"/>
      <w:divBdr>
        <w:top w:val="none" w:sz="0" w:space="0" w:color="auto"/>
        <w:left w:val="none" w:sz="0" w:space="0" w:color="auto"/>
        <w:bottom w:val="none" w:sz="0" w:space="0" w:color="auto"/>
        <w:right w:val="none" w:sz="0" w:space="0" w:color="auto"/>
      </w:divBdr>
    </w:div>
    <w:div w:id="1349256410">
      <w:bodyDiv w:val="1"/>
      <w:marLeft w:val="0"/>
      <w:marRight w:val="0"/>
      <w:marTop w:val="0"/>
      <w:marBottom w:val="0"/>
      <w:divBdr>
        <w:top w:val="none" w:sz="0" w:space="0" w:color="auto"/>
        <w:left w:val="none" w:sz="0" w:space="0" w:color="auto"/>
        <w:bottom w:val="none" w:sz="0" w:space="0" w:color="auto"/>
        <w:right w:val="none" w:sz="0" w:space="0" w:color="auto"/>
      </w:divBdr>
    </w:div>
    <w:div w:id="1353261684">
      <w:bodyDiv w:val="1"/>
      <w:marLeft w:val="0"/>
      <w:marRight w:val="0"/>
      <w:marTop w:val="0"/>
      <w:marBottom w:val="0"/>
      <w:divBdr>
        <w:top w:val="none" w:sz="0" w:space="0" w:color="auto"/>
        <w:left w:val="none" w:sz="0" w:space="0" w:color="auto"/>
        <w:bottom w:val="none" w:sz="0" w:space="0" w:color="auto"/>
        <w:right w:val="none" w:sz="0" w:space="0" w:color="auto"/>
      </w:divBdr>
    </w:div>
    <w:div w:id="1355568663">
      <w:bodyDiv w:val="1"/>
      <w:marLeft w:val="0"/>
      <w:marRight w:val="0"/>
      <w:marTop w:val="0"/>
      <w:marBottom w:val="0"/>
      <w:divBdr>
        <w:top w:val="none" w:sz="0" w:space="0" w:color="auto"/>
        <w:left w:val="none" w:sz="0" w:space="0" w:color="auto"/>
        <w:bottom w:val="none" w:sz="0" w:space="0" w:color="auto"/>
        <w:right w:val="none" w:sz="0" w:space="0" w:color="auto"/>
      </w:divBdr>
    </w:div>
    <w:div w:id="1363897534">
      <w:bodyDiv w:val="1"/>
      <w:marLeft w:val="0"/>
      <w:marRight w:val="0"/>
      <w:marTop w:val="0"/>
      <w:marBottom w:val="0"/>
      <w:divBdr>
        <w:top w:val="none" w:sz="0" w:space="0" w:color="auto"/>
        <w:left w:val="none" w:sz="0" w:space="0" w:color="auto"/>
        <w:bottom w:val="none" w:sz="0" w:space="0" w:color="auto"/>
        <w:right w:val="none" w:sz="0" w:space="0" w:color="auto"/>
      </w:divBdr>
    </w:div>
    <w:div w:id="1364744766">
      <w:bodyDiv w:val="1"/>
      <w:marLeft w:val="0"/>
      <w:marRight w:val="0"/>
      <w:marTop w:val="0"/>
      <w:marBottom w:val="0"/>
      <w:divBdr>
        <w:top w:val="none" w:sz="0" w:space="0" w:color="auto"/>
        <w:left w:val="none" w:sz="0" w:space="0" w:color="auto"/>
        <w:bottom w:val="none" w:sz="0" w:space="0" w:color="auto"/>
        <w:right w:val="none" w:sz="0" w:space="0" w:color="auto"/>
      </w:divBdr>
    </w:div>
    <w:div w:id="1368607495">
      <w:bodyDiv w:val="1"/>
      <w:marLeft w:val="0"/>
      <w:marRight w:val="0"/>
      <w:marTop w:val="0"/>
      <w:marBottom w:val="0"/>
      <w:divBdr>
        <w:top w:val="none" w:sz="0" w:space="0" w:color="auto"/>
        <w:left w:val="none" w:sz="0" w:space="0" w:color="auto"/>
        <w:bottom w:val="none" w:sz="0" w:space="0" w:color="auto"/>
        <w:right w:val="none" w:sz="0" w:space="0" w:color="auto"/>
      </w:divBdr>
    </w:div>
    <w:div w:id="1373581361">
      <w:bodyDiv w:val="1"/>
      <w:marLeft w:val="0"/>
      <w:marRight w:val="0"/>
      <w:marTop w:val="0"/>
      <w:marBottom w:val="0"/>
      <w:divBdr>
        <w:top w:val="none" w:sz="0" w:space="0" w:color="auto"/>
        <w:left w:val="none" w:sz="0" w:space="0" w:color="auto"/>
        <w:bottom w:val="none" w:sz="0" w:space="0" w:color="auto"/>
        <w:right w:val="none" w:sz="0" w:space="0" w:color="auto"/>
      </w:divBdr>
    </w:div>
    <w:div w:id="1376351953">
      <w:bodyDiv w:val="1"/>
      <w:marLeft w:val="0"/>
      <w:marRight w:val="0"/>
      <w:marTop w:val="0"/>
      <w:marBottom w:val="0"/>
      <w:divBdr>
        <w:top w:val="none" w:sz="0" w:space="0" w:color="auto"/>
        <w:left w:val="none" w:sz="0" w:space="0" w:color="auto"/>
        <w:bottom w:val="none" w:sz="0" w:space="0" w:color="auto"/>
        <w:right w:val="none" w:sz="0" w:space="0" w:color="auto"/>
      </w:divBdr>
    </w:div>
    <w:div w:id="1381057262">
      <w:bodyDiv w:val="1"/>
      <w:marLeft w:val="0"/>
      <w:marRight w:val="0"/>
      <w:marTop w:val="0"/>
      <w:marBottom w:val="0"/>
      <w:divBdr>
        <w:top w:val="none" w:sz="0" w:space="0" w:color="auto"/>
        <w:left w:val="none" w:sz="0" w:space="0" w:color="auto"/>
        <w:bottom w:val="none" w:sz="0" w:space="0" w:color="auto"/>
        <w:right w:val="none" w:sz="0" w:space="0" w:color="auto"/>
      </w:divBdr>
    </w:div>
    <w:div w:id="1392656206">
      <w:bodyDiv w:val="1"/>
      <w:marLeft w:val="0"/>
      <w:marRight w:val="0"/>
      <w:marTop w:val="0"/>
      <w:marBottom w:val="0"/>
      <w:divBdr>
        <w:top w:val="none" w:sz="0" w:space="0" w:color="auto"/>
        <w:left w:val="none" w:sz="0" w:space="0" w:color="auto"/>
        <w:bottom w:val="none" w:sz="0" w:space="0" w:color="auto"/>
        <w:right w:val="none" w:sz="0" w:space="0" w:color="auto"/>
      </w:divBdr>
    </w:div>
    <w:div w:id="1393387812">
      <w:bodyDiv w:val="1"/>
      <w:marLeft w:val="0"/>
      <w:marRight w:val="0"/>
      <w:marTop w:val="0"/>
      <w:marBottom w:val="0"/>
      <w:divBdr>
        <w:top w:val="none" w:sz="0" w:space="0" w:color="auto"/>
        <w:left w:val="none" w:sz="0" w:space="0" w:color="auto"/>
        <w:bottom w:val="none" w:sz="0" w:space="0" w:color="auto"/>
        <w:right w:val="none" w:sz="0" w:space="0" w:color="auto"/>
      </w:divBdr>
    </w:div>
    <w:div w:id="1394811906">
      <w:bodyDiv w:val="1"/>
      <w:marLeft w:val="0"/>
      <w:marRight w:val="0"/>
      <w:marTop w:val="0"/>
      <w:marBottom w:val="0"/>
      <w:divBdr>
        <w:top w:val="none" w:sz="0" w:space="0" w:color="auto"/>
        <w:left w:val="none" w:sz="0" w:space="0" w:color="auto"/>
        <w:bottom w:val="none" w:sz="0" w:space="0" w:color="auto"/>
        <w:right w:val="none" w:sz="0" w:space="0" w:color="auto"/>
      </w:divBdr>
    </w:div>
    <w:div w:id="1402217941">
      <w:bodyDiv w:val="1"/>
      <w:marLeft w:val="0"/>
      <w:marRight w:val="0"/>
      <w:marTop w:val="0"/>
      <w:marBottom w:val="0"/>
      <w:divBdr>
        <w:top w:val="none" w:sz="0" w:space="0" w:color="auto"/>
        <w:left w:val="none" w:sz="0" w:space="0" w:color="auto"/>
        <w:bottom w:val="none" w:sz="0" w:space="0" w:color="auto"/>
        <w:right w:val="none" w:sz="0" w:space="0" w:color="auto"/>
      </w:divBdr>
    </w:div>
    <w:div w:id="1407922870">
      <w:bodyDiv w:val="1"/>
      <w:marLeft w:val="0"/>
      <w:marRight w:val="0"/>
      <w:marTop w:val="0"/>
      <w:marBottom w:val="0"/>
      <w:divBdr>
        <w:top w:val="none" w:sz="0" w:space="0" w:color="auto"/>
        <w:left w:val="none" w:sz="0" w:space="0" w:color="auto"/>
        <w:bottom w:val="none" w:sz="0" w:space="0" w:color="auto"/>
        <w:right w:val="none" w:sz="0" w:space="0" w:color="auto"/>
      </w:divBdr>
    </w:div>
    <w:div w:id="1417941161">
      <w:bodyDiv w:val="1"/>
      <w:marLeft w:val="0"/>
      <w:marRight w:val="0"/>
      <w:marTop w:val="0"/>
      <w:marBottom w:val="0"/>
      <w:divBdr>
        <w:top w:val="none" w:sz="0" w:space="0" w:color="auto"/>
        <w:left w:val="none" w:sz="0" w:space="0" w:color="auto"/>
        <w:bottom w:val="none" w:sz="0" w:space="0" w:color="auto"/>
        <w:right w:val="none" w:sz="0" w:space="0" w:color="auto"/>
      </w:divBdr>
    </w:div>
    <w:div w:id="1439761702">
      <w:bodyDiv w:val="1"/>
      <w:marLeft w:val="0"/>
      <w:marRight w:val="0"/>
      <w:marTop w:val="0"/>
      <w:marBottom w:val="0"/>
      <w:divBdr>
        <w:top w:val="none" w:sz="0" w:space="0" w:color="auto"/>
        <w:left w:val="none" w:sz="0" w:space="0" w:color="auto"/>
        <w:bottom w:val="none" w:sz="0" w:space="0" w:color="auto"/>
        <w:right w:val="none" w:sz="0" w:space="0" w:color="auto"/>
      </w:divBdr>
    </w:div>
    <w:div w:id="1456291244">
      <w:bodyDiv w:val="1"/>
      <w:marLeft w:val="0"/>
      <w:marRight w:val="0"/>
      <w:marTop w:val="0"/>
      <w:marBottom w:val="0"/>
      <w:divBdr>
        <w:top w:val="none" w:sz="0" w:space="0" w:color="auto"/>
        <w:left w:val="none" w:sz="0" w:space="0" w:color="auto"/>
        <w:bottom w:val="none" w:sz="0" w:space="0" w:color="auto"/>
        <w:right w:val="none" w:sz="0" w:space="0" w:color="auto"/>
      </w:divBdr>
    </w:div>
    <w:div w:id="1467553180">
      <w:bodyDiv w:val="1"/>
      <w:marLeft w:val="0"/>
      <w:marRight w:val="0"/>
      <w:marTop w:val="0"/>
      <w:marBottom w:val="0"/>
      <w:divBdr>
        <w:top w:val="none" w:sz="0" w:space="0" w:color="auto"/>
        <w:left w:val="none" w:sz="0" w:space="0" w:color="auto"/>
        <w:bottom w:val="none" w:sz="0" w:space="0" w:color="auto"/>
        <w:right w:val="none" w:sz="0" w:space="0" w:color="auto"/>
      </w:divBdr>
    </w:div>
    <w:div w:id="1467972991">
      <w:bodyDiv w:val="1"/>
      <w:marLeft w:val="0"/>
      <w:marRight w:val="0"/>
      <w:marTop w:val="0"/>
      <w:marBottom w:val="0"/>
      <w:divBdr>
        <w:top w:val="none" w:sz="0" w:space="0" w:color="auto"/>
        <w:left w:val="none" w:sz="0" w:space="0" w:color="auto"/>
        <w:bottom w:val="none" w:sz="0" w:space="0" w:color="auto"/>
        <w:right w:val="none" w:sz="0" w:space="0" w:color="auto"/>
      </w:divBdr>
    </w:div>
    <w:div w:id="1471022420">
      <w:bodyDiv w:val="1"/>
      <w:marLeft w:val="0"/>
      <w:marRight w:val="0"/>
      <w:marTop w:val="0"/>
      <w:marBottom w:val="0"/>
      <w:divBdr>
        <w:top w:val="none" w:sz="0" w:space="0" w:color="auto"/>
        <w:left w:val="none" w:sz="0" w:space="0" w:color="auto"/>
        <w:bottom w:val="none" w:sz="0" w:space="0" w:color="auto"/>
        <w:right w:val="none" w:sz="0" w:space="0" w:color="auto"/>
      </w:divBdr>
    </w:div>
    <w:div w:id="1474250457">
      <w:bodyDiv w:val="1"/>
      <w:marLeft w:val="0"/>
      <w:marRight w:val="0"/>
      <w:marTop w:val="0"/>
      <w:marBottom w:val="0"/>
      <w:divBdr>
        <w:top w:val="none" w:sz="0" w:space="0" w:color="auto"/>
        <w:left w:val="none" w:sz="0" w:space="0" w:color="auto"/>
        <w:bottom w:val="none" w:sz="0" w:space="0" w:color="auto"/>
        <w:right w:val="none" w:sz="0" w:space="0" w:color="auto"/>
      </w:divBdr>
    </w:div>
    <w:div w:id="1491286048">
      <w:bodyDiv w:val="1"/>
      <w:marLeft w:val="0"/>
      <w:marRight w:val="0"/>
      <w:marTop w:val="0"/>
      <w:marBottom w:val="0"/>
      <w:divBdr>
        <w:top w:val="none" w:sz="0" w:space="0" w:color="auto"/>
        <w:left w:val="none" w:sz="0" w:space="0" w:color="auto"/>
        <w:bottom w:val="none" w:sz="0" w:space="0" w:color="auto"/>
        <w:right w:val="none" w:sz="0" w:space="0" w:color="auto"/>
      </w:divBdr>
    </w:div>
    <w:div w:id="1495074450">
      <w:bodyDiv w:val="1"/>
      <w:marLeft w:val="0"/>
      <w:marRight w:val="0"/>
      <w:marTop w:val="0"/>
      <w:marBottom w:val="0"/>
      <w:divBdr>
        <w:top w:val="none" w:sz="0" w:space="0" w:color="auto"/>
        <w:left w:val="none" w:sz="0" w:space="0" w:color="auto"/>
        <w:bottom w:val="none" w:sz="0" w:space="0" w:color="auto"/>
        <w:right w:val="none" w:sz="0" w:space="0" w:color="auto"/>
      </w:divBdr>
    </w:div>
    <w:div w:id="1496920028">
      <w:bodyDiv w:val="1"/>
      <w:marLeft w:val="0"/>
      <w:marRight w:val="0"/>
      <w:marTop w:val="0"/>
      <w:marBottom w:val="0"/>
      <w:divBdr>
        <w:top w:val="none" w:sz="0" w:space="0" w:color="auto"/>
        <w:left w:val="none" w:sz="0" w:space="0" w:color="auto"/>
        <w:bottom w:val="none" w:sz="0" w:space="0" w:color="auto"/>
        <w:right w:val="none" w:sz="0" w:space="0" w:color="auto"/>
      </w:divBdr>
    </w:div>
    <w:div w:id="1505821502">
      <w:bodyDiv w:val="1"/>
      <w:marLeft w:val="0"/>
      <w:marRight w:val="0"/>
      <w:marTop w:val="0"/>
      <w:marBottom w:val="0"/>
      <w:divBdr>
        <w:top w:val="none" w:sz="0" w:space="0" w:color="auto"/>
        <w:left w:val="none" w:sz="0" w:space="0" w:color="auto"/>
        <w:bottom w:val="none" w:sz="0" w:space="0" w:color="auto"/>
        <w:right w:val="none" w:sz="0" w:space="0" w:color="auto"/>
      </w:divBdr>
    </w:div>
    <w:div w:id="1513761613">
      <w:bodyDiv w:val="1"/>
      <w:marLeft w:val="0"/>
      <w:marRight w:val="0"/>
      <w:marTop w:val="0"/>
      <w:marBottom w:val="0"/>
      <w:divBdr>
        <w:top w:val="none" w:sz="0" w:space="0" w:color="auto"/>
        <w:left w:val="none" w:sz="0" w:space="0" w:color="auto"/>
        <w:bottom w:val="none" w:sz="0" w:space="0" w:color="auto"/>
        <w:right w:val="none" w:sz="0" w:space="0" w:color="auto"/>
      </w:divBdr>
    </w:div>
    <w:div w:id="1514344552">
      <w:bodyDiv w:val="1"/>
      <w:marLeft w:val="0"/>
      <w:marRight w:val="0"/>
      <w:marTop w:val="0"/>
      <w:marBottom w:val="0"/>
      <w:divBdr>
        <w:top w:val="none" w:sz="0" w:space="0" w:color="auto"/>
        <w:left w:val="none" w:sz="0" w:space="0" w:color="auto"/>
        <w:bottom w:val="none" w:sz="0" w:space="0" w:color="auto"/>
        <w:right w:val="none" w:sz="0" w:space="0" w:color="auto"/>
      </w:divBdr>
    </w:div>
    <w:div w:id="1539315004">
      <w:bodyDiv w:val="1"/>
      <w:marLeft w:val="0"/>
      <w:marRight w:val="0"/>
      <w:marTop w:val="0"/>
      <w:marBottom w:val="0"/>
      <w:divBdr>
        <w:top w:val="none" w:sz="0" w:space="0" w:color="auto"/>
        <w:left w:val="none" w:sz="0" w:space="0" w:color="auto"/>
        <w:bottom w:val="none" w:sz="0" w:space="0" w:color="auto"/>
        <w:right w:val="none" w:sz="0" w:space="0" w:color="auto"/>
      </w:divBdr>
    </w:div>
    <w:div w:id="1561210347">
      <w:bodyDiv w:val="1"/>
      <w:marLeft w:val="0"/>
      <w:marRight w:val="0"/>
      <w:marTop w:val="0"/>
      <w:marBottom w:val="0"/>
      <w:divBdr>
        <w:top w:val="none" w:sz="0" w:space="0" w:color="auto"/>
        <w:left w:val="none" w:sz="0" w:space="0" w:color="auto"/>
        <w:bottom w:val="none" w:sz="0" w:space="0" w:color="auto"/>
        <w:right w:val="none" w:sz="0" w:space="0" w:color="auto"/>
      </w:divBdr>
    </w:div>
    <w:div w:id="1565331110">
      <w:bodyDiv w:val="1"/>
      <w:marLeft w:val="0"/>
      <w:marRight w:val="0"/>
      <w:marTop w:val="0"/>
      <w:marBottom w:val="0"/>
      <w:divBdr>
        <w:top w:val="none" w:sz="0" w:space="0" w:color="auto"/>
        <w:left w:val="none" w:sz="0" w:space="0" w:color="auto"/>
        <w:bottom w:val="none" w:sz="0" w:space="0" w:color="auto"/>
        <w:right w:val="none" w:sz="0" w:space="0" w:color="auto"/>
      </w:divBdr>
    </w:div>
    <w:div w:id="1569340189">
      <w:bodyDiv w:val="1"/>
      <w:marLeft w:val="0"/>
      <w:marRight w:val="0"/>
      <w:marTop w:val="0"/>
      <w:marBottom w:val="0"/>
      <w:divBdr>
        <w:top w:val="none" w:sz="0" w:space="0" w:color="auto"/>
        <w:left w:val="none" w:sz="0" w:space="0" w:color="auto"/>
        <w:bottom w:val="none" w:sz="0" w:space="0" w:color="auto"/>
        <w:right w:val="none" w:sz="0" w:space="0" w:color="auto"/>
      </w:divBdr>
    </w:div>
    <w:div w:id="1573268790">
      <w:bodyDiv w:val="1"/>
      <w:marLeft w:val="0"/>
      <w:marRight w:val="0"/>
      <w:marTop w:val="0"/>
      <w:marBottom w:val="0"/>
      <w:divBdr>
        <w:top w:val="none" w:sz="0" w:space="0" w:color="auto"/>
        <w:left w:val="none" w:sz="0" w:space="0" w:color="auto"/>
        <w:bottom w:val="none" w:sz="0" w:space="0" w:color="auto"/>
        <w:right w:val="none" w:sz="0" w:space="0" w:color="auto"/>
      </w:divBdr>
    </w:div>
    <w:div w:id="1580209531">
      <w:bodyDiv w:val="1"/>
      <w:marLeft w:val="0"/>
      <w:marRight w:val="0"/>
      <w:marTop w:val="0"/>
      <w:marBottom w:val="0"/>
      <w:divBdr>
        <w:top w:val="none" w:sz="0" w:space="0" w:color="auto"/>
        <w:left w:val="none" w:sz="0" w:space="0" w:color="auto"/>
        <w:bottom w:val="none" w:sz="0" w:space="0" w:color="auto"/>
        <w:right w:val="none" w:sz="0" w:space="0" w:color="auto"/>
      </w:divBdr>
    </w:div>
    <w:div w:id="1584484166">
      <w:bodyDiv w:val="1"/>
      <w:marLeft w:val="0"/>
      <w:marRight w:val="0"/>
      <w:marTop w:val="0"/>
      <w:marBottom w:val="0"/>
      <w:divBdr>
        <w:top w:val="none" w:sz="0" w:space="0" w:color="auto"/>
        <w:left w:val="none" w:sz="0" w:space="0" w:color="auto"/>
        <w:bottom w:val="none" w:sz="0" w:space="0" w:color="auto"/>
        <w:right w:val="none" w:sz="0" w:space="0" w:color="auto"/>
      </w:divBdr>
    </w:div>
    <w:div w:id="1604996491">
      <w:bodyDiv w:val="1"/>
      <w:marLeft w:val="0"/>
      <w:marRight w:val="0"/>
      <w:marTop w:val="0"/>
      <w:marBottom w:val="0"/>
      <w:divBdr>
        <w:top w:val="none" w:sz="0" w:space="0" w:color="auto"/>
        <w:left w:val="none" w:sz="0" w:space="0" w:color="auto"/>
        <w:bottom w:val="none" w:sz="0" w:space="0" w:color="auto"/>
        <w:right w:val="none" w:sz="0" w:space="0" w:color="auto"/>
      </w:divBdr>
    </w:div>
    <w:div w:id="1610311001">
      <w:bodyDiv w:val="1"/>
      <w:marLeft w:val="0"/>
      <w:marRight w:val="0"/>
      <w:marTop w:val="0"/>
      <w:marBottom w:val="0"/>
      <w:divBdr>
        <w:top w:val="none" w:sz="0" w:space="0" w:color="auto"/>
        <w:left w:val="none" w:sz="0" w:space="0" w:color="auto"/>
        <w:bottom w:val="none" w:sz="0" w:space="0" w:color="auto"/>
        <w:right w:val="none" w:sz="0" w:space="0" w:color="auto"/>
      </w:divBdr>
    </w:div>
    <w:div w:id="1616907740">
      <w:bodyDiv w:val="1"/>
      <w:marLeft w:val="0"/>
      <w:marRight w:val="0"/>
      <w:marTop w:val="0"/>
      <w:marBottom w:val="0"/>
      <w:divBdr>
        <w:top w:val="none" w:sz="0" w:space="0" w:color="auto"/>
        <w:left w:val="none" w:sz="0" w:space="0" w:color="auto"/>
        <w:bottom w:val="none" w:sz="0" w:space="0" w:color="auto"/>
        <w:right w:val="none" w:sz="0" w:space="0" w:color="auto"/>
      </w:divBdr>
    </w:div>
    <w:div w:id="1621297819">
      <w:bodyDiv w:val="1"/>
      <w:marLeft w:val="0"/>
      <w:marRight w:val="0"/>
      <w:marTop w:val="0"/>
      <w:marBottom w:val="0"/>
      <w:divBdr>
        <w:top w:val="none" w:sz="0" w:space="0" w:color="auto"/>
        <w:left w:val="none" w:sz="0" w:space="0" w:color="auto"/>
        <w:bottom w:val="none" w:sz="0" w:space="0" w:color="auto"/>
        <w:right w:val="none" w:sz="0" w:space="0" w:color="auto"/>
      </w:divBdr>
    </w:div>
    <w:div w:id="1635209016">
      <w:bodyDiv w:val="1"/>
      <w:marLeft w:val="0"/>
      <w:marRight w:val="0"/>
      <w:marTop w:val="0"/>
      <w:marBottom w:val="0"/>
      <w:divBdr>
        <w:top w:val="none" w:sz="0" w:space="0" w:color="auto"/>
        <w:left w:val="none" w:sz="0" w:space="0" w:color="auto"/>
        <w:bottom w:val="none" w:sz="0" w:space="0" w:color="auto"/>
        <w:right w:val="none" w:sz="0" w:space="0" w:color="auto"/>
      </w:divBdr>
    </w:div>
    <w:div w:id="1644773528">
      <w:bodyDiv w:val="1"/>
      <w:marLeft w:val="0"/>
      <w:marRight w:val="0"/>
      <w:marTop w:val="0"/>
      <w:marBottom w:val="0"/>
      <w:divBdr>
        <w:top w:val="none" w:sz="0" w:space="0" w:color="auto"/>
        <w:left w:val="none" w:sz="0" w:space="0" w:color="auto"/>
        <w:bottom w:val="none" w:sz="0" w:space="0" w:color="auto"/>
        <w:right w:val="none" w:sz="0" w:space="0" w:color="auto"/>
      </w:divBdr>
    </w:div>
    <w:div w:id="1647855505">
      <w:bodyDiv w:val="1"/>
      <w:marLeft w:val="0"/>
      <w:marRight w:val="0"/>
      <w:marTop w:val="0"/>
      <w:marBottom w:val="0"/>
      <w:divBdr>
        <w:top w:val="none" w:sz="0" w:space="0" w:color="auto"/>
        <w:left w:val="none" w:sz="0" w:space="0" w:color="auto"/>
        <w:bottom w:val="none" w:sz="0" w:space="0" w:color="auto"/>
        <w:right w:val="none" w:sz="0" w:space="0" w:color="auto"/>
      </w:divBdr>
    </w:div>
    <w:div w:id="1660886212">
      <w:bodyDiv w:val="1"/>
      <w:marLeft w:val="0"/>
      <w:marRight w:val="0"/>
      <w:marTop w:val="0"/>
      <w:marBottom w:val="0"/>
      <w:divBdr>
        <w:top w:val="none" w:sz="0" w:space="0" w:color="auto"/>
        <w:left w:val="none" w:sz="0" w:space="0" w:color="auto"/>
        <w:bottom w:val="none" w:sz="0" w:space="0" w:color="auto"/>
        <w:right w:val="none" w:sz="0" w:space="0" w:color="auto"/>
      </w:divBdr>
    </w:div>
    <w:div w:id="1667633445">
      <w:bodyDiv w:val="1"/>
      <w:marLeft w:val="0"/>
      <w:marRight w:val="0"/>
      <w:marTop w:val="0"/>
      <w:marBottom w:val="0"/>
      <w:divBdr>
        <w:top w:val="none" w:sz="0" w:space="0" w:color="auto"/>
        <w:left w:val="none" w:sz="0" w:space="0" w:color="auto"/>
        <w:bottom w:val="none" w:sz="0" w:space="0" w:color="auto"/>
        <w:right w:val="none" w:sz="0" w:space="0" w:color="auto"/>
      </w:divBdr>
    </w:div>
    <w:div w:id="1670794282">
      <w:bodyDiv w:val="1"/>
      <w:marLeft w:val="0"/>
      <w:marRight w:val="0"/>
      <w:marTop w:val="0"/>
      <w:marBottom w:val="0"/>
      <w:divBdr>
        <w:top w:val="none" w:sz="0" w:space="0" w:color="auto"/>
        <w:left w:val="none" w:sz="0" w:space="0" w:color="auto"/>
        <w:bottom w:val="none" w:sz="0" w:space="0" w:color="auto"/>
        <w:right w:val="none" w:sz="0" w:space="0" w:color="auto"/>
      </w:divBdr>
    </w:div>
    <w:div w:id="1691713529">
      <w:bodyDiv w:val="1"/>
      <w:marLeft w:val="0"/>
      <w:marRight w:val="0"/>
      <w:marTop w:val="0"/>
      <w:marBottom w:val="0"/>
      <w:divBdr>
        <w:top w:val="none" w:sz="0" w:space="0" w:color="auto"/>
        <w:left w:val="none" w:sz="0" w:space="0" w:color="auto"/>
        <w:bottom w:val="none" w:sz="0" w:space="0" w:color="auto"/>
        <w:right w:val="none" w:sz="0" w:space="0" w:color="auto"/>
      </w:divBdr>
    </w:div>
    <w:div w:id="1697385615">
      <w:bodyDiv w:val="1"/>
      <w:marLeft w:val="0"/>
      <w:marRight w:val="0"/>
      <w:marTop w:val="0"/>
      <w:marBottom w:val="0"/>
      <w:divBdr>
        <w:top w:val="none" w:sz="0" w:space="0" w:color="auto"/>
        <w:left w:val="none" w:sz="0" w:space="0" w:color="auto"/>
        <w:bottom w:val="none" w:sz="0" w:space="0" w:color="auto"/>
        <w:right w:val="none" w:sz="0" w:space="0" w:color="auto"/>
      </w:divBdr>
    </w:div>
    <w:div w:id="1700812880">
      <w:bodyDiv w:val="1"/>
      <w:marLeft w:val="0"/>
      <w:marRight w:val="0"/>
      <w:marTop w:val="0"/>
      <w:marBottom w:val="0"/>
      <w:divBdr>
        <w:top w:val="none" w:sz="0" w:space="0" w:color="auto"/>
        <w:left w:val="none" w:sz="0" w:space="0" w:color="auto"/>
        <w:bottom w:val="none" w:sz="0" w:space="0" w:color="auto"/>
        <w:right w:val="none" w:sz="0" w:space="0" w:color="auto"/>
      </w:divBdr>
    </w:div>
    <w:div w:id="1703508590">
      <w:bodyDiv w:val="1"/>
      <w:marLeft w:val="0"/>
      <w:marRight w:val="0"/>
      <w:marTop w:val="0"/>
      <w:marBottom w:val="0"/>
      <w:divBdr>
        <w:top w:val="none" w:sz="0" w:space="0" w:color="auto"/>
        <w:left w:val="none" w:sz="0" w:space="0" w:color="auto"/>
        <w:bottom w:val="none" w:sz="0" w:space="0" w:color="auto"/>
        <w:right w:val="none" w:sz="0" w:space="0" w:color="auto"/>
      </w:divBdr>
    </w:div>
    <w:div w:id="1713260895">
      <w:bodyDiv w:val="1"/>
      <w:marLeft w:val="0"/>
      <w:marRight w:val="0"/>
      <w:marTop w:val="0"/>
      <w:marBottom w:val="0"/>
      <w:divBdr>
        <w:top w:val="none" w:sz="0" w:space="0" w:color="auto"/>
        <w:left w:val="none" w:sz="0" w:space="0" w:color="auto"/>
        <w:bottom w:val="none" w:sz="0" w:space="0" w:color="auto"/>
        <w:right w:val="none" w:sz="0" w:space="0" w:color="auto"/>
      </w:divBdr>
    </w:div>
    <w:div w:id="1721054656">
      <w:bodyDiv w:val="1"/>
      <w:marLeft w:val="0"/>
      <w:marRight w:val="0"/>
      <w:marTop w:val="0"/>
      <w:marBottom w:val="0"/>
      <w:divBdr>
        <w:top w:val="none" w:sz="0" w:space="0" w:color="auto"/>
        <w:left w:val="none" w:sz="0" w:space="0" w:color="auto"/>
        <w:bottom w:val="none" w:sz="0" w:space="0" w:color="auto"/>
        <w:right w:val="none" w:sz="0" w:space="0" w:color="auto"/>
      </w:divBdr>
    </w:div>
    <w:div w:id="1725718258">
      <w:bodyDiv w:val="1"/>
      <w:marLeft w:val="0"/>
      <w:marRight w:val="0"/>
      <w:marTop w:val="0"/>
      <w:marBottom w:val="0"/>
      <w:divBdr>
        <w:top w:val="none" w:sz="0" w:space="0" w:color="auto"/>
        <w:left w:val="none" w:sz="0" w:space="0" w:color="auto"/>
        <w:bottom w:val="none" w:sz="0" w:space="0" w:color="auto"/>
        <w:right w:val="none" w:sz="0" w:space="0" w:color="auto"/>
      </w:divBdr>
    </w:div>
    <w:div w:id="1727070560">
      <w:bodyDiv w:val="1"/>
      <w:marLeft w:val="0"/>
      <w:marRight w:val="0"/>
      <w:marTop w:val="0"/>
      <w:marBottom w:val="0"/>
      <w:divBdr>
        <w:top w:val="none" w:sz="0" w:space="0" w:color="auto"/>
        <w:left w:val="none" w:sz="0" w:space="0" w:color="auto"/>
        <w:bottom w:val="none" w:sz="0" w:space="0" w:color="auto"/>
        <w:right w:val="none" w:sz="0" w:space="0" w:color="auto"/>
      </w:divBdr>
    </w:div>
    <w:div w:id="1734816198">
      <w:bodyDiv w:val="1"/>
      <w:marLeft w:val="0"/>
      <w:marRight w:val="0"/>
      <w:marTop w:val="0"/>
      <w:marBottom w:val="0"/>
      <w:divBdr>
        <w:top w:val="none" w:sz="0" w:space="0" w:color="auto"/>
        <w:left w:val="none" w:sz="0" w:space="0" w:color="auto"/>
        <w:bottom w:val="none" w:sz="0" w:space="0" w:color="auto"/>
        <w:right w:val="none" w:sz="0" w:space="0" w:color="auto"/>
      </w:divBdr>
    </w:div>
    <w:div w:id="1745486603">
      <w:bodyDiv w:val="1"/>
      <w:marLeft w:val="0"/>
      <w:marRight w:val="0"/>
      <w:marTop w:val="0"/>
      <w:marBottom w:val="0"/>
      <w:divBdr>
        <w:top w:val="none" w:sz="0" w:space="0" w:color="auto"/>
        <w:left w:val="none" w:sz="0" w:space="0" w:color="auto"/>
        <w:bottom w:val="none" w:sz="0" w:space="0" w:color="auto"/>
        <w:right w:val="none" w:sz="0" w:space="0" w:color="auto"/>
      </w:divBdr>
    </w:div>
    <w:div w:id="1752266955">
      <w:bodyDiv w:val="1"/>
      <w:marLeft w:val="0"/>
      <w:marRight w:val="0"/>
      <w:marTop w:val="0"/>
      <w:marBottom w:val="0"/>
      <w:divBdr>
        <w:top w:val="none" w:sz="0" w:space="0" w:color="auto"/>
        <w:left w:val="none" w:sz="0" w:space="0" w:color="auto"/>
        <w:bottom w:val="none" w:sz="0" w:space="0" w:color="auto"/>
        <w:right w:val="none" w:sz="0" w:space="0" w:color="auto"/>
      </w:divBdr>
    </w:div>
    <w:div w:id="1770394839">
      <w:bodyDiv w:val="1"/>
      <w:marLeft w:val="0"/>
      <w:marRight w:val="0"/>
      <w:marTop w:val="0"/>
      <w:marBottom w:val="0"/>
      <w:divBdr>
        <w:top w:val="none" w:sz="0" w:space="0" w:color="auto"/>
        <w:left w:val="none" w:sz="0" w:space="0" w:color="auto"/>
        <w:bottom w:val="none" w:sz="0" w:space="0" w:color="auto"/>
        <w:right w:val="none" w:sz="0" w:space="0" w:color="auto"/>
      </w:divBdr>
    </w:div>
    <w:div w:id="1810855466">
      <w:bodyDiv w:val="1"/>
      <w:marLeft w:val="0"/>
      <w:marRight w:val="0"/>
      <w:marTop w:val="0"/>
      <w:marBottom w:val="0"/>
      <w:divBdr>
        <w:top w:val="none" w:sz="0" w:space="0" w:color="auto"/>
        <w:left w:val="none" w:sz="0" w:space="0" w:color="auto"/>
        <w:bottom w:val="none" w:sz="0" w:space="0" w:color="auto"/>
        <w:right w:val="none" w:sz="0" w:space="0" w:color="auto"/>
      </w:divBdr>
    </w:div>
    <w:div w:id="1840196264">
      <w:bodyDiv w:val="1"/>
      <w:marLeft w:val="0"/>
      <w:marRight w:val="0"/>
      <w:marTop w:val="0"/>
      <w:marBottom w:val="0"/>
      <w:divBdr>
        <w:top w:val="none" w:sz="0" w:space="0" w:color="auto"/>
        <w:left w:val="none" w:sz="0" w:space="0" w:color="auto"/>
        <w:bottom w:val="none" w:sz="0" w:space="0" w:color="auto"/>
        <w:right w:val="none" w:sz="0" w:space="0" w:color="auto"/>
      </w:divBdr>
    </w:div>
    <w:div w:id="1844127491">
      <w:bodyDiv w:val="1"/>
      <w:marLeft w:val="0"/>
      <w:marRight w:val="0"/>
      <w:marTop w:val="0"/>
      <w:marBottom w:val="0"/>
      <w:divBdr>
        <w:top w:val="none" w:sz="0" w:space="0" w:color="auto"/>
        <w:left w:val="none" w:sz="0" w:space="0" w:color="auto"/>
        <w:bottom w:val="none" w:sz="0" w:space="0" w:color="auto"/>
        <w:right w:val="none" w:sz="0" w:space="0" w:color="auto"/>
      </w:divBdr>
    </w:div>
    <w:div w:id="1853448487">
      <w:bodyDiv w:val="1"/>
      <w:marLeft w:val="0"/>
      <w:marRight w:val="0"/>
      <w:marTop w:val="0"/>
      <w:marBottom w:val="0"/>
      <w:divBdr>
        <w:top w:val="none" w:sz="0" w:space="0" w:color="auto"/>
        <w:left w:val="none" w:sz="0" w:space="0" w:color="auto"/>
        <w:bottom w:val="none" w:sz="0" w:space="0" w:color="auto"/>
        <w:right w:val="none" w:sz="0" w:space="0" w:color="auto"/>
      </w:divBdr>
    </w:div>
    <w:div w:id="1859199092">
      <w:bodyDiv w:val="1"/>
      <w:marLeft w:val="0"/>
      <w:marRight w:val="0"/>
      <w:marTop w:val="0"/>
      <w:marBottom w:val="0"/>
      <w:divBdr>
        <w:top w:val="none" w:sz="0" w:space="0" w:color="auto"/>
        <w:left w:val="none" w:sz="0" w:space="0" w:color="auto"/>
        <w:bottom w:val="none" w:sz="0" w:space="0" w:color="auto"/>
        <w:right w:val="none" w:sz="0" w:space="0" w:color="auto"/>
      </w:divBdr>
    </w:div>
    <w:div w:id="1865482931">
      <w:bodyDiv w:val="1"/>
      <w:marLeft w:val="0"/>
      <w:marRight w:val="0"/>
      <w:marTop w:val="0"/>
      <w:marBottom w:val="0"/>
      <w:divBdr>
        <w:top w:val="none" w:sz="0" w:space="0" w:color="auto"/>
        <w:left w:val="none" w:sz="0" w:space="0" w:color="auto"/>
        <w:bottom w:val="none" w:sz="0" w:space="0" w:color="auto"/>
        <w:right w:val="none" w:sz="0" w:space="0" w:color="auto"/>
      </w:divBdr>
    </w:div>
    <w:div w:id="1865630603">
      <w:bodyDiv w:val="1"/>
      <w:marLeft w:val="0"/>
      <w:marRight w:val="0"/>
      <w:marTop w:val="0"/>
      <w:marBottom w:val="0"/>
      <w:divBdr>
        <w:top w:val="none" w:sz="0" w:space="0" w:color="auto"/>
        <w:left w:val="none" w:sz="0" w:space="0" w:color="auto"/>
        <w:bottom w:val="none" w:sz="0" w:space="0" w:color="auto"/>
        <w:right w:val="none" w:sz="0" w:space="0" w:color="auto"/>
      </w:divBdr>
    </w:div>
    <w:div w:id="1865633566">
      <w:bodyDiv w:val="1"/>
      <w:marLeft w:val="0"/>
      <w:marRight w:val="0"/>
      <w:marTop w:val="0"/>
      <w:marBottom w:val="0"/>
      <w:divBdr>
        <w:top w:val="none" w:sz="0" w:space="0" w:color="auto"/>
        <w:left w:val="none" w:sz="0" w:space="0" w:color="auto"/>
        <w:bottom w:val="none" w:sz="0" w:space="0" w:color="auto"/>
        <w:right w:val="none" w:sz="0" w:space="0" w:color="auto"/>
      </w:divBdr>
    </w:div>
    <w:div w:id="1867979304">
      <w:bodyDiv w:val="1"/>
      <w:marLeft w:val="0"/>
      <w:marRight w:val="0"/>
      <w:marTop w:val="0"/>
      <w:marBottom w:val="0"/>
      <w:divBdr>
        <w:top w:val="none" w:sz="0" w:space="0" w:color="auto"/>
        <w:left w:val="none" w:sz="0" w:space="0" w:color="auto"/>
        <w:bottom w:val="none" w:sz="0" w:space="0" w:color="auto"/>
        <w:right w:val="none" w:sz="0" w:space="0" w:color="auto"/>
      </w:divBdr>
    </w:div>
    <w:div w:id="1888833557">
      <w:bodyDiv w:val="1"/>
      <w:marLeft w:val="0"/>
      <w:marRight w:val="0"/>
      <w:marTop w:val="0"/>
      <w:marBottom w:val="0"/>
      <w:divBdr>
        <w:top w:val="none" w:sz="0" w:space="0" w:color="auto"/>
        <w:left w:val="none" w:sz="0" w:space="0" w:color="auto"/>
        <w:bottom w:val="none" w:sz="0" w:space="0" w:color="auto"/>
        <w:right w:val="none" w:sz="0" w:space="0" w:color="auto"/>
      </w:divBdr>
    </w:div>
    <w:div w:id="1893887226">
      <w:bodyDiv w:val="1"/>
      <w:marLeft w:val="0"/>
      <w:marRight w:val="0"/>
      <w:marTop w:val="0"/>
      <w:marBottom w:val="0"/>
      <w:divBdr>
        <w:top w:val="none" w:sz="0" w:space="0" w:color="auto"/>
        <w:left w:val="none" w:sz="0" w:space="0" w:color="auto"/>
        <w:bottom w:val="none" w:sz="0" w:space="0" w:color="auto"/>
        <w:right w:val="none" w:sz="0" w:space="0" w:color="auto"/>
      </w:divBdr>
    </w:div>
    <w:div w:id="1916280707">
      <w:bodyDiv w:val="1"/>
      <w:marLeft w:val="0"/>
      <w:marRight w:val="0"/>
      <w:marTop w:val="0"/>
      <w:marBottom w:val="0"/>
      <w:divBdr>
        <w:top w:val="none" w:sz="0" w:space="0" w:color="auto"/>
        <w:left w:val="none" w:sz="0" w:space="0" w:color="auto"/>
        <w:bottom w:val="none" w:sz="0" w:space="0" w:color="auto"/>
        <w:right w:val="none" w:sz="0" w:space="0" w:color="auto"/>
      </w:divBdr>
    </w:div>
    <w:div w:id="1921022766">
      <w:bodyDiv w:val="1"/>
      <w:marLeft w:val="0"/>
      <w:marRight w:val="0"/>
      <w:marTop w:val="0"/>
      <w:marBottom w:val="0"/>
      <w:divBdr>
        <w:top w:val="none" w:sz="0" w:space="0" w:color="auto"/>
        <w:left w:val="none" w:sz="0" w:space="0" w:color="auto"/>
        <w:bottom w:val="none" w:sz="0" w:space="0" w:color="auto"/>
        <w:right w:val="none" w:sz="0" w:space="0" w:color="auto"/>
      </w:divBdr>
    </w:div>
    <w:div w:id="1937404026">
      <w:bodyDiv w:val="1"/>
      <w:marLeft w:val="0"/>
      <w:marRight w:val="0"/>
      <w:marTop w:val="0"/>
      <w:marBottom w:val="0"/>
      <w:divBdr>
        <w:top w:val="none" w:sz="0" w:space="0" w:color="auto"/>
        <w:left w:val="none" w:sz="0" w:space="0" w:color="auto"/>
        <w:bottom w:val="none" w:sz="0" w:space="0" w:color="auto"/>
        <w:right w:val="none" w:sz="0" w:space="0" w:color="auto"/>
      </w:divBdr>
    </w:div>
    <w:div w:id="1937861528">
      <w:bodyDiv w:val="1"/>
      <w:marLeft w:val="0"/>
      <w:marRight w:val="0"/>
      <w:marTop w:val="0"/>
      <w:marBottom w:val="0"/>
      <w:divBdr>
        <w:top w:val="none" w:sz="0" w:space="0" w:color="auto"/>
        <w:left w:val="none" w:sz="0" w:space="0" w:color="auto"/>
        <w:bottom w:val="none" w:sz="0" w:space="0" w:color="auto"/>
        <w:right w:val="none" w:sz="0" w:space="0" w:color="auto"/>
      </w:divBdr>
    </w:div>
    <w:div w:id="1938826273">
      <w:bodyDiv w:val="1"/>
      <w:marLeft w:val="0"/>
      <w:marRight w:val="0"/>
      <w:marTop w:val="0"/>
      <w:marBottom w:val="0"/>
      <w:divBdr>
        <w:top w:val="none" w:sz="0" w:space="0" w:color="auto"/>
        <w:left w:val="none" w:sz="0" w:space="0" w:color="auto"/>
        <w:bottom w:val="none" w:sz="0" w:space="0" w:color="auto"/>
        <w:right w:val="none" w:sz="0" w:space="0" w:color="auto"/>
      </w:divBdr>
    </w:div>
    <w:div w:id="1942566744">
      <w:bodyDiv w:val="1"/>
      <w:marLeft w:val="0"/>
      <w:marRight w:val="0"/>
      <w:marTop w:val="0"/>
      <w:marBottom w:val="0"/>
      <w:divBdr>
        <w:top w:val="none" w:sz="0" w:space="0" w:color="auto"/>
        <w:left w:val="none" w:sz="0" w:space="0" w:color="auto"/>
        <w:bottom w:val="none" w:sz="0" w:space="0" w:color="auto"/>
        <w:right w:val="none" w:sz="0" w:space="0" w:color="auto"/>
      </w:divBdr>
    </w:div>
    <w:div w:id="1948273697">
      <w:bodyDiv w:val="1"/>
      <w:marLeft w:val="0"/>
      <w:marRight w:val="0"/>
      <w:marTop w:val="0"/>
      <w:marBottom w:val="0"/>
      <w:divBdr>
        <w:top w:val="none" w:sz="0" w:space="0" w:color="auto"/>
        <w:left w:val="none" w:sz="0" w:space="0" w:color="auto"/>
        <w:bottom w:val="none" w:sz="0" w:space="0" w:color="auto"/>
        <w:right w:val="none" w:sz="0" w:space="0" w:color="auto"/>
      </w:divBdr>
    </w:div>
    <w:div w:id="1956980864">
      <w:bodyDiv w:val="1"/>
      <w:marLeft w:val="0"/>
      <w:marRight w:val="0"/>
      <w:marTop w:val="0"/>
      <w:marBottom w:val="0"/>
      <w:divBdr>
        <w:top w:val="none" w:sz="0" w:space="0" w:color="auto"/>
        <w:left w:val="none" w:sz="0" w:space="0" w:color="auto"/>
        <w:bottom w:val="none" w:sz="0" w:space="0" w:color="auto"/>
        <w:right w:val="none" w:sz="0" w:space="0" w:color="auto"/>
      </w:divBdr>
    </w:div>
    <w:div w:id="1959874067">
      <w:bodyDiv w:val="1"/>
      <w:marLeft w:val="0"/>
      <w:marRight w:val="0"/>
      <w:marTop w:val="0"/>
      <w:marBottom w:val="0"/>
      <w:divBdr>
        <w:top w:val="none" w:sz="0" w:space="0" w:color="auto"/>
        <w:left w:val="none" w:sz="0" w:space="0" w:color="auto"/>
        <w:bottom w:val="none" w:sz="0" w:space="0" w:color="auto"/>
        <w:right w:val="none" w:sz="0" w:space="0" w:color="auto"/>
      </w:divBdr>
    </w:div>
    <w:div w:id="1968002237">
      <w:bodyDiv w:val="1"/>
      <w:marLeft w:val="0"/>
      <w:marRight w:val="0"/>
      <w:marTop w:val="0"/>
      <w:marBottom w:val="0"/>
      <w:divBdr>
        <w:top w:val="none" w:sz="0" w:space="0" w:color="auto"/>
        <w:left w:val="none" w:sz="0" w:space="0" w:color="auto"/>
        <w:bottom w:val="none" w:sz="0" w:space="0" w:color="auto"/>
        <w:right w:val="none" w:sz="0" w:space="0" w:color="auto"/>
      </w:divBdr>
    </w:div>
    <w:div w:id="1972438142">
      <w:bodyDiv w:val="1"/>
      <w:marLeft w:val="0"/>
      <w:marRight w:val="0"/>
      <w:marTop w:val="0"/>
      <w:marBottom w:val="0"/>
      <w:divBdr>
        <w:top w:val="none" w:sz="0" w:space="0" w:color="auto"/>
        <w:left w:val="none" w:sz="0" w:space="0" w:color="auto"/>
        <w:bottom w:val="none" w:sz="0" w:space="0" w:color="auto"/>
        <w:right w:val="none" w:sz="0" w:space="0" w:color="auto"/>
      </w:divBdr>
    </w:div>
    <w:div w:id="1981228906">
      <w:bodyDiv w:val="1"/>
      <w:marLeft w:val="0"/>
      <w:marRight w:val="0"/>
      <w:marTop w:val="0"/>
      <w:marBottom w:val="0"/>
      <w:divBdr>
        <w:top w:val="none" w:sz="0" w:space="0" w:color="auto"/>
        <w:left w:val="none" w:sz="0" w:space="0" w:color="auto"/>
        <w:bottom w:val="none" w:sz="0" w:space="0" w:color="auto"/>
        <w:right w:val="none" w:sz="0" w:space="0" w:color="auto"/>
      </w:divBdr>
    </w:div>
    <w:div w:id="2000885843">
      <w:bodyDiv w:val="1"/>
      <w:marLeft w:val="0"/>
      <w:marRight w:val="0"/>
      <w:marTop w:val="0"/>
      <w:marBottom w:val="0"/>
      <w:divBdr>
        <w:top w:val="none" w:sz="0" w:space="0" w:color="auto"/>
        <w:left w:val="none" w:sz="0" w:space="0" w:color="auto"/>
        <w:bottom w:val="none" w:sz="0" w:space="0" w:color="auto"/>
        <w:right w:val="none" w:sz="0" w:space="0" w:color="auto"/>
      </w:divBdr>
    </w:div>
    <w:div w:id="2006737275">
      <w:bodyDiv w:val="1"/>
      <w:marLeft w:val="0"/>
      <w:marRight w:val="0"/>
      <w:marTop w:val="0"/>
      <w:marBottom w:val="0"/>
      <w:divBdr>
        <w:top w:val="none" w:sz="0" w:space="0" w:color="auto"/>
        <w:left w:val="none" w:sz="0" w:space="0" w:color="auto"/>
        <w:bottom w:val="none" w:sz="0" w:space="0" w:color="auto"/>
        <w:right w:val="none" w:sz="0" w:space="0" w:color="auto"/>
      </w:divBdr>
    </w:div>
    <w:div w:id="2017263749">
      <w:bodyDiv w:val="1"/>
      <w:marLeft w:val="0"/>
      <w:marRight w:val="0"/>
      <w:marTop w:val="0"/>
      <w:marBottom w:val="0"/>
      <w:divBdr>
        <w:top w:val="none" w:sz="0" w:space="0" w:color="auto"/>
        <w:left w:val="none" w:sz="0" w:space="0" w:color="auto"/>
        <w:bottom w:val="none" w:sz="0" w:space="0" w:color="auto"/>
        <w:right w:val="none" w:sz="0" w:space="0" w:color="auto"/>
      </w:divBdr>
    </w:div>
    <w:div w:id="2027945998">
      <w:bodyDiv w:val="1"/>
      <w:marLeft w:val="0"/>
      <w:marRight w:val="0"/>
      <w:marTop w:val="0"/>
      <w:marBottom w:val="0"/>
      <w:divBdr>
        <w:top w:val="none" w:sz="0" w:space="0" w:color="auto"/>
        <w:left w:val="none" w:sz="0" w:space="0" w:color="auto"/>
        <w:bottom w:val="none" w:sz="0" w:space="0" w:color="auto"/>
        <w:right w:val="none" w:sz="0" w:space="0" w:color="auto"/>
      </w:divBdr>
    </w:div>
    <w:div w:id="2030176367">
      <w:bodyDiv w:val="1"/>
      <w:marLeft w:val="0"/>
      <w:marRight w:val="0"/>
      <w:marTop w:val="0"/>
      <w:marBottom w:val="0"/>
      <w:divBdr>
        <w:top w:val="none" w:sz="0" w:space="0" w:color="auto"/>
        <w:left w:val="none" w:sz="0" w:space="0" w:color="auto"/>
        <w:bottom w:val="none" w:sz="0" w:space="0" w:color="auto"/>
        <w:right w:val="none" w:sz="0" w:space="0" w:color="auto"/>
      </w:divBdr>
    </w:div>
    <w:div w:id="2044086239">
      <w:bodyDiv w:val="1"/>
      <w:marLeft w:val="0"/>
      <w:marRight w:val="0"/>
      <w:marTop w:val="0"/>
      <w:marBottom w:val="0"/>
      <w:divBdr>
        <w:top w:val="none" w:sz="0" w:space="0" w:color="auto"/>
        <w:left w:val="none" w:sz="0" w:space="0" w:color="auto"/>
        <w:bottom w:val="none" w:sz="0" w:space="0" w:color="auto"/>
        <w:right w:val="none" w:sz="0" w:space="0" w:color="auto"/>
      </w:divBdr>
    </w:div>
    <w:div w:id="2064913500">
      <w:bodyDiv w:val="1"/>
      <w:marLeft w:val="0"/>
      <w:marRight w:val="0"/>
      <w:marTop w:val="0"/>
      <w:marBottom w:val="0"/>
      <w:divBdr>
        <w:top w:val="none" w:sz="0" w:space="0" w:color="auto"/>
        <w:left w:val="none" w:sz="0" w:space="0" w:color="auto"/>
        <w:bottom w:val="none" w:sz="0" w:space="0" w:color="auto"/>
        <w:right w:val="none" w:sz="0" w:space="0" w:color="auto"/>
      </w:divBdr>
    </w:div>
    <w:div w:id="2065643991">
      <w:bodyDiv w:val="1"/>
      <w:marLeft w:val="0"/>
      <w:marRight w:val="0"/>
      <w:marTop w:val="0"/>
      <w:marBottom w:val="0"/>
      <w:divBdr>
        <w:top w:val="none" w:sz="0" w:space="0" w:color="auto"/>
        <w:left w:val="none" w:sz="0" w:space="0" w:color="auto"/>
        <w:bottom w:val="none" w:sz="0" w:space="0" w:color="auto"/>
        <w:right w:val="none" w:sz="0" w:space="0" w:color="auto"/>
      </w:divBdr>
    </w:div>
    <w:div w:id="2084519601">
      <w:bodyDiv w:val="1"/>
      <w:marLeft w:val="0"/>
      <w:marRight w:val="0"/>
      <w:marTop w:val="0"/>
      <w:marBottom w:val="0"/>
      <w:divBdr>
        <w:top w:val="none" w:sz="0" w:space="0" w:color="auto"/>
        <w:left w:val="none" w:sz="0" w:space="0" w:color="auto"/>
        <w:bottom w:val="none" w:sz="0" w:space="0" w:color="auto"/>
        <w:right w:val="none" w:sz="0" w:space="0" w:color="auto"/>
      </w:divBdr>
    </w:div>
    <w:div w:id="2094085230">
      <w:bodyDiv w:val="1"/>
      <w:marLeft w:val="0"/>
      <w:marRight w:val="0"/>
      <w:marTop w:val="0"/>
      <w:marBottom w:val="0"/>
      <w:divBdr>
        <w:top w:val="none" w:sz="0" w:space="0" w:color="auto"/>
        <w:left w:val="none" w:sz="0" w:space="0" w:color="auto"/>
        <w:bottom w:val="none" w:sz="0" w:space="0" w:color="auto"/>
        <w:right w:val="none" w:sz="0" w:space="0" w:color="auto"/>
      </w:divBdr>
    </w:div>
    <w:div w:id="2101632037">
      <w:bodyDiv w:val="1"/>
      <w:marLeft w:val="0"/>
      <w:marRight w:val="0"/>
      <w:marTop w:val="0"/>
      <w:marBottom w:val="0"/>
      <w:divBdr>
        <w:top w:val="none" w:sz="0" w:space="0" w:color="auto"/>
        <w:left w:val="none" w:sz="0" w:space="0" w:color="auto"/>
        <w:bottom w:val="none" w:sz="0" w:space="0" w:color="auto"/>
        <w:right w:val="none" w:sz="0" w:space="0" w:color="auto"/>
      </w:divBdr>
    </w:div>
    <w:div w:id="2123062490">
      <w:bodyDiv w:val="1"/>
      <w:marLeft w:val="0"/>
      <w:marRight w:val="0"/>
      <w:marTop w:val="0"/>
      <w:marBottom w:val="0"/>
      <w:divBdr>
        <w:top w:val="none" w:sz="0" w:space="0" w:color="auto"/>
        <w:left w:val="none" w:sz="0" w:space="0" w:color="auto"/>
        <w:bottom w:val="none" w:sz="0" w:space="0" w:color="auto"/>
        <w:right w:val="none" w:sz="0" w:space="0" w:color="auto"/>
      </w:divBdr>
    </w:div>
    <w:div w:id="2133786918">
      <w:bodyDiv w:val="1"/>
      <w:marLeft w:val="0"/>
      <w:marRight w:val="0"/>
      <w:marTop w:val="0"/>
      <w:marBottom w:val="0"/>
      <w:divBdr>
        <w:top w:val="none" w:sz="0" w:space="0" w:color="auto"/>
        <w:left w:val="none" w:sz="0" w:space="0" w:color="auto"/>
        <w:bottom w:val="none" w:sz="0" w:space="0" w:color="auto"/>
        <w:right w:val="none" w:sz="0" w:space="0" w:color="auto"/>
      </w:divBdr>
    </w:div>
    <w:div w:id="213582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mber.org.il/serviceslobby/opportunities/143737/" TargetMode="External"/><Relationship Id="rId18" Type="http://schemas.openxmlformats.org/officeDocument/2006/relationships/hyperlink" Target="http://www.telefire.com" TargetMode="External"/><Relationship Id="rId26" Type="http://schemas.openxmlformats.org/officeDocument/2006/relationships/hyperlink" Target="mailto:chamber@chamber.org.il" TargetMode="External"/><Relationship Id="rId3" Type="http://schemas.openxmlformats.org/officeDocument/2006/relationships/styles" Target="styles.xml"/><Relationship Id="rId21" Type="http://schemas.openxmlformats.org/officeDocument/2006/relationships/hyperlink" Target="http://www.marshal.co.i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ttps://www.chamber.org.il/37679/post-your-offer/" TargetMode="External"/><Relationship Id="rId17" Type="http://schemas.openxmlformats.org/officeDocument/2006/relationships/hyperlink" Target="mailto:chamber@chamber.org.il" TargetMode="External"/><Relationship Id="rId25" Type="http://schemas.openxmlformats.org/officeDocument/2006/relationships/hyperlink" Target="https://www.chamber.org.il/serviceslobby/opportunities/143924/"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hamber.org.il/serviceslobby/opportunities/143739/" TargetMode="External"/><Relationship Id="rId20" Type="http://schemas.openxmlformats.org/officeDocument/2006/relationships/hyperlink" Target="mailto:chamber@chamber.org.il" TargetMode="External"/><Relationship Id="rId29" Type="http://schemas.openxmlformats.org/officeDocument/2006/relationships/hyperlink" Target="mailto:chamber@chamber.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amber@chamber.org.il" TargetMode="External"/><Relationship Id="rId24" Type="http://schemas.openxmlformats.org/officeDocument/2006/relationships/hyperlink" Target="https://granalix.com/" TargetMode="External"/><Relationship Id="rId32" Type="http://schemas.openxmlformats.org/officeDocument/2006/relationships/hyperlink" Target="mailto:chamber@chamber.org.il" TargetMode="External"/><Relationship Id="rId5" Type="http://schemas.openxmlformats.org/officeDocument/2006/relationships/webSettings" Target="webSettings.xml"/><Relationship Id="rId15" Type="http://schemas.openxmlformats.org/officeDocument/2006/relationships/hyperlink" Target="http://www.chemograf.com" TargetMode="External"/><Relationship Id="rId23" Type="http://schemas.openxmlformats.org/officeDocument/2006/relationships/hyperlink" Target="mailto:chamber@chamber.org.il" TargetMode="External"/><Relationship Id="rId28" Type="http://schemas.openxmlformats.org/officeDocument/2006/relationships/hyperlink" Target="https://www.chamber.org.il/serviceslobby/opportunities/143956/" TargetMode="External"/><Relationship Id="rId10" Type="http://schemas.openxmlformats.org/officeDocument/2006/relationships/hyperlink" Target="http://www.chamber.org.il/" TargetMode="External"/><Relationship Id="rId19" Type="http://schemas.openxmlformats.org/officeDocument/2006/relationships/hyperlink" Target="https://www.chamber.org.il/serviceslobby/opportunities/143738/" TargetMode="External"/><Relationship Id="rId31" Type="http://schemas.openxmlformats.org/officeDocument/2006/relationships/hyperlink" Target="https://www.chamber.org.il/serviceslobby/opportunities/143740/" TargetMode="External"/><Relationship Id="rId4" Type="http://schemas.openxmlformats.org/officeDocument/2006/relationships/settings" Target="settings.xml"/><Relationship Id="rId9" Type="http://schemas.openxmlformats.org/officeDocument/2006/relationships/hyperlink" Target="mailto:chamber@chamber.org.il" TargetMode="External"/><Relationship Id="rId14" Type="http://schemas.openxmlformats.org/officeDocument/2006/relationships/hyperlink" Target="mailto:chamber@chamber.org.il" TargetMode="External"/><Relationship Id="rId22" Type="http://schemas.openxmlformats.org/officeDocument/2006/relationships/hyperlink" Target="https://www.chamber.org.il/serviceslobby/opportunities/143922/" TargetMode="External"/><Relationship Id="rId27" Type="http://schemas.openxmlformats.org/officeDocument/2006/relationships/hyperlink" Target="http://www.trisun.co.il" TargetMode="External"/><Relationship Id="rId30" Type="http://schemas.openxmlformats.org/officeDocument/2006/relationships/hyperlink" Target="http://www.trisun.co.i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3D024-7C80-4AD1-A408-0D898F7A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2230</Words>
  <Characters>11150</Characters>
  <Application>Microsoft Office Word</Application>
  <DocSecurity>0</DocSecurity>
  <Lines>92</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הזדמנויות עסקיות של חברים - ספטמבר 2023</vt:lpstr>
      <vt:lpstr>הזדמנויות עסקיות של חברים - יוני 2023</vt:lpstr>
    </vt:vector>
  </TitlesOfParts>
  <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הזדמנויות עסקיות של חברים - ספטמבר 2023</dc:title>
  <dc:subject>יונת</dc:subject>
  <dc:creator>yonatk</dc:creator>
  <cp:keywords>תפוצה</cp:keywords>
  <dc:description/>
  <cp:lastModifiedBy>Yonat Keren - Chamber of Commerce</cp:lastModifiedBy>
  <cp:revision>2</cp:revision>
  <cp:lastPrinted>2023-09-14T09:58:00Z</cp:lastPrinted>
  <dcterms:created xsi:type="dcterms:W3CDTF">2023-09-14T10:00:00Z</dcterms:created>
  <dcterms:modified xsi:type="dcterms:W3CDTF">2023-09-14T10:00:00Z</dcterms:modified>
</cp:coreProperties>
</file>